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9"/>
        <w:ind w:left="296" w:right="260" w:firstLine="0"/>
        <w:jc w:val="center"/>
      </w:pPr>
      <w:r>
        <w:rPr/>
        <w:t>A</w:t>
      </w:r>
      <w:r>
        <w:rPr>
          <w:spacing w:val="-1"/>
        </w:rPr>
        <w:t> </w:t>
      </w:r>
      <w:r>
        <w:rPr/>
        <w:t>CRITIQUE OF</w:t>
      </w:r>
      <w:r>
        <w:rPr>
          <w:spacing w:val="-4"/>
        </w:rPr>
        <w:t> </w:t>
      </w:r>
      <w:r>
        <w:rPr/>
        <w:t>DIPLOMATIC IMMUNITY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INTERNATIOANAL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1"/>
        <w:ind w:left="297" w:right="25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2"/>
        <w:spacing w:line="242" w:lineRule="auto"/>
        <w:ind w:left="3360" w:right="3318" w:hanging="1"/>
        <w:jc w:val="center"/>
      </w:pPr>
      <w:r>
        <w:rPr/>
        <w:t>Bashir Shuraihu LADAN</w:t>
      </w:r>
      <w:r>
        <w:rPr>
          <w:spacing w:val="1"/>
        </w:rPr>
        <w:t> </w:t>
      </w:r>
      <w:r>
        <w:rPr>
          <w:spacing w:val="-1"/>
        </w:rPr>
        <w:t>LLM/LAW/05232/2009-2010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16"/>
        <w:ind w:left="198" w:right="159" w:hanging="1"/>
        <w:jc w:val="center"/>
        <w:rPr>
          <w:b/>
          <w:sz w:val="24"/>
        </w:rPr>
      </w:pPr>
      <w:r>
        <w:rPr>
          <w:b/>
          <w:sz w:val="24"/>
        </w:rPr>
        <w:t>BEING 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ZARIA.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 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REQUIREMENTS FOR THE AWARD OF MASTER OF LAW, LL.M DEGREE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 OF PUBLIC LAW AHMADU BELLO UNIVERSITY, 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78"/>
        <w:ind w:left="297" w:right="253" w:firstLine="0"/>
        <w:jc w:val="center"/>
      </w:pPr>
      <w:r>
        <w:rPr/>
        <w:t>OCTOBER,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center"/>
        <w:sectPr>
          <w:type w:val="continuous"/>
          <w:pgSz w:w="12240" w:h="15840"/>
          <w:pgMar w:top="1360" w:bottom="280" w:left="1280" w:right="1320"/>
        </w:sectPr>
      </w:pPr>
    </w:p>
    <w:p>
      <w:pPr>
        <w:spacing w:before="79"/>
        <w:ind w:left="297" w:right="25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9"/>
        <w:jc w:val="both"/>
      </w:pPr>
      <w:r>
        <w:rPr/>
        <w:t>I hereby declare that the work in this Dissertation entitled: “</w:t>
      </w:r>
      <w:r>
        <w:rPr>
          <w:b/>
        </w:rPr>
        <w:t>A CRITIQUE OF DIPLOMATIC</w:t>
      </w:r>
      <w:r>
        <w:rPr>
          <w:b/>
          <w:spacing w:val="1"/>
        </w:rPr>
        <w:t> </w:t>
      </w:r>
      <w:r>
        <w:rPr>
          <w:b/>
        </w:rPr>
        <w:t>IMMUNITY IN INTERNATIOANAL LAW</w:t>
      </w:r>
      <w:r>
        <w:rPr/>
        <w:t>” was written by me in the Department of Public</w:t>
      </w:r>
      <w:r>
        <w:rPr>
          <w:spacing w:val="1"/>
        </w:rPr>
        <w:t> </w:t>
      </w:r>
      <w:r>
        <w:rPr/>
        <w:t>Law under the supervision of PROF. B.Y. IBRAHIM and DR. I.F. AKANDE. The 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literature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 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text and</w:t>
      </w:r>
      <w:r>
        <w:rPr>
          <w:spacing w:val="1"/>
        </w:rPr>
        <w:t> </w:t>
      </w:r>
      <w:r>
        <w:rPr/>
        <w:t>a list</w:t>
      </w:r>
      <w:r>
        <w:rPr>
          <w:spacing w:val="1"/>
        </w:rPr>
        <w:t> </w:t>
      </w:r>
      <w:r>
        <w:rPr/>
        <w:t>of reference</w:t>
      </w:r>
      <w:r>
        <w:rPr>
          <w:spacing w:val="1"/>
        </w:rPr>
        <w:t> </w:t>
      </w:r>
      <w:r>
        <w:rPr/>
        <w:t>provided. No part of this thesis was previously presented for another degree or Diploma at any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72.024002pt;margin-top:12.27417pt;width:138pt;height:.1pt;mso-position-horizontal-relative:page;mso-position-vertical-relative:paragraph;z-index:-15728640;mso-wrap-distance-left:0;mso-wrap-distance-right:0" coordorigin="1440,245" coordsize="2760,0" path="m1440,245l4200,24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2.27417pt;width:102pt;height:.1pt;mso-position-horizontal-relative:page;mso-position-vertical-relative:paragraph;z-index:-15728128;mso-wrap-distance-left:0;mso-wrap-distance-right:0" coordorigin="6481,245" coordsize="2040,0" path="m6481,245l8521,24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201" w:val="left" w:leader="none"/>
        </w:tabs>
        <w:spacing w:line="247" w:lineRule="exact"/>
        <w:ind w:left="160" w:firstLine="0"/>
        <w:jc w:val="left"/>
      </w:pPr>
      <w:r>
        <w:rPr/>
        <w:t>Bashir</w:t>
      </w:r>
      <w:r>
        <w:rPr>
          <w:spacing w:val="-1"/>
        </w:rPr>
        <w:t> </w:t>
      </w:r>
      <w:r>
        <w:rPr/>
        <w:t>Shuraihu</w:t>
      </w:r>
      <w:r>
        <w:rPr>
          <w:spacing w:val="-3"/>
        </w:rPr>
        <w:t> </w:t>
      </w:r>
      <w:r>
        <w:rPr/>
        <w:t>LADAN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LLM/LAW/05232/2009-2010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280" w:right="1320"/>
        </w:sectPr>
      </w:pPr>
    </w:p>
    <w:p>
      <w:pPr>
        <w:pStyle w:val="Heading2"/>
        <w:spacing w:before="79"/>
        <w:ind w:left="296" w:right="260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116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entitle:</w:t>
      </w:r>
      <w:r>
        <w:rPr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CRITIQUE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DIPLOMATIC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INTERNATIOANAL LAW”</w:t>
      </w:r>
      <w:r>
        <w:rPr>
          <w:b/>
          <w:spacing w:val="1"/>
          <w:sz w:val="24"/>
        </w:rPr>
        <w:t> </w:t>
      </w:r>
      <w:r>
        <w:rPr>
          <w:sz w:val="24"/>
        </w:rPr>
        <w:t>by </w:t>
      </w:r>
      <w:r>
        <w:rPr>
          <w:b/>
          <w:sz w:val="24"/>
        </w:rPr>
        <w:t>Bashir Shuraihu LADAN </w:t>
      </w:r>
      <w:r>
        <w:rPr>
          <w:sz w:val="24"/>
        </w:rPr>
        <w:t>to meet the regulation governing</w:t>
      </w:r>
      <w:r>
        <w:rPr>
          <w:spacing w:val="1"/>
          <w:sz w:val="24"/>
        </w:rPr>
        <w:t> </w:t>
      </w:r>
      <w:r>
        <w:rPr>
          <w:sz w:val="24"/>
        </w:rPr>
        <w:t>the award of Mater of Law, (LL.M) of Ahmadu Bello University, Zaria and it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2.024002pt;margin-top:15.267735pt;width:126pt;height:.1pt;mso-position-horizontal-relative:page;mso-position-vertical-relative:paragraph;z-index:-15727616;mso-wrap-distance-left:0;mso-wrap-distance-right:0" coordorigin="1440,305" coordsize="2520,0" path="m1440,305l396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267735pt;width:120pt;height:.1pt;mso-position-horizontal-relative:page;mso-position-vertical-relative:paragraph;z-index:-15727104;mso-wrap-distance-left:0;mso-wrap-distance-right:0" coordorigin="7201,305" coordsize="2400,0" path="m7201,305l9601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921" w:val="left" w:leader="none"/>
        </w:tabs>
        <w:spacing w:line="252" w:lineRule="exact"/>
        <w:ind w:left="160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B.Y.</w:t>
      </w:r>
      <w:r>
        <w:rPr>
          <w:spacing w:val="-1"/>
        </w:rPr>
        <w:t> </w:t>
      </w:r>
      <w:r>
        <w:rPr/>
        <w:t>IBRAHIM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Chairman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72.024002pt;margin-top:8.721385pt;width:126pt;height:.1pt;mso-position-horizontal-relative:page;mso-position-vertical-relative:paragraph;z-index:-15726592;mso-wrap-distance-left:0;mso-wrap-distance-right:0" coordorigin="1440,174" coordsize="2520,0" path="m1440,174l3960,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8.721385pt;width:120pt;height:.1pt;mso-position-horizontal-relative:page;mso-position-vertical-relative:paragraph;z-index:-15726080;mso-wrap-distance-left:0;mso-wrap-distance-right:0" coordorigin="7201,174" coordsize="2400,0" path="m7201,174l9601,1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921" w:val="left" w:leader="none"/>
        </w:tabs>
        <w:spacing w:line="252" w:lineRule="exact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F. AKANDE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Member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72.024002pt;margin-top:15.644298pt;width:126pt;height:.1pt;mso-position-horizontal-relative:page;mso-position-vertical-relative:paragraph;z-index:-15725568;mso-wrap-distance-left:0;mso-wrap-distance-right:0" coordorigin="1440,313" coordsize="2520,0" path="m1440,313l3960,31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644298pt;width:120pt;height:.1pt;mso-position-horizontal-relative:page;mso-position-vertical-relative:paragraph;z-index:-15725056;mso-wrap-distance-left:0;mso-wrap-distance-right:0" coordorigin="7201,313" coordsize="2400,0" path="m7201,313l9601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921" w:val="left" w:leader="none"/>
        </w:tabs>
        <w:spacing w:line="252" w:lineRule="exact"/>
        <w:ind w:left="160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KABIR</w:t>
      </w:r>
      <w:r>
        <w:rPr>
          <w:spacing w:val="1"/>
        </w:rPr>
        <w:t> </w:t>
      </w:r>
      <w:r>
        <w:rPr/>
        <w:t>DANLADI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pict>
          <v:shape style="position:absolute;margin-left:72.024002pt;margin-top:13.353312pt;width:126pt;height:.1pt;mso-position-horizontal-relative:page;mso-position-vertical-relative:paragraph;z-index:-15724544;mso-wrap-distance-left:0;mso-wrap-distance-right:0" coordorigin="1440,267" coordsize="2520,0" path="m1440,267l3960,2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353312pt;width:120pt;height:.1pt;mso-position-horizontal-relative:page;mso-position-vertical-relative:paragraph;z-index:-15724032;mso-wrap-distance-left:0;mso-wrap-distance-right:0" coordorigin="7201,267" coordsize="2400,0" path="m7201,267l960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921" w:val="left" w:leader="none"/>
        </w:tabs>
        <w:spacing w:line="252" w:lineRule="exact"/>
        <w:ind w:left="160" w:firstLine="0"/>
        <w:jc w:val="left"/>
      </w:pPr>
      <w:r>
        <w:rPr/>
        <w:t>PROF. KABIRU BALA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Postgraduate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280" w:right="1320"/>
        </w:sectPr>
      </w:pPr>
    </w:p>
    <w:p>
      <w:pPr>
        <w:pStyle w:val="Heading2"/>
        <w:spacing w:before="79"/>
        <w:ind w:left="297" w:right="256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/>
      </w:pPr>
      <w:r>
        <w:rPr/>
        <w:t>This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dedicated</w:t>
      </w:r>
      <w:r>
        <w:rPr>
          <w:spacing w:val="22"/>
        </w:rPr>
        <w:t> </w:t>
      </w:r>
      <w:r>
        <w:rPr/>
        <w:t>my</w:t>
      </w:r>
      <w:r>
        <w:rPr>
          <w:spacing w:val="17"/>
        </w:rPr>
        <w:t> </w:t>
      </w:r>
      <w:r>
        <w:rPr/>
        <w:t>mother</w:t>
      </w:r>
      <w:r>
        <w:rPr>
          <w:spacing w:val="22"/>
        </w:rPr>
        <w:t> </w:t>
      </w:r>
      <w:r>
        <w:rPr/>
        <w:t>Hajiya</w:t>
      </w:r>
      <w:r>
        <w:rPr>
          <w:spacing w:val="19"/>
        </w:rPr>
        <w:t> </w:t>
      </w:r>
      <w:r>
        <w:rPr/>
        <w:t>Khadija</w:t>
      </w:r>
      <w:r>
        <w:rPr>
          <w:spacing w:val="19"/>
        </w:rPr>
        <w:t> </w:t>
      </w:r>
      <w:r>
        <w:rPr/>
        <w:t>Ango</w:t>
      </w:r>
      <w:r>
        <w:rPr>
          <w:spacing w:val="24"/>
        </w:rPr>
        <w:t> </w:t>
      </w:r>
      <w:r>
        <w:rPr/>
        <w:t>Ladan</w:t>
      </w:r>
      <w:r>
        <w:rPr>
          <w:spacing w:val="26"/>
        </w:rPr>
        <w:t> </w:t>
      </w:r>
      <w:r>
        <w:rPr/>
        <w:t>for</w:t>
      </w:r>
      <w:r>
        <w:rPr>
          <w:spacing w:val="43"/>
        </w:rPr>
        <w:t> </w:t>
      </w:r>
      <w:r>
        <w:rPr/>
        <w:t>her</w:t>
      </w:r>
      <w:r>
        <w:rPr>
          <w:spacing w:val="24"/>
        </w:rPr>
        <w:t> </w:t>
      </w:r>
      <w:r>
        <w:rPr/>
        <w:t>overwhelming</w:t>
      </w:r>
      <w:r>
        <w:rPr>
          <w:spacing w:val="19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that she</w:t>
      </w:r>
      <w:r>
        <w:rPr>
          <w:spacing w:val="-1"/>
        </w:rPr>
        <w:t> </w:t>
      </w:r>
      <w:r>
        <w:rPr/>
        <w:t>has being</w:t>
      </w:r>
      <w:r>
        <w:rPr>
          <w:spacing w:val="-3"/>
        </w:rPr>
        <w:t> </w:t>
      </w:r>
      <w:r>
        <w:rPr/>
        <w:t>rendering</w:t>
      </w:r>
      <w:r>
        <w:rPr>
          <w:spacing w:val="57"/>
        </w:rPr>
        <w:t> </w:t>
      </w:r>
      <w:r>
        <w:rPr/>
        <w:t>to me.</w:t>
      </w:r>
    </w:p>
    <w:p>
      <w:pPr>
        <w:spacing w:after="0" w:line="482" w:lineRule="auto"/>
        <w:sectPr>
          <w:pgSz w:w="12240" w:h="15840"/>
          <w:pgMar w:top="1360" w:bottom="280" w:left="1280" w:right="1320"/>
        </w:sectPr>
      </w:pPr>
    </w:p>
    <w:p>
      <w:pPr>
        <w:pStyle w:val="Heading2"/>
        <w:spacing w:before="79"/>
        <w:ind w:left="297" w:right="257" w:firstLine="0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20"/>
        <w:jc w:val="both"/>
      </w:pPr>
      <w:r>
        <w:rPr/>
        <w:t>I am most grateful to God for making all things possible for me, seeing me through in all</w:t>
      </w:r>
      <w:r>
        <w:rPr>
          <w:spacing w:val="1"/>
        </w:rPr>
        <w:t> </w:t>
      </w:r>
      <w:r>
        <w:rPr/>
        <w:t>ramifications</w:t>
      </w:r>
      <w:r>
        <w:rPr>
          <w:spacing w:val="-1"/>
        </w:rPr>
        <w:t> </w:t>
      </w:r>
      <w:r>
        <w:rPr/>
        <w:t>in the course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spacing w:before="196"/>
        <w:ind w:left="160"/>
        <w:jc w:val="both"/>
      </w:pPr>
      <w:r>
        <w:rPr/>
        <w:t>I</w:t>
      </w:r>
      <w:r>
        <w:rPr>
          <w:spacing w:val="7"/>
        </w:rPr>
        <w:t> </w:t>
      </w:r>
      <w:r>
        <w:rPr/>
        <w:t>also</w:t>
      </w:r>
      <w:r>
        <w:rPr>
          <w:spacing w:val="9"/>
        </w:rPr>
        <w:t> </w:t>
      </w:r>
      <w:r>
        <w:rPr/>
        <w:t>express</w:t>
      </w:r>
      <w:r>
        <w:rPr>
          <w:spacing w:val="8"/>
        </w:rPr>
        <w:t> </w:t>
      </w:r>
      <w:r>
        <w:rPr/>
        <w:t>my</w:t>
      </w:r>
      <w:r>
        <w:rPr>
          <w:spacing w:val="5"/>
        </w:rPr>
        <w:t> </w:t>
      </w:r>
      <w:r>
        <w:rPr/>
        <w:t>gratitude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people:</w:t>
      </w:r>
      <w:r>
        <w:rPr>
          <w:spacing w:val="23"/>
        </w:rPr>
        <w:t> </w:t>
      </w:r>
      <w:r>
        <w:rPr/>
        <w:t>my</w:t>
      </w:r>
      <w:r>
        <w:rPr>
          <w:spacing w:val="3"/>
        </w:rPr>
        <w:t> </w:t>
      </w:r>
      <w:r>
        <w:rPr/>
        <w:t>Supervisors,</w:t>
      </w:r>
      <w:r>
        <w:rPr>
          <w:spacing w:val="9"/>
        </w:rPr>
        <w:t> </w:t>
      </w:r>
      <w:r>
        <w:rPr/>
        <w:t>Prof.</w:t>
      </w:r>
      <w:r>
        <w:rPr>
          <w:spacing w:val="10"/>
        </w:rPr>
        <w:t> </w:t>
      </w:r>
      <w:r>
        <w:rPr/>
        <w:t>B.Y</w:t>
      </w:r>
      <w:r>
        <w:rPr>
          <w:spacing w:val="11"/>
        </w:rPr>
        <w:t> </w:t>
      </w:r>
      <w:r>
        <w:rPr/>
        <w:t>Ibrahim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Dr.</w:t>
      </w:r>
    </w:p>
    <w:p>
      <w:pPr>
        <w:pStyle w:val="BodyText"/>
      </w:pPr>
    </w:p>
    <w:p>
      <w:pPr>
        <w:pStyle w:val="BodyText"/>
        <w:spacing w:line="482" w:lineRule="auto" w:before="1"/>
        <w:ind w:left="160" w:right="120"/>
        <w:jc w:val="both"/>
      </w:pPr>
      <w:r>
        <w:rPr/>
        <w:t>I.F. Akande whose guidance makes this research work a success. I also appreciate my Lecturers</w:t>
      </w:r>
      <w:r>
        <w:rPr>
          <w:spacing w:val="1"/>
        </w:rPr>
        <w:t> </w:t>
      </w:r>
      <w:r>
        <w:rPr/>
        <w:t>who have been encouraging me since I started my academic pursuit in Ahmadu Bello University,</w:t>
      </w:r>
      <w:r>
        <w:rPr>
          <w:spacing w:val="-57"/>
        </w:rPr>
        <w:t> </w:t>
      </w:r>
      <w:r>
        <w:rPr/>
        <w:t>Zaria</w:t>
      </w:r>
      <w:r>
        <w:rPr>
          <w:spacing w:val="-3"/>
        </w:rPr>
        <w:t> </w:t>
      </w:r>
      <w:r>
        <w:rPr/>
        <w:t>and on</w:t>
      </w:r>
      <w:r>
        <w:rPr>
          <w:spacing w:val="2"/>
        </w:rPr>
        <w:t> </w:t>
      </w:r>
      <w:r>
        <w:rPr/>
        <w:t>whose</w:t>
      </w:r>
      <w:r>
        <w:rPr>
          <w:spacing w:val="-2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encouragement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reach this height.</w:t>
      </w:r>
    </w:p>
    <w:p>
      <w:pPr>
        <w:pStyle w:val="BodyText"/>
        <w:spacing w:line="482" w:lineRule="auto" w:before="191"/>
        <w:ind w:left="160" w:right="120"/>
        <w:jc w:val="both"/>
      </w:pPr>
      <w:r>
        <w:rPr/>
        <w:t>My sincere gratitude also goes to Dr. A.M. Madaki and Prof. Y.Y.</w:t>
      </w:r>
      <w:r>
        <w:rPr>
          <w:spacing w:val="1"/>
        </w:rPr>
        <w:t> </w:t>
      </w:r>
      <w:r>
        <w:rPr/>
        <w:t>Bambale (Dean Faculty of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A.B.U,</w:t>
      </w:r>
      <w:r>
        <w:rPr>
          <w:spacing w:val="1"/>
        </w:rPr>
        <w:t> </w:t>
      </w:r>
      <w:r>
        <w:rPr/>
        <w:t>Zaria) for their advice and encouragements.</w:t>
      </w:r>
    </w:p>
    <w:p>
      <w:pPr>
        <w:pStyle w:val="BodyText"/>
        <w:spacing w:before="196"/>
        <w:ind w:left="160"/>
        <w:jc w:val="both"/>
      </w:pPr>
      <w:r>
        <w:rPr/>
        <w:t>I</w:t>
      </w:r>
      <w:r>
        <w:rPr>
          <w:spacing w:val="-2"/>
        </w:rPr>
        <w:t> </w:t>
      </w:r>
      <w:r>
        <w:rPr/>
        <w:t>express my</w:t>
      </w:r>
      <w:r>
        <w:rPr>
          <w:spacing w:val="-3"/>
        </w:rPr>
        <w:t> </w:t>
      </w:r>
      <w:r>
        <w:rPr/>
        <w:t>gratitude 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typist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typing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editing</w:t>
      </w:r>
      <w:r>
        <w:rPr>
          <w:spacing w:val="-2"/>
        </w:rPr>
        <w:t> </w:t>
      </w:r>
      <w:r>
        <w:rPr/>
        <w:t>this work throughout.</w:t>
      </w:r>
    </w:p>
    <w:p>
      <w:pPr>
        <w:spacing w:after="0"/>
        <w:jc w:val="both"/>
        <w:sectPr>
          <w:pgSz w:w="12240" w:h="15840"/>
          <w:pgMar w:top="1360" w:bottom="280" w:left="1280" w:right="1320"/>
        </w:sectPr>
      </w:pPr>
    </w:p>
    <w:p>
      <w:pPr>
        <w:pStyle w:val="Heading2"/>
        <w:spacing w:before="79"/>
        <w:ind w:left="297" w:right="259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160" w:right="113" w:firstLine="0"/>
        <w:jc w:val="both"/>
        <w:rPr>
          <w:i/>
          <w:sz w:val="24"/>
        </w:rPr>
      </w:pPr>
      <w:r>
        <w:rPr>
          <w:i/>
          <w:sz w:val="24"/>
        </w:rPr>
        <w:t>Diplomatic immunity is one of the oldest elements of foreign relations, dating back as far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Greece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Rome.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Vienna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Convention on Diplomatic Relations regulating past customs and practices of Diplomats.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namely: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representation, Exterritorility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functional necessity. The Vienna convention on Diplomatic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 further provides certain immunities to different levels of diplomatic officials, their 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families. In view of this, the research critically analysed deterrent measurse provided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inadequaecies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occationed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diplomatic misconduct. the problem of the research is the continued abuse of these immunities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Diplomats and these abuses could have direct consequences both for Diplomats, sending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states, receiving state and the victim. Although the Vienna Convention on diplomatic 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provides remedies against diplomats, staff and families who abuse their position. But, that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enough to cut abuses? Therefore, since there are many literatures on the above subject matter,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research methodology adopted was basically doctrinal. That is, use of standard books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subject, journals, articles, internet, and relevant laws are the sources of information relied upon.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findings of the writer 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(a) The deterrent measures provided by the Vienna 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outdated and therefore ineffective. As a result, diplomats continue to abuse their immunity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occasioned grave injustice to the victims. (b) The convention did not provide means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settlement of individuals who were injured as a result of diplomatic misconduct. (c) Commissions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civil wrong by diplomatic official were not serious as criminal offences. In this regard,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writer finally concluded by recommending that (a) Criminal Immunity of a diplomat should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removed completely, so that where a diplomat commit any of the following crimes should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punished in the receiving state where such crime was committed.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example,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murder, rape,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smuggling of weapons, explosives, human beings, hard drugs and other heinous crimes. (b)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Expansion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(ICJ)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offences committed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diplomat, staff and their families.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(c) Immunity from civil wrong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diplomats.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pStyle w:val="Heading2"/>
        <w:spacing w:before="90"/>
        <w:ind w:left="297" w:right="25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730"/>
      </w:tblGrid>
      <w:tr>
        <w:trPr>
          <w:trHeight w:val="272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spacing w:line="252" w:lineRule="exact" w:before="0"/>
              <w:rPr>
                <w:sz w:val="24"/>
              </w:rPr>
            </w:pPr>
            <w:r>
              <w:rPr>
                <w:i/>
                <w:sz w:val="24"/>
              </w:rPr>
              <w:t>Agbor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Metropolitan Police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Commissioner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[1969]2 All ER 707-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2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45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spacing w:line="272" w:lineRule="exact" w:before="0"/>
              <w:rPr>
                <w:sz w:val="24"/>
              </w:rPr>
            </w:pPr>
            <w:r>
              <w:rPr>
                <w:i/>
                <w:sz w:val="24"/>
              </w:rPr>
              <w:t>Ahmed 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Hoque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2002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1964806 (S.D.N.Y.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23, 2002).-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72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Alcom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Ltd.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 Republic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 Colombia </w:t>
            </w:r>
            <w:r>
              <w:rPr>
                <w:sz w:val="24"/>
              </w:rPr>
              <w:t>[1984]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W.L.R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750-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4"/>
              <w:rPr>
                <w:sz w:val="24"/>
              </w:rPr>
            </w:pPr>
            <w:r>
              <w:rPr>
                <w:i/>
                <w:sz w:val="24"/>
              </w:rPr>
              <w:t>Buck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A-G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[1965] Ch 745-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Buvot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Barbuit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(1737)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281.-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4"/>
              <w:rPr>
                <w:sz w:val="24"/>
              </w:rPr>
            </w:pPr>
            <w:r>
              <w:rPr>
                <w:i/>
                <w:sz w:val="24"/>
              </w:rPr>
              <w:t>Dickinson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Solar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[1930] 1 KB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376.-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Empson 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Smith </w:t>
            </w:r>
            <w:r>
              <w:rPr>
                <w:sz w:val="24"/>
              </w:rPr>
              <w:t>1965 [2] All ER 887-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5"/>
              <w:rPr>
                <w:sz w:val="24"/>
              </w:rPr>
            </w:pPr>
            <w:r>
              <w:rPr>
                <w:i/>
                <w:sz w:val="24"/>
              </w:rPr>
              <w:t>Fayed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Al-Tajir </w:t>
            </w:r>
            <w:r>
              <w:rPr>
                <w:sz w:val="24"/>
              </w:rPr>
              <w:t>[1987]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ER 396-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5"/>
              <w:ind w:left="32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King 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Guerchy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Wm. B1, 545;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 Eng.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315 (1765)-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i/>
                <w:sz w:val="24"/>
              </w:rPr>
              <w:t>Magdalena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Steam Navigation Co. 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Martin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1859 QB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107-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64"/>
              <w:ind w:left="32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>
      <w:pPr>
        <w:spacing w:before="137"/>
        <w:ind w:left="160" w:right="0" w:firstLine="0"/>
        <w:jc w:val="left"/>
        <w:rPr>
          <w:sz w:val="24"/>
        </w:rPr>
      </w:pPr>
      <w:r>
        <w:rPr>
          <w:i/>
          <w:sz w:val="24"/>
        </w:rPr>
        <w:t>Minister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 Affairs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Others 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Another </w:t>
      </w:r>
      <w:r>
        <w:rPr>
          <w:sz w:val="24"/>
        </w:rPr>
        <w:t>(1192-3)</w:t>
      </w:r>
      <w:r>
        <w:rPr>
          <w:spacing w:val="-2"/>
          <w:sz w:val="24"/>
        </w:rPr>
        <w:t> </w:t>
      </w:r>
      <w:r>
        <w:rPr>
          <w:sz w:val="24"/>
        </w:rPr>
        <w:t>112 ALR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730"/>
      </w:tblGrid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</w:tabs>
              <w:spacing w:line="266" w:lineRule="exact" w:before="0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529-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6480" w:val="left" w:leader="none"/>
                <w:tab w:pos="7200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Ministère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Public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Republic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Mali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Keita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1977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410-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432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64"/>
              <w:ind w:left="0" w:right="318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Parkinson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Potter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[1885]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 QBD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152-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spacing w:line="256" w:lineRule="exact"/>
              <w:ind w:left="0" w:right="318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Governor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Pentonville Prison,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ex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Teja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[1971]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QB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274 (CA)-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spacing w:before="139"/>
        <w:ind w:left="160" w:right="0" w:firstLine="0"/>
        <w:jc w:val="left"/>
        <w:rPr>
          <w:sz w:val="24"/>
        </w:rPr>
      </w:pPr>
      <w:r>
        <w:rPr>
          <w:i/>
          <w:sz w:val="24"/>
        </w:rPr>
        <w:t>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Guildhall Magistrates Court,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Parte Jarrett-Thorpe</w:t>
      </w:r>
      <w:r>
        <w:rPr>
          <w:i/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Law Report 6 October</w:t>
      </w:r>
      <w:r>
        <w:rPr>
          <w:spacing w:val="-3"/>
          <w:sz w:val="24"/>
        </w:rPr>
        <w:t> </w:t>
      </w:r>
      <w:r>
        <w:rPr>
          <w:sz w:val="24"/>
        </w:rPr>
        <w:t>1977-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4"/>
        <w:gridCol w:w="698"/>
      </w:tblGrid>
      <w:tr>
        <w:trPr>
          <w:trHeight w:val="340" w:hRule="atLeast"/>
        </w:trPr>
        <w:tc>
          <w:tcPr>
            <w:tcW w:w="7684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 w:before="0"/>
              <w:ind w:left="148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line="266" w:lineRule="exact" w:before="0"/>
              <w:ind w:left="24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7684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spacing w:before="64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Lambeth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Justices, ex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parte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Yusufu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[1985]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114 DC--</w:t>
              <w:tab/>
              <w:t>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before="64"/>
              <w:ind w:left="28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39" w:hRule="atLeast"/>
        </w:trPr>
        <w:tc>
          <w:tcPr>
            <w:tcW w:w="7684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Roques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Judgment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August 1984,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unreported-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5" w:hRule="atLeast"/>
        </w:trPr>
        <w:tc>
          <w:tcPr>
            <w:tcW w:w="8382" w:type="dxa"/>
            <w:gridSpan w:val="2"/>
          </w:tcPr>
          <w:p>
            <w:pPr>
              <w:pStyle w:val="TableParagraph"/>
              <w:spacing w:line="256" w:lineRule="exact" w:before="139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Salm</w:t>
            </w:r>
            <w:r>
              <w:rPr>
                <w:i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v Frazier</w:t>
            </w:r>
            <w:r>
              <w:rPr>
                <w:i/>
                <w:sz w:val="24"/>
              </w:rPr>
              <w:t> </w:t>
            </w:r>
            <w:r>
              <w:rPr>
                <w:sz w:val="24"/>
              </w:rPr>
              <w:t>court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Rouen 1933, translated in 28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A.J.I.L. </w:t>
            </w:r>
            <w:r>
              <w:rPr>
                <w:sz w:val="24"/>
              </w:rPr>
              <w:t>(1934) 382-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</w:tr>
      <w:tr>
        <w:trPr>
          <w:trHeight w:val="487" w:hRule="atLeast"/>
        </w:trPr>
        <w:tc>
          <w:tcPr>
            <w:tcW w:w="7684" w:type="dxa"/>
          </w:tcPr>
          <w:p>
            <w:pPr>
              <w:pStyle w:val="TableParagraph"/>
              <w:tabs>
                <w:tab w:pos="7250" w:val="left" w:leader="none"/>
              </w:tabs>
              <w:spacing w:before="137"/>
              <w:rPr>
                <w:sz w:val="24"/>
              </w:rPr>
            </w:pPr>
            <w:r>
              <w:rPr>
                <w:i/>
                <w:sz w:val="24"/>
              </w:rPr>
              <w:t>Skeen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Federatice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Republic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Brazil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566 Supp.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(DDC 1983)-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before="137"/>
              <w:ind w:left="2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4" w:hRule="atLeast"/>
        </w:trPr>
        <w:tc>
          <w:tcPr>
            <w:tcW w:w="7684" w:type="dxa"/>
          </w:tcPr>
          <w:p>
            <w:pPr>
              <w:pStyle w:val="TableParagraph"/>
              <w:tabs>
                <w:tab w:pos="7250" w:val="left" w:leader="none"/>
              </w:tabs>
              <w:spacing w:before="64"/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Schooner Exchange v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McFaddon </w:t>
            </w:r>
            <w:r>
              <w:rPr>
                <w:sz w:val="24"/>
              </w:rPr>
              <w:t>11 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Cranch)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116 (1812)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before="64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4" w:hRule="atLeast"/>
        </w:trPr>
        <w:tc>
          <w:tcPr>
            <w:tcW w:w="7684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Taylor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 Best </w:t>
            </w:r>
            <w:r>
              <w:rPr>
                <w:sz w:val="24"/>
              </w:rPr>
              <w:t>Hilary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Term. 17 Victoria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(1854), 14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C.B.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487-</w:t>
              <w:tab/>
              <w:t>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7684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 Diplomatic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Consular Staff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Tehran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[1980] ICJ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3-</w:t>
            </w:r>
          </w:p>
        </w:tc>
        <w:tc>
          <w:tcPr>
            <w:tcW w:w="698" w:type="dxa"/>
          </w:tcPr>
          <w:p>
            <w:pPr>
              <w:pStyle w:val="TableParagraph"/>
              <w:spacing w:before="65"/>
              <w:ind w:left="28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4" w:hRule="atLeast"/>
        </w:trPr>
        <w:tc>
          <w:tcPr>
            <w:tcW w:w="76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Ruiz </w:t>
            </w:r>
            <w:r>
              <w:rPr>
                <w:sz w:val="24"/>
              </w:rPr>
              <w:t>No. 10150-65 (D.C. 1965)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112-</w:t>
              <w:tab/>
              <w:t>-</w:t>
              <w:tab/>
              <w:t>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340" w:hRule="atLeast"/>
        </w:trPr>
        <w:tc>
          <w:tcPr>
            <w:tcW w:w="76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i/>
                <w:sz w:val="24"/>
              </w:rPr>
              <w:t>United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States 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Santizo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No. C-971-63 (D.C.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1963).-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 w:before="64"/>
              <w:ind w:left="28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360" w:lineRule="auto" w:before="137"/>
        <w:ind w:left="880" w:right="422" w:hanging="720"/>
        <w:jc w:val="left"/>
        <w:rPr>
          <w:sz w:val="24"/>
        </w:rPr>
      </w:pPr>
      <w:r>
        <w:rPr>
          <w:i/>
          <w:sz w:val="24"/>
        </w:rPr>
        <w:t>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Noriega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Court,</w:t>
      </w:r>
      <w:r>
        <w:rPr>
          <w:spacing w:val="-1"/>
          <w:sz w:val="24"/>
        </w:rPr>
        <w:t> </w:t>
      </w: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2"/>
          <w:sz w:val="24"/>
        </w:rPr>
        <w:t> </w:t>
      </w:r>
      <w:r>
        <w:rPr>
          <w:sz w:val="24"/>
        </w:rPr>
        <w:t>of Florida,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1990,</w:t>
      </w:r>
      <w:r>
        <w:rPr>
          <w:spacing w:val="-2"/>
          <w:sz w:val="24"/>
        </w:rPr>
        <w:t> </w:t>
      </w:r>
      <w:r>
        <w:rPr>
          <w:sz w:val="24"/>
        </w:rPr>
        <w:t>99</w:t>
      </w:r>
      <w:r>
        <w:rPr>
          <w:spacing w:val="1"/>
          <w:sz w:val="24"/>
        </w:rPr>
        <w:t> </w:t>
      </w:r>
      <w:r>
        <w:rPr>
          <w:sz w:val="24"/>
        </w:rPr>
        <w:t>ILR</w:t>
      </w:r>
      <w:r>
        <w:rPr>
          <w:spacing w:val="-57"/>
          <w:sz w:val="24"/>
        </w:rPr>
        <w:t> </w:t>
      </w:r>
      <w:r>
        <w:rPr>
          <w:sz w:val="24"/>
        </w:rPr>
        <w:t>143-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85</w:t>
      </w:r>
    </w:p>
    <w:p>
      <w:pPr>
        <w:tabs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Westchester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Ranollo</w:t>
      </w:r>
      <w:r>
        <w:rPr>
          <w:i/>
          <w:spacing w:val="1"/>
          <w:sz w:val="24"/>
        </w:rPr>
        <w:t> </w:t>
      </w:r>
      <w:r>
        <w:rPr>
          <w:sz w:val="24"/>
        </w:rPr>
        <w:t>67</w:t>
      </w:r>
      <w:r>
        <w:rPr>
          <w:spacing w:val="-1"/>
          <w:sz w:val="24"/>
        </w:rPr>
        <w:t> </w:t>
      </w:r>
      <w:r>
        <w:rPr>
          <w:sz w:val="24"/>
        </w:rPr>
        <w:t>N.Y.S.2d</w:t>
      </w:r>
      <w:r>
        <w:rPr>
          <w:spacing w:val="-1"/>
          <w:sz w:val="24"/>
        </w:rPr>
        <w:t> </w:t>
      </w:r>
      <w:r>
        <w:rPr>
          <w:sz w:val="24"/>
        </w:rPr>
        <w:t>31(1946)-</w:t>
        <w:tab/>
        <w:t>-</w:t>
        <w:tab/>
        <w:t>-</w:t>
        <w:tab/>
        <w:t>-</w:t>
        <w:tab/>
        <w:t>43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1280" w:right="1320"/>
        </w:sectPr>
      </w:pPr>
    </w:p>
    <w:p>
      <w:pPr>
        <w:tabs>
          <w:tab w:pos="6641" w:val="left" w:leader="none"/>
          <w:tab w:pos="7361" w:val="left" w:leader="none"/>
          <w:tab w:pos="8321" w:val="right" w:leader="none"/>
        </w:tabs>
        <w:spacing w:before="74"/>
        <w:ind w:left="160" w:right="0" w:firstLine="0"/>
        <w:jc w:val="left"/>
        <w:rPr>
          <w:sz w:val="24"/>
        </w:rPr>
      </w:pPr>
      <w:r>
        <w:rPr>
          <w:i/>
          <w:sz w:val="24"/>
        </w:rPr>
        <w:t>Wilson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Blanco</w:t>
      </w:r>
      <w:r>
        <w:rPr>
          <w:i/>
          <w:spacing w:val="-1"/>
          <w:sz w:val="24"/>
        </w:rPr>
        <w:t> </w:t>
      </w:r>
      <w:r>
        <w:rPr>
          <w:sz w:val="24"/>
        </w:rPr>
        <w:t>56</w:t>
      </w:r>
      <w:r>
        <w:rPr>
          <w:spacing w:val="1"/>
          <w:sz w:val="24"/>
        </w:rPr>
        <w:t> </w:t>
      </w:r>
      <w:r>
        <w:rPr>
          <w:sz w:val="24"/>
        </w:rPr>
        <w:t>N.Y.</w:t>
      </w:r>
      <w:r>
        <w:rPr>
          <w:spacing w:val="2"/>
          <w:sz w:val="24"/>
        </w:rPr>
        <w:t> </w:t>
      </w:r>
      <w:r>
        <w:rPr>
          <w:sz w:val="24"/>
        </w:rPr>
        <w:t>Sup. Ct.</w:t>
      </w:r>
      <w:r>
        <w:rPr>
          <w:spacing w:val="-1"/>
          <w:sz w:val="24"/>
        </w:rPr>
        <w:t> </w:t>
      </w:r>
      <w:r>
        <w:rPr>
          <w:sz w:val="24"/>
        </w:rPr>
        <w:t>582,</w:t>
      </w:r>
      <w:r>
        <w:rPr>
          <w:spacing w:val="-1"/>
          <w:sz w:val="24"/>
        </w:rPr>
        <w:t> </w:t>
      </w:r>
      <w:r>
        <w:rPr>
          <w:sz w:val="24"/>
        </w:rPr>
        <w:t>4 N.Y.S.</w:t>
      </w:r>
      <w:r>
        <w:rPr>
          <w:spacing w:val="-1"/>
          <w:sz w:val="24"/>
        </w:rPr>
        <w:t> </w:t>
      </w:r>
      <w:r>
        <w:rPr>
          <w:sz w:val="24"/>
        </w:rPr>
        <w:t>718</w:t>
      </w:r>
      <w:r>
        <w:rPr>
          <w:spacing w:val="-1"/>
          <w:sz w:val="24"/>
        </w:rPr>
        <w:t> </w:t>
      </w:r>
      <w:r>
        <w:rPr>
          <w:sz w:val="24"/>
        </w:rPr>
        <w:t>(1889)-</w:t>
        <w:tab/>
        <w:t>-</w:t>
        <w:tab/>
        <w:t>-</w:t>
        <w:tab/>
        <w:t>17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280" w:right="1320"/>
        </w:sectPr>
      </w:pPr>
    </w:p>
    <w:p>
      <w:pPr>
        <w:pStyle w:val="Heading2"/>
        <w:spacing w:before="79"/>
        <w:ind w:left="297" w:right="26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tabs>
          <w:tab w:pos="8415" w:val="left" w:leader="hyphen"/>
        </w:tabs>
        <w:spacing w:before="490"/>
        <w:ind w:left="160"/>
      </w:pPr>
      <w:r>
        <w:rPr/>
        <w:t>Australia</w:t>
      </w:r>
      <w:r>
        <w:rPr>
          <w:spacing w:val="-3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immunities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1967</w:t>
        <w:tab/>
        <w:t>91</w:t>
      </w:r>
    </w:p>
    <w:p>
      <w:pPr>
        <w:pStyle w:val="BodyText"/>
        <w:tabs>
          <w:tab w:pos="8482" w:val="left" w:leader="hyphen"/>
        </w:tabs>
        <w:spacing w:line="360" w:lineRule="auto" w:before="137"/>
        <w:ind w:left="880" w:right="542" w:hanging="720"/>
      </w:pP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Missions,</w:t>
      </w:r>
      <w:r>
        <w:rPr>
          <w:spacing w:val="-1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8,</w:t>
      </w:r>
      <w:r>
        <w:rPr>
          <w:spacing w:val="-2"/>
        </w:rPr>
        <w:t> </w:t>
      </w:r>
      <w:r>
        <w:rPr/>
        <w:t>1969,</w:t>
      </w:r>
      <w:r>
        <w:rPr>
          <w:spacing w:val="-1"/>
        </w:rPr>
        <w:t> </w:t>
      </w:r>
      <w:r>
        <w:rPr/>
        <w:t>Annex to</w:t>
      </w:r>
      <w:r>
        <w:rPr>
          <w:spacing w:val="-1"/>
        </w:rPr>
        <w:t> </w:t>
      </w:r>
      <w:r>
        <w:rPr/>
        <w:t>GA</w:t>
      </w:r>
      <w:r>
        <w:rPr>
          <w:spacing w:val="-2"/>
        </w:rPr>
        <w:t> </w:t>
      </w:r>
      <w:r>
        <w:rPr/>
        <w:t>Res.</w:t>
      </w:r>
      <w:r>
        <w:rPr>
          <w:spacing w:val="-1"/>
        </w:rPr>
        <w:t> </w:t>
      </w:r>
      <w:r>
        <w:rPr/>
        <w:t>2530,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GAOR</w:t>
      </w:r>
      <w:r>
        <w:rPr>
          <w:spacing w:val="-57"/>
        </w:rPr>
        <w:t> </w:t>
      </w:r>
      <w:r>
        <w:rPr/>
        <w:t>Supp.</w:t>
      </w:r>
      <w:r>
        <w:rPr>
          <w:spacing w:val="-1"/>
        </w:rPr>
        <w:t> </w:t>
      </w:r>
      <w:r>
        <w:rPr/>
        <w:t>(No.</w:t>
      </w:r>
      <w:r>
        <w:rPr>
          <w:spacing w:val="-1"/>
        </w:rPr>
        <w:t> </w:t>
      </w:r>
      <w:r>
        <w:rPr/>
        <w:t>30 at</w:t>
      </w:r>
      <w:r>
        <w:rPr>
          <w:spacing w:val="-1"/>
        </w:rPr>
        <w:t> </w:t>
      </w:r>
      <w:r>
        <w:rPr/>
        <w:t>99, UN</w:t>
      </w:r>
      <w:r>
        <w:rPr>
          <w:spacing w:val="1"/>
        </w:rPr>
        <w:t> </w:t>
      </w:r>
      <w:r>
        <w:rPr/>
        <w:t>Doc,</w:t>
      </w:r>
      <w:r>
        <w:rPr>
          <w:spacing w:val="-1"/>
        </w:rPr>
        <w:t> </w:t>
      </w:r>
      <w:r>
        <w:rPr/>
        <w:t>A/7630 (1969)</w:t>
        <w:tab/>
        <w:t>58</w:t>
      </w:r>
    </w:p>
    <w:p>
      <w:pPr>
        <w:pStyle w:val="BodyText"/>
        <w:tabs>
          <w:tab w:pos="8468" w:val="left" w:leader="none"/>
        </w:tabs>
        <w:spacing w:line="360" w:lineRule="auto"/>
        <w:ind w:left="880" w:right="543" w:hanging="720"/>
      </w:pPr>
      <w:r>
        <w:rPr/>
        <w:t>Convention on the Prevention and Punishment of Crimes Against Internationally Protected</w:t>
      </w:r>
      <w:r>
        <w:rPr>
          <w:spacing w:val="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Agents</w:t>
      </w:r>
      <w:r>
        <w:rPr>
          <w:spacing w:val="-2"/>
        </w:rPr>
        <w:t> </w:t>
      </w:r>
      <w:r>
        <w:rPr/>
        <w:t>Dec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1973,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U.S.T</w:t>
      </w:r>
      <w:r>
        <w:rPr>
          <w:spacing w:val="-1"/>
        </w:rPr>
        <w:t> </w:t>
      </w:r>
      <w:r>
        <w:rPr/>
        <w:t>1975,</w:t>
      </w:r>
      <w:r>
        <w:rPr>
          <w:spacing w:val="-2"/>
        </w:rPr>
        <w:t> </w:t>
      </w:r>
      <w:r>
        <w:rPr/>
        <w:t>13</w:t>
      </w:r>
      <w:r>
        <w:rPr>
          <w:spacing w:val="1"/>
        </w:rPr>
        <w:t> </w:t>
      </w:r>
      <w:r>
        <w:rPr/>
        <w:t>I.L.M</w:t>
      </w:r>
      <w:r>
        <w:rPr>
          <w:spacing w:val="-2"/>
        </w:rPr>
        <w:t> </w:t>
      </w:r>
      <w:r>
        <w:rPr/>
        <w:t>43,</w:t>
      </w:r>
      <w:r>
        <w:rPr>
          <w:spacing w:val="-1"/>
        </w:rPr>
        <w:t> </w:t>
      </w:r>
      <w:r>
        <w:rPr/>
        <w:t>UN</w:t>
      </w:r>
      <w:r>
        <w:rPr>
          <w:spacing w:val="-57"/>
        </w:rPr>
        <w:t> </w:t>
      </w:r>
      <w:r>
        <w:rPr/>
        <w:t>Doc.</w:t>
      </w:r>
      <w:r>
        <w:rPr>
          <w:spacing w:val="-2"/>
        </w:rPr>
        <w:t> </w:t>
      </w:r>
      <w:r>
        <w:rPr/>
        <w:t>A/Res/3166(XVIII)</w:t>
      </w:r>
      <w:r>
        <w:rPr>
          <w:u w:val="dotted"/>
        </w:rPr>
        <w:tab/>
      </w:r>
      <w:r>
        <w:rPr/>
        <w:t>77</w:t>
      </w:r>
    </w:p>
    <w:p>
      <w:pPr>
        <w:pStyle w:val="BodyText"/>
        <w:spacing w:before="1"/>
        <w:ind w:left="160"/>
      </w:pPr>
      <w:r>
        <w:rPr/>
        <w:t>Convention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Privileges and Immunities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 Nations,</w:t>
      </w:r>
      <w:r>
        <w:rPr>
          <w:spacing w:val="-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13, 1946,</w:t>
      </w:r>
      <w:r>
        <w:rPr>
          <w:spacing w:val="-1"/>
        </w:rPr>
        <w:t> </w:t>
      </w:r>
      <w:r>
        <w:rPr/>
        <w:t>21</w:t>
      </w:r>
    </w:p>
    <w:p>
      <w:pPr>
        <w:pStyle w:val="BodyText"/>
        <w:tabs>
          <w:tab w:pos="7274" w:val="left" w:leader="none"/>
          <w:tab w:pos="8368" w:val="left" w:leader="none"/>
        </w:tabs>
        <w:spacing w:line="360" w:lineRule="auto" w:before="137"/>
        <w:ind w:left="160" w:right="545" w:firstLine="719"/>
      </w:pPr>
      <w:r>
        <w:rPr/>
        <w:t>U.S.T.</w:t>
      </w:r>
      <w:r>
        <w:rPr>
          <w:spacing w:val="-1"/>
        </w:rPr>
        <w:t> </w:t>
      </w:r>
      <w:r>
        <w:rPr/>
        <w:t>1418, 1 U.N.T.S. 16</w:t>
      </w:r>
      <w:r>
        <w:rPr>
          <w:u w:val="dotted"/>
        </w:rPr>
        <w:t> </w:t>
        <w:tab/>
        <w:t> </w:t>
        <w:tab/>
      </w:r>
      <w:r>
        <w:rPr/>
        <w:t>43</w:t>
      </w:r>
      <w:r>
        <w:rPr>
          <w:spacing w:val="1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Courier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Bag</w:t>
      </w:r>
      <w:r>
        <w:rPr>
          <w:spacing w:val="-4"/>
        </w:rPr>
        <w:t> </w:t>
      </w:r>
      <w:r>
        <w:rPr/>
        <w:t>not</w:t>
      </w:r>
      <w:r>
        <w:rPr>
          <w:spacing w:val="2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Couriers</w:t>
      </w:r>
      <w:r>
        <w:rPr>
          <w:spacing w:val="-1"/>
        </w:rPr>
        <w:t> </w:t>
      </w:r>
      <w:r>
        <w:rPr/>
        <w:t>(1986)</w:t>
      </w:r>
    </w:p>
    <w:p>
      <w:pPr>
        <w:pStyle w:val="BodyText"/>
        <w:tabs>
          <w:tab w:pos="8692" w:val="left" w:leader="none"/>
        </w:tabs>
        <w:spacing w:line="360" w:lineRule="auto" w:before="1"/>
        <w:ind w:left="160" w:right="576" w:firstLine="719"/>
      </w:pPr>
      <w:r>
        <w:rPr/>
        <w:t>ILC</w:t>
      </w:r>
      <w:r>
        <w:rPr>
          <w:spacing w:val="-2"/>
        </w:rPr>
        <w:t> </w:t>
      </w:r>
      <w:r>
        <w:rPr/>
        <w:t>Ybk,</w:t>
      </w:r>
      <w:r>
        <w:rPr>
          <w:spacing w:val="-1"/>
        </w:rPr>
        <w:t> </w:t>
      </w:r>
      <w:r>
        <w:rPr/>
        <w:t>vol.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24</w:t>
      </w:r>
      <w:r>
        <w:rPr>
          <w:u w:val="dotted"/>
        </w:rPr>
        <w:tab/>
      </w:r>
      <w:r>
        <w:rPr/>
        <w:t>103</w:t>
      </w:r>
      <w:r>
        <w:rPr>
          <w:spacing w:val="-57"/>
        </w:rPr>
        <w:t> </w:t>
      </w:r>
      <w:r>
        <w:rPr/>
        <w:t>Diplomatic Immunities</w:t>
      </w:r>
      <w:r>
        <w:rPr>
          <w:spacing w:val="-1"/>
        </w:rPr>
        <w:t> </w:t>
      </w:r>
      <w:r>
        <w:rPr/>
        <w:t>(Common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Countries and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Ireland )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8710" w:val="left" w:leader="none"/>
        </w:tabs>
        <w:ind w:left="160"/>
      </w:pPr>
      <w:r>
        <w:rPr/>
        <w:t>1952</w:t>
      </w:r>
      <w:r>
        <w:rPr>
          <w:u w:val="dotted"/>
        </w:rPr>
        <w:tab/>
      </w:r>
      <w:r>
        <w:rPr/>
        <w:t>1</w:t>
      </w:r>
    </w:p>
    <w:p>
      <w:pPr>
        <w:pStyle w:val="BodyText"/>
        <w:tabs>
          <w:tab w:pos="8653" w:val="left" w:leader="none"/>
        </w:tabs>
        <w:spacing w:line="360" w:lineRule="auto" w:before="139"/>
        <w:ind w:left="160" w:right="174"/>
      </w:pPr>
      <w:r>
        <w:rPr/>
        <w:t>Diplomatic</w:t>
      </w:r>
      <w:r>
        <w:rPr>
          <w:spacing w:val="-1"/>
        </w:rPr>
        <w:t> </w:t>
      </w:r>
      <w:r>
        <w:rPr/>
        <w:t>Immunities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1967</w:t>
      </w:r>
      <w:r>
        <w:rPr>
          <w:u w:val="dotted"/>
        </w:rPr>
        <w:tab/>
      </w:r>
      <w:r>
        <w:rPr/>
        <w:t>91</w:t>
      </w:r>
      <w:r>
        <w:rPr>
          <w:spacing w:val="1"/>
        </w:rPr>
        <w:t> </w:t>
      </w:r>
      <w:r>
        <w:rPr/>
        <w:t>Optional</w:t>
      </w:r>
      <w:r>
        <w:rPr>
          <w:spacing w:val="-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Vienna</w:t>
      </w:r>
      <w:r>
        <w:rPr>
          <w:spacing w:val="-3"/>
        </w:rPr>
        <w:t> </w:t>
      </w:r>
      <w:r>
        <w:rPr/>
        <w:t>Convention on Diplomatic</w:t>
      </w:r>
      <w:r>
        <w:rPr>
          <w:spacing w:val="-1"/>
        </w:rPr>
        <w:t> </w:t>
      </w:r>
      <w:r>
        <w:rPr/>
        <w:t>Relations, Compulsory</w:t>
      </w:r>
      <w:r>
        <w:rPr>
          <w:spacing w:val="-6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8650" w:val="left" w:leader="hyphen"/>
        </w:tabs>
        <w:ind w:left="880"/>
      </w:pPr>
      <w:r>
        <w:rPr/>
        <w:t>Disputes</w:t>
      </w:r>
      <w:r>
        <w:rPr>
          <w:spacing w:val="-1"/>
        </w:rPr>
        <w:t> </w:t>
      </w:r>
      <w:r>
        <w:rPr/>
        <w:t>Apr. 18, 1961,</w:t>
      </w:r>
      <w:r>
        <w:rPr>
          <w:spacing w:val="2"/>
        </w:rPr>
        <w:t> </w:t>
      </w:r>
      <w:r>
        <w:rPr/>
        <w:t>23 U.S.T.</w:t>
      </w:r>
      <w:r>
        <w:rPr>
          <w:spacing w:val="-1"/>
        </w:rPr>
        <w:t> </w:t>
      </w:r>
      <w:r>
        <w:rPr/>
        <w:t>3374, 500 U.N.T.S. 241-</w:t>
      </w:r>
      <w:r>
        <w:rPr>
          <w:spacing w:val="-1"/>
        </w:rPr>
        <w:t> </w:t>
      </w:r>
      <w:r>
        <w:rPr/>
        <w:t>76,</w:t>
      </w:r>
      <w:r>
        <w:rPr>
          <w:spacing w:val="-1"/>
        </w:rPr>
        <w:t> </w:t>
      </w:r>
      <w:r>
        <w:rPr/>
        <w:t>117</w:t>
        <w:tab/>
        <w:t>73</w:t>
      </w:r>
    </w:p>
    <w:p>
      <w:pPr>
        <w:pStyle w:val="BodyText"/>
        <w:tabs>
          <w:tab w:pos="8669" w:val="left" w:leader="hyphen"/>
        </w:tabs>
        <w:spacing w:before="136"/>
        <w:ind w:left="160"/>
      </w:pPr>
      <w:r>
        <w:rPr/>
        <w:t>Statute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Justice</w:t>
      </w:r>
      <w:r>
        <w:rPr>
          <w:rFonts w:ascii="Arial MT"/>
        </w:rPr>
        <w:t>, </w:t>
      </w:r>
      <w:r>
        <w:rPr/>
        <w:t>24 Oct.</w:t>
      </w:r>
      <w:r>
        <w:rPr>
          <w:spacing w:val="-1"/>
        </w:rPr>
        <w:t> </w:t>
      </w:r>
      <w:r>
        <w:rPr/>
        <w:t>1945,</w:t>
      </w:r>
      <w:r>
        <w:rPr>
          <w:spacing w:val="-1"/>
        </w:rPr>
        <w:t> </w:t>
      </w:r>
      <w:r>
        <w:rPr/>
        <w:t>59 State.1031,</w:t>
      </w:r>
      <w:r>
        <w:rPr>
          <w:spacing w:val="-1"/>
        </w:rPr>
        <w:t> </w:t>
      </w:r>
      <w:r>
        <w:rPr/>
        <w:t>UNTS 993</w:t>
        <w:tab/>
        <w:t>92</w:t>
      </w:r>
    </w:p>
    <w:p>
      <w:pPr>
        <w:pStyle w:val="BodyText"/>
        <w:tabs>
          <w:tab w:pos="8741" w:val="left" w:leader="hyphen"/>
        </w:tabs>
        <w:spacing w:before="139"/>
        <w:ind w:left="160"/>
      </w:pPr>
      <w:r>
        <w:rPr/>
        <w:t>The</w:t>
      </w:r>
      <w:r>
        <w:rPr>
          <w:spacing w:val="-3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Privileges Act (1708)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Anne</w:t>
      </w:r>
      <w:r>
        <w:rPr>
          <w:spacing w:val="-1"/>
        </w:rPr>
        <w:t> </w:t>
      </w:r>
      <w:r>
        <w:rPr/>
        <w:t>ch.12</w:t>
        <w:tab/>
        <w:t>1</w:t>
      </w:r>
    </w:p>
    <w:p>
      <w:pPr>
        <w:pStyle w:val="BodyText"/>
        <w:tabs>
          <w:tab w:pos="8813" w:val="left" w:leader="hyphen"/>
        </w:tabs>
        <w:spacing w:line="360" w:lineRule="auto" w:before="140"/>
        <w:ind w:left="160" w:right="585"/>
      </w:pPr>
      <w:r>
        <w:rPr/>
        <w:t>Universal declaration of Human Rights</w:t>
      </w:r>
      <w:r>
        <w:rPr>
          <w:u w:val="dotted"/>
        </w:rPr>
        <w:t>                                                                                 </w:t>
      </w:r>
      <w:r>
        <w:rPr/>
        <w:t>93</w:t>
      </w:r>
      <w:r>
        <w:rPr>
          <w:spacing w:val="-57"/>
        </w:rPr>
        <w:t> </w:t>
      </w:r>
      <w:r>
        <w:rPr/>
        <w:t>Havana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1928</w:t>
        <w:tab/>
      </w:r>
      <w:r>
        <w:rPr>
          <w:spacing w:val="-3"/>
        </w:rPr>
        <w:t>34</w:t>
      </w:r>
    </w:p>
    <w:p>
      <w:pPr>
        <w:pStyle w:val="BodyText"/>
        <w:tabs>
          <w:tab w:pos="8945" w:val="left" w:leader="hyphen"/>
        </w:tabs>
        <w:ind w:left="160"/>
      </w:pPr>
      <w:r>
        <w:rPr/>
        <w:t>Harvard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draft 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diplomatic</w:t>
      </w:r>
      <w:r>
        <w:rPr>
          <w:spacing w:val="2"/>
        </w:rPr>
        <w:t> </w:t>
      </w:r>
      <w:r>
        <w:rPr/>
        <w:t>privilege and</w:t>
      </w:r>
      <w:r>
        <w:rPr>
          <w:spacing w:val="-1"/>
        </w:rPr>
        <w:t> </w:t>
      </w:r>
      <w:r>
        <w:rPr/>
        <w:t>immunity</w:t>
      </w:r>
      <w:r>
        <w:rPr>
          <w:spacing w:val="-5"/>
        </w:rPr>
        <w:t> </w:t>
      </w:r>
      <w:r>
        <w:rPr/>
        <w:t>1932</w:t>
        <w:tab/>
        <w:t>34</w:t>
      </w:r>
    </w:p>
    <w:p>
      <w:pPr>
        <w:pStyle w:val="BodyText"/>
        <w:spacing w:before="136"/>
        <w:ind w:left="160"/>
      </w:pPr>
      <w:r>
        <w:rPr/>
        <w:t>Vienna</w:t>
      </w:r>
      <w:r>
        <w:rPr>
          <w:spacing w:val="-2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Diplomatic Relations,</w:t>
      </w:r>
      <w:r>
        <w:rPr>
          <w:spacing w:val="-1"/>
        </w:rPr>
        <w:t> </w:t>
      </w:r>
      <w:r>
        <w:rPr/>
        <w:t>April 18,</w:t>
      </w:r>
      <w:r>
        <w:rPr>
          <w:spacing w:val="-1"/>
        </w:rPr>
        <w:t> </w:t>
      </w:r>
      <w:r>
        <w:rPr/>
        <w:t>1961, 23 U.S.T.</w:t>
      </w:r>
      <w:r>
        <w:rPr>
          <w:spacing w:val="-1"/>
        </w:rPr>
        <w:t> </w:t>
      </w:r>
      <w:r>
        <w:rPr/>
        <w:t>3227, T.I.A.S.</w:t>
      </w:r>
      <w:r>
        <w:rPr>
          <w:spacing w:val="-1"/>
        </w:rPr>
        <w:t> </w:t>
      </w:r>
      <w:r>
        <w:rPr/>
        <w:t>No. 7502,</w:t>
      </w:r>
    </w:p>
    <w:p>
      <w:pPr>
        <w:pStyle w:val="BodyText"/>
        <w:tabs>
          <w:tab w:pos="7222" w:val="left" w:leader="none"/>
          <w:tab w:pos="8739" w:val="left" w:leader="none"/>
        </w:tabs>
        <w:spacing w:before="140"/>
        <w:ind w:left="160"/>
      </w:pPr>
      <w:r>
        <w:rPr/>
        <w:t>500</w:t>
      </w:r>
      <w:r>
        <w:rPr>
          <w:spacing w:val="-1"/>
        </w:rPr>
        <w:t> </w:t>
      </w:r>
      <w:r>
        <w:rPr/>
        <w:t>U.N.T.S. 95</w:t>
      </w:r>
      <w:r>
        <w:rPr>
          <w:spacing w:val="-1"/>
        </w:rPr>
        <w:t> </w:t>
      </w:r>
      <w:r>
        <w:rPr/>
        <w:t>(1961)</w:t>
      </w:r>
      <w:r>
        <w:rPr>
          <w:spacing w:val="-1"/>
        </w:rPr>
        <w:t> </w:t>
      </w:r>
      <w:r>
        <w:rPr>
          <w:u w:val="dotted"/>
        </w:rPr>
        <w:t> </w:t>
        <w:tab/>
        <w:t> </w:t>
        <w:tab/>
      </w:r>
      <w:r>
        <w:rPr/>
        <w:t>10, 33</w:t>
      </w:r>
    </w:p>
    <w:p>
      <w:pPr>
        <w:spacing w:after="0"/>
        <w:sectPr>
          <w:pgSz w:w="12240" w:h="15840"/>
          <w:pgMar w:top="1360" w:bottom="280" w:left="1280" w:right="1320"/>
        </w:sectPr>
      </w:pPr>
    </w:p>
    <w:p>
      <w:pPr>
        <w:pStyle w:val="Heading2"/>
        <w:spacing w:before="76"/>
        <w:ind w:left="297" w:right="257" w:firstLine="0"/>
        <w:jc w:val="center"/>
      </w:pPr>
      <w:r>
        <w:rPr/>
        <w:t>ABBREVIATIONS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ANC</w:t>
        <w:tab/>
        <w:t>African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Congress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CCVCCR</w:t>
        <w:tab/>
        <w:t>Consular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Vienna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Consular Relations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CSMSMC</w:t>
        <w:tab/>
        <w:t>Convention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Missions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Missions</w:t>
      </w:r>
      <w:r>
        <w:rPr>
          <w:spacing w:val="-4"/>
        </w:rPr>
        <w:t> </w:t>
      </w:r>
      <w:r>
        <w:rPr/>
        <w:t>Convention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Ed</w:t>
        <w:tab/>
        <w:t>editor/</w:t>
      </w:r>
      <w:r>
        <w:rPr>
          <w:spacing w:val="-1"/>
        </w:rPr>
        <w:t> </w:t>
      </w:r>
      <w:r>
        <w:rPr/>
        <w:t>edition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et</w:t>
      </w:r>
      <w:r>
        <w:rPr>
          <w:spacing w:val="-1"/>
        </w:rPr>
        <w:t> </w:t>
      </w:r>
      <w:r>
        <w:rPr/>
        <w:t>al.</w:t>
      </w:r>
      <w:r>
        <w:rPr>
          <w:spacing w:val="-1"/>
        </w:rPr>
        <w:t> </w:t>
      </w:r>
      <w:r>
        <w:rPr/>
        <w:t>et alii</w:t>
        <w:tab/>
        <w:t>(and</w:t>
      </w:r>
      <w:r>
        <w:rPr>
          <w:spacing w:val="-2"/>
        </w:rPr>
        <w:t> </w:t>
      </w:r>
      <w:r>
        <w:rPr/>
        <w:t>others)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etc.</w:t>
        <w:tab/>
        <w:t>Et</w:t>
      </w:r>
      <w:r>
        <w:rPr>
          <w:spacing w:val="-1"/>
        </w:rPr>
        <w:t> </w:t>
      </w:r>
      <w:r>
        <w:rPr/>
        <w:t>cetera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FAO</w:t>
        <w:tab/>
        <w:t>Food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tabs>
          <w:tab w:pos="3040" w:val="left" w:leader="none"/>
        </w:tabs>
        <w:spacing w:before="138"/>
        <w:ind w:left="160"/>
      </w:pPr>
      <w:r>
        <w:rPr/>
        <w:t>IAEA</w:t>
        <w:tab/>
        <w:t>International</w:t>
      </w:r>
      <w:r>
        <w:rPr>
          <w:spacing w:val="-2"/>
        </w:rPr>
        <w:t> </w:t>
      </w:r>
      <w:r>
        <w:rPr/>
        <w:t>Atomic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Agency</w:t>
      </w:r>
    </w:p>
    <w:p>
      <w:pPr>
        <w:pStyle w:val="BodyText"/>
        <w:tabs>
          <w:tab w:pos="3103" w:val="left" w:leader="none"/>
        </w:tabs>
        <w:spacing w:before="139"/>
        <w:ind w:left="160"/>
      </w:pPr>
      <w:r>
        <w:rPr/>
        <w:t>ICC</w:t>
        <w:tab/>
        <w:t>International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ICJ</w:t>
        <w:tab/>
        <w:t>International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</w:t>
      </w:r>
    </w:p>
    <w:p>
      <w:pPr>
        <w:pStyle w:val="BodyText"/>
        <w:tabs>
          <w:tab w:pos="3103" w:val="left" w:leader="none"/>
        </w:tabs>
        <w:spacing w:before="139"/>
        <w:ind w:left="160"/>
      </w:pPr>
      <w:r>
        <w:rPr/>
        <w:t>ILC</w:t>
        <w:tab/>
        <w:t>International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Commission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ILO</w:t>
        <w:tab/>
        <w:t>International</w:t>
      </w:r>
      <w:r>
        <w:rPr>
          <w:spacing w:val="-2"/>
        </w:rPr>
        <w:t> </w:t>
      </w:r>
      <w:r>
        <w:rPr/>
        <w:t>Labour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IMF</w:t>
        <w:tab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J</w:t>
        <w:tab/>
        <w:t>Judge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J.</w:t>
        <w:tab/>
        <w:t>Journal</w:t>
      </w:r>
    </w:p>
    <w:p>
      <w:pPr>
        <w:pStyle w:val="BodyText"/>
        <w:tabs>
          <w:tab w:pos="3040" w:val="left" w:leader="none"/>
        </w:tabs>
        <w:spacing w:line="360" w:lineRule="auto" w:before="137"/>
        <w:ind w:left="3041" w:right="283" w:hanging="2881"/>
      </w:pPr>
      <w:r>
        <w:rPr/>
        <w:t>CSSSLTCVCLT</w:t>
        <w:tab/>
        <w:t>Committee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Vienna</w:t>
      </w:r>
      <w:r>
        <w:rPr>
          <w:spacing w:val="-57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Law of Treaties</w:t>
      </w:r>
    </w:p>
    <w:p>
      <w:pPr>
        <w:pStyle w:val="BodyText"/>
        <w:tabs>
          <w:tab w:pos="3040" w:val="left" w:leader="none"/>
        </w:tabs>
        <w:ind w:left="160"/>
      </w:pPr>
      <w:r>
        <w:rPr/>
        <w:t>LJ</w:t>
        <w:tab/>
        <w:t>Lord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No.</w:t>
        <w:tab/>
        <w:t>Number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OAS</w:t>
        <w:tab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OPVCDRCCSD</w:t>
        <w:tab/>
        <w:t>Optional</w:t>
      </w:r>
      <w:r>
        <w:rPr>
          <w:spacing w:val="-1"/>
        </w:rPr>
        <w:t> </w:t>
      </w:r>
      <w:r>
        <w:rPr/>
        <w:t>Protocol to</w:t>
      </w:r>
      <w:r>
        <w:rPr>
          <w:spacing w:val="-1"/>
        </w:rPr>
        <w:t> </w:t>
      </w:r>
      <w:r>
        <w:rPr/>
        <w:t>the Vienna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Diplomatic</w:t>
      </w:r>
    </w:p>
    <w:p>
      <w:pPr>
        <w:pStyle w:val="BodyText"/>
        <w:spacing w:before="137"/>
        <w:ind w:left="3041"/>
      </w:pPr>
      <w:r>
        <w:rPr/>
        <w:t>Relations,</w:t>
      </w:r>
      <w:r>
        <w:rPr>
          <w:spacing w:val="-1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Compulsory</w:t>
      </w:r>
      <w:r>
        <w:rPr>
          <w:spacing w:val="-5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Disputes</w:t>
      </w:r>
    </w:p>
    <w:p>
      <w:pPr>
        <w:pStyle w:val="BodyText"/>
        <w:tabs>
          <w:tab w:pos="3040" w:val="left" w:leader="none"/>
        </w:tabs>
        <w:spacing w:before="140"/>
        <w:ind w:left="160"/>
      </w:pPr>
      <w:r>
        <w:rPr/>
        <w:t>NATO</w:t>
        <w:tab/>
        <w:t>North</w:t>
      </w:r>
      <w:r>
        <w:rPr>
          <w:spacing w:val="-2"/>
        </w:rPr>
        <w:t> </w:t>
      </w:r>
      <w:r>
        <w:rPr/>
        <w:t>Atlantic</w:t>
      </w:r>
      <w:r>
        <w:rPr>
          <w:spacing w:val="-2"/>
        </w:rPr>
        <w:t> </w:t>
      </w:r>
      <w:r>
        <w:rPr/>
        <w:t>Treaty</w:t>
      </w:r>
      <w:r>
        <w:rPr>
          <w:spacing w:val="-5"/>
        </w:rPr>
        <w:t> </w:t>
      </w:r>
      <w:r>
        <w:rPr/>
        <w:t>Organization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PPCPPCAIPPIDA</w:t>
        <w:tab/>
        <w:t>Prevention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360" w:lineRule="auto" w:before="139"/>
        <w:ind w:left="3041" w:right="461"/>
      </w:pPr>
      <w:r>
        <w:rPr/>
        <w:t>Punishment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Crimes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Internationally</w:t>
      </w:r>
      <w:r>
        <w:rPr>
          <w:spacing w:val="-7"/>
        </w:rPr>
        <w:t> </w:t>
      </w:r>
      <w:r>
        <w:rPr/>
        <w:t>Protected</w:t>
      </w:r>
      <w:r>
        <w:rPr>
          <w:spacing w:val="-2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Agents</w:t>
      </w:r>
    </w:p>
    <w:p>
      <w:pPr>
        <w:pStyle w:val="BodyText"/>
        <w:tabs>
          <w:tab w:pos="3040" w:val="left" w:leader="none"/>
        </w:tabs>
        <w:ind w:left="160"/>
      </w:pPr>
      <w:r>
        <w:rPr/>
        <w:t>UK</w:t>
        <w:tab/>
        <w:t>United</w:t>
      </w:r>
      <w:r>
        <w:rPr>
          <w:spacing w:val="-2"/>
        </w:rPr>
        <w:t> </w:t>
      </w:r>
      <w:r>
        <w:rPr/>
        <w:t>Kingdom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UN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tabs>
          <w:tab w:pos="3040" w:val="left" w:leader="none"/>
        </w:tabs>
        <w:spacing w:line="360" w:lineRule="auto" w:before="139"/>
        <w:ind w:left="3041" w:right="920" w:hanging="2881"/>
      </w:pPr>
      <w:r>
        <w:rPr/>
        <w:t>CPIUN</w:t>
        <w:tab/>
        <w:t>Convention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Privileges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Immunities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</w:t>
      </w:r>
    </w:p>
    <w:p>
      <w:pPr>
        <w:spacing w:after="0" w:line="360" w:lineRule="auto"/>
        <w:sectPr>
          <w:pgSz w:w="12240" w:h="15840"/>
          <w:pgMar w:top="1360" w:bottom="280" w:left="1280" w:right="1320"/>
        </w:sectPr>
      </w:pPr>
    </w:p>
    <w:p>
      <w:pPr>
        <w:pStyle w:val="BodyText"/>
        <w:tabs>
          <w:tab w:pos="3040" w:val="left" w:leader="none"/>
        </w:tabs>
        <w:spacing w:before="74"/>
        <w:ind w:left="160"/>
      </w:pPr>
      <w:r>
        <w:rPr/>
        <w:t>UNESCO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Educational,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USA</w:t>
        <w:tab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2"/>
        </w:rPr>
        <w:t> </w:t>
      </w:r>
      <w:r>
        <w:rPr/>
        <w:t>America</w:t>
      </w:r>
    </w:p>
    <w:p>
      <w:pPr>
        <w:pStyle w:val="BodyText"/>
        <w:tabs>
          <w:tab w:pos="3040" w:val="left" w:leader="none"/>
        </w:tabs>
        <w:spacing w:before="139"/>
        <w:ind w:left="160"/>
      </w:pPr>
      <w:r>
        <w:rPr/>
        <w:t>USSR</w:t>
        <w:tab/>
        <w:t>Union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Soviet Socialist</w:t>
      </w:r>
      <w:r>
        <w:rPr>
          <w:spacing w:val="-3"/>
        </w:rPr>
        <w:t> </w:t>
      </w:r>
      <w:r>
        <w:rPr/>
        <w:t>Republics</w:t>
      </w:r>
    </w:p>
    <w:p>
      <w:pPr>
        <w:pStyle w:val="BodyText"/>
        <w:tabs>
          <w:tab w:pos="3040" w:val="left" w:leader="none"/>
        </w:tabs>
        <w:spacing w:before="137"/>
        <w:ind w:left="160"/>
      </w:pPr>
      <w:r>
        <w:rPr/>
        <w:t>VCDRV</w:t>
        <w:tab/>
        <w:t>Vienna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Relations Volume</w:t>
      </w:r>
    </w:p>
    <w:p>
      <w:pPr>
        <w:spacing w:after="0"/>
        <w:sectPr>
          <w:pgSz w:w="12240" w:h="15840"/>
          <w:pgMar w:top="1360" w:bottom="28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320" w:val="left" w:leader="none"/>
        </w:tabs>
        <w:spacing w:before="188"/>
        <w:ind w:left="160"/>
        <w:jc w:val="both"/>
      </w:pPr>
      <w:r>
        <w:rPr/>
        <w:t>Title</w:t>
      </w:r>
      <w:r>
        <w:rPr>
          <w:spacing w:val="-2"/>
        </w:rPr>
        <w:t> </w:t>
      </w:r>
      <w:r>
        <w:rPr/>
        <w:t>Page-     </w:t>
      </w:r>
      <w:r>
        <w:rPr>
          <w:spacing w:val="19"/>
        </w:rPr>
        <w:t> </w:t>
      </w:r>
      <w:r>
        <w:rPr/>
        <w:t>-</w:t>
        <w:tab/>
        <w:t>-</w:t>
      </w:r>
    </w:p>
    <w:p>
      <w:pPr>
        <w:pStyle w:val="BodyText"/>
        <w:tabs>
          <w:tab w:pos="2320" w:val="left" w:leader="none"/>
        </w:tabs>
        <w:spacing w:before="202"/>
        <w:ind w:left="160"/>
        <w:jc w:val="both"/>
      </w:pPr>
      <w:r>
        <w:rPr/>
        <w:t>Declaration-  </w:t>
      </w:r>
      <w:r>
        <w:rPr>
          <w:spacing w:val="58"/>
        </w:rPr>
        <w:t> </w:t>
      </w:r>
      <w:r>
        <w:rPr/>
        <w:t>-</w:t>
        <w:tab/>
        <w:t>-</w:t>
      </w:r>
    </w:p>
    <w:p>
      <w:pPr>
        <w:pStyle w:val="BodyText"/>
        <w:tabs>
          <w:tab w:pos="2320" w:val="left" w:leader="none"/>
        </w:tabs>
        <w:spacing w:before="199"/>
        <w:ind w:left="160"/>
        <w:jc w:val="both"/>
      </w:pPr>
      <w:r>
        <w:rPr/>
        <w:t>Certification</w:t>
      </w:r>
      <w:r>
        <w:rPr>
          <w:spacing w:val="-1"/>
        </w:rPr>
        <w:t> </w:t>
      </w:r>
      <w:r>
        <w:rPr/>
        <w:t>-</w:t>
      </w:r>
      <w:r>
        <w:rPr>
          <w:spacing w:val="27"/>
        </w:rPr>
        <w:t> </w:t>
      </w:r>
      <w:r>
        <w:rPr/>
        <w:t>-</w:t>
        <w:tab/>
        <w:t>-</w:t>
      </w:r>
    </w:p>
    <w:p>
      <w:pPr>
        <w:pStyle w:val="BodyText"/>
        <w:tabs>
          <w:tab w:pos="2320" w:val="left" w:leader="none"/>
        </w:tabs>
        <w:spacing w:line="415" w:lineRule="auto" w:before="199"/>
        <w:ind w:left="160" w:right="69"/>
        <w:jc w:val="both"/>
      </w:pPr>
      <w:r>
        <w:rPr/>
        <w:t>Dedication-    </w:t>
      </w:r>
      <w:r>
        <w:rPr>
          <w:spacing w:val="5"/>
        </w:rPr>
        <w:t> </w:t>
      </w:r>
      <w:r>
        <w:rPr/>
        <w:t>-</w:t>
        <w:tab/>
      </w:r>
      <w:r>
        <w:rPr>
          <w:spacing w:val="-4"/>
        </w:rPr>
        <w:t>-</w:t>
      </w:r>
      <w:r>
        <w:rPr>
          <w:spacing w:val="-58"/>
        </w:rPr>
        <w:t> </w:t>
      </w:r>
      <w:r>
        <w:rPr/>
        <w:t>Acknowledgement -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-       </w:t>
      </w:r>
      <w:r>
        <w:rPr>
          <w:spacing w:val="6"/>
        </w:rPr>
        <w:t> </w:t>
      </w:r>
      <w:r>
        <w:rPr/>
        <w:t>-</w:t>
        <w:tab/>
      </w:r>
      <w:r>
        <w:rPr>
          <w:spacing w:val="-4"/>
        </w:rPr>
        <w:t>-</w:t>
      </w:r>
    </w:p>
    <w:p>
      <w:pPr>
        <w:pStyle w:val="BodyText"/>
        <w:tabs>
          <w:tab w:pos="2320" w:val="left" w:leader="none"/>
        </w:tabs>
        <w:spacing w:line="272" w:lineRule="exact"/>
        <w:ind w:left="160"/>
        <w:jc w:val="both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Cases-</w:t>
        <w:tab/>
        <w:t>-</w:t>
      </w:r>
    </w:p>
    <w:p>
      <w:pPr>
        <w:pStyle w:val="BodyText"/>
        <w:spacing w:line="412" w:lineRule="auto" w:before="203"/>
        <w:ind w:left="160" w:right="38"/>
        <w:jc w:val="both"/>
      </w:pPr>
      <w:r>
        <w:rPr/>
        <w:t>Table of Statutes-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Table of Abbreviation -</w:t>
      </w:r>
      <w:r>
        <w:rPr>
          <w:spacing w:val="-58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 -     </w:t>
      </w:r>
      <w:r>
        <w:rPr>
          <w:spacing w:val="33"/>
        </w:rPr>
        <w:t> </w:t>
      </w:r>
      <w:r>
        <w:rPr/>
        <w:t>-</w:t>
      </w:r>
    </w:p>
    <w:p>
      <w:pPr>
        <w:pStyle w:val="Heading2"/>
        <w:spacing w:before="79"/>
        <w:ind w:left="450" w:firstLine="0"/>
        <w:jc w:val="left"/>
      </w:pPr>
      <w:r>
        <w:rPr>
          <w:b w:val="0"/>
        </w:rPr>
        <w:br w:type="column"/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-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1440"/>
        <w:gridCol w:w="1372"/>
      </w:tblGrid>
      <w:tr>
        <w:trPr>
          <w:trHeight w:val="371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line="266" w:lineRule="exact" w:before="0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000" w:val="left" w:leader="none"/>
              </w:tabs>
              <w:spacing w:line="266" w:lineRule="exact" w:before="0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i</w:t>
            </w:r>
          </w:p>
        </w:tc>
      </w:tr>
      <w:tr>
        <w:trPr>
          <w:trHeight w:val="476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5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135" w:val="right" w:leader="none"/>
              </w:tabs>
              <w:spacing w:before="95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ii</w:t>
            </w:r>
          </w:p>
        </w:tc>
      </w:tr>
      <w:tr>
        <w:trPr>
          <w:trHeight w:val="475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202" w:val="righ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iii</w:t>
            </w:r>
          </w:p>
        </w:tc>
      </w:tr>
      <w:tr>
        <w:trPr>
          <w:trHeight w:val="476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188" w:val="righ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iv</w:t>
            </w:r>
          </w:p>
        </w:tc>
      </w:tr>
      <w:tr>
        <w:trPr>
          <w:trHeight w:val="476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5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000" w:val="left" w:leader="none"/>
              </w:tabs>
              <w:spacing w:before="95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v</w:t>
            </w:r>
          </w:p>
        </w:tc>
      </w:tr>
      <w:tr>
        <w:trPr>
          <w:trHeight w:val="475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187" w:val="righ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vi</w:t>
            </w:r>
          </w:p>
        </w:tc>
      </w:tr>
      <w:tr>
        <w:trPr>
          <w:trHeight w:val="476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254" w:val="righ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vii</w:t>
            </w:r>
          </w:p>
        </w:tc>
      </w:tr>
      <w:tr>
        <w:trPr>
          <w:trHeight w:val="476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6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321" w:val="right" w:leader="none"/>
              </w:tabs>
              <w:spacing w:before="96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viii</w:t>
            </w:r>
          </w:p>
        </w:tc>
      </w:tr>
      <w:tr>
        <w:trPr>
          <w:trHeight w:val="475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188" w:val="right" w:leader="none"/>
              </w:tabs>
              <w:spacing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ix</w:t>
            </w:r>
          </w:p>
        </w:tc>
      </w:tr>
      <w:tr>
        <w:trPr>
          <w:trHeight w:val="370" w:hRule="atLeast"/>
        </w:trPr>
        <w:tc>
          <w:tcPr>
            <w:tcW w:w="2650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</w:tabs>
              <w:spacing w:line="256" w:lineRule="exact" w:before="9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00" w:val="left" w:leader="none"/>
              </w:tabs>
              <w:spacing w:line="256" w:lineRule="exact"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72" w:type="dxa"/>
          </w:tcPr>
          <w:p>
            <w:pPr>
              <w:pStyle w:val="TableParagraph"/>
              <w:tabs>
                <w:tab w:pos="1000" w:val="left" w:leader="none"/>
              </w:tabs>
              <w:spacing w:line="256" w:lineRule="exact" w:before="94"/>
              <w:ind w:left="280"/>
              <w:rPr>
                <w:sz w:val="24"/>
              </w:rPr>
            </w:pPr>
            <w:r>
              <w:rPr>
                <w:sz w:val="24"/>
              </w:rPr>
              <w:t>-</w:t>
              <w:tab/>
              <w:t>x</w:t>
            </w:r>
          </w:p>
        </w:tc>
      </w:tr>
    </w:tbl>
    <w:p>
      <w:pPr>
        <w:spacing w:line="360" w:lineRule="auto" w:before="206"/>
        <w:ind w:left="160" w:right="3209" w:firstLine="667"/>
        <w:jc w:val="left"/>
        <w:rPr>
          <w:b/>
          <w:sz w:val="24"/>
        </w:rPr>
      </w:pPr>
      <w:r>
        <w:rPr>
          <w:b/>
          <w:sz w:val="24"/>
        </w:rPr>
        <w:t>CHAPTER ONE: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60" w:bottom="280" w:left="1280" w:right="1320"/>
          <w:cols w:num="2" w:equalWidth="0">
            <w:col w:w="2472" w:space="624"/>
            <w:col w:w="6544"/>
          </w:cols>
        </w:sect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72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 Study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Research 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Research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Organizational Layout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Heading2"/>
        <w:spacing w:before="144"/>
        <w:ind w:left="297" w:right="25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TWO:</w:t>
      </w:r>
    </w:p>
    <w:p>
      <w:pPr>
        <w:pStyle w:val="Heading2"/>
        <w:spacing w:before="137"/>
        <w:ind w:left="297" w:right="260" w:firstLine="0"/>
        <w:jc w:val="center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IMMUNITY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PRACTICE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135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5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Diplomatic Immunity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  <w:tab w:pos="160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139" w:after="0"/>
        <w:ind w:left="1600" w:right="0" w:hanging="72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Representation 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  <w:tab w:pos="160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137" w:after="0"/>
        <w:ind w:left="1600" w:right="0" w:hanging="721"/>
        <w:jc w:val="left"/>
        <w:rPr>
          <w:sz w:val="24"/>
        </w:rPr>
      </w:pPr>
      <w:r>
        <w:rPr>
          <w:i/>
          <w:sz w:val="24"/>
        </w:rPr>
        <w:t>Exterritoriality</w:t>
      </w:r>
      <w:r>
        <w:rPr>
          <w:i/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  <w:tab w:pos="160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137" w:after="0"/>
        <w:ind w:left="1600" w:right="0" w:hanging="721"/>
        <w:jc w:val="left"/>
        <w:rPr>
          <w:sz w:val="24"/>
        </w:rPr>
      </w:pPr>
      <w:r>
        <w:rPr>
          <w:sz w:val="24"/>
        </w:rPr>
        <w:t>Functional Necessity</w:t>
      </w:r>
      <w:r>
        <w:rPr>
          <w:spacing w:val="-4"/>
          <w:sz w:val="24"/>
        </w:rPr>
        <w:t> </w:t>
      </w:r>
      <w:r>
        <w:rPr>
          <w:sz w:val="24"/>
        </w:rPr>
        <w:t>--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321" w:val="righ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Diplomatic Immunity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Practice</w:t>
        <w:tab/>
        <w:t>18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spacing w:before="79"/>
            <w:ind w:left="297"/>
          </w:pPr>
          <w:hyperlink w:history="true" w:anchor="_TOC_25003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</w:hyperlink>
        </w:p>
        <w:p>
          <w:pPr>
            <w:pStyle w:val="TOC2"/>
            <w:ind w:left="297"/>
          </w:pPr>
          <w:hyperlink w:history="true" w:anchor="_TOC_250030"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OVERVIEW OF</w:t>
            </w:r>
            <w:r>
              <w:rPr>
                <w:spacing w:val="-3"/>
              </w:rPr>
              <w:t> </w:t>
            </w:r>
            <w:r>
              <w:rPr/>
              <w:t>THE VIENNA</w:t>
            </w:r>
            <w:r>
              <w:rPr>
                <w:spacing w:val="-1"/>
              </w:rPr>
              <w:t> </w:t>
            </w:r>
            <w:r>
              <w:rPr/>
              <w:t>CONVENTION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4" w:after="0"/>
            <w:ind w:left="880" w:right="0" w:hanging="721"/>
            <w:jc w:val="left"/>
          </w:pP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32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hyperlink w:history="true" w:anchor="_TOC_250029">
            <w:r>
              <w:rPr/>
              <w:t>Vienna</w:t>
            </w:r>
            <w:r>
              <w:rPr>
                <w:spacing w:val="-2"/>
              </w:rPr>
              <w:t> </w:t>
            </w:r>
            <w:r>
              <w:rPr/>
              <w:t>Convention on Diplomatic</w:t>
            </w:r>
            <w:r>
              <w:rPr>
                <w:spacing w:val="-1"/>
              </w:rPr>
              <w:t> </w:t>
            </w:r>
            <w:r>
              <w:rPr/>
              <w:t>Relations</w:t>
            </w:r>
            <w:r>
              <w:rPr>
                <w:spacing w:val="1"/>
              </w:rPr>
              <w:t> </w:t>
            </w:r>
            <w:r>
              <w:rPr/>
              <w:t>1961-</w:t>
            </w:r>
            <w:r>
              <w:rPr>
                <w:spacing w:val="7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0"/>
            <w:ind w:left="880" w:right="0" w:hanging="721"/>
            <w:jc w:val="left"/>
          </w:pPr>
          <w:hyperlink w:history="true" w:anchor="_TOC_250028"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International</w:t>
            </w:r>
            <w:r>
              <w:rPr>
                <w:spacing w:val="1"/>
              </w:rPr>
              <w:t> </w:t>
            </w:r>
            <w:r>
              <w:rPr/>
              <w:t>Law-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6" w:after="0"/>
            <w:ind w:left="880" w:right="0" w:hanging="721"/>
            <w:jc w:val="left"/>
          </w:pPr>
          <w:hyperlink w:history="true" w:anchor="_TOC_250027">
            <w:r>
              <w:rPr/>
              <w:t>United</w:t>
            </w:r>
            <w:r>
              <w:rPr>
                <w:spacing w:val="-3"/>
              </w:rPr>
              <w:t> </w:t>
            </w:r>
            <w:r>
              <w:rPr/>
              <w:t>Nations International Immunities-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0"/>
            <w:ind w:left="880" w:right="0" w:hanging="721"/>
            <w:jc w:val="left"/>
          </w:pPr>
          <w:hyperlink w:history="true" w:anchor="_TOC_250026">
            <w:r>
              <w:rPr>
                <w:spacing w:val="-1"/>
              </w:rPr>
              <w:t>Classification-</w:t>
            </w:r>
            <w:r>
              <w:rPr>
                <w:spacing w:val="-1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6" w:after="0"/>
            <w:ind w:left="700" w:right="0" w:hanging="541"/>
            <w:jc w:val="left"/>
          </w:pPr>
          <w:r>
            <w:rPr/>
            <w:t>Appointment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Diplomat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47</w:t>
          </w:r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0"/>
            <w:ind w:left="700" w:right="0" w:hanging="541"/>
            <w:jc w:val="left"/>
          </w:pPr>
          <w:hyperlink w:history="true" w:anchor="_TOC_250025">
            <w:r>
              <w:rPr/>
              <w:t>Reception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Termination of</w:t>
            </w:r>
            <w:r>
              <w:rPr>
                <w:spacing w:val="-2"/>
              </w:rPr>
              <w:t> </w:t>
            </w:r>
            <w:r>
              <w:rPr/>
              <w:t>Diplomat</w:t>
            </w:r>
            <w:r>
              <w:rPr>
                <w:spacing w:val="-1"/>
              </w:rPr>
              <w:t> </w:t>
            </w:r>
            <w:r>
              <w:rPr/>
              <w:t>Function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700" w:right="0" w:hanging="541"/>
            <w:jc w:val="left"/>
          </w:pPr>
          <w:hyperlink w:history="true" w:anchor="_TOC_250024">
            <w:r>
              <w:rPr/>
              <w:t>Staff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Mission-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9" w:after="0"/>
            <w:ind w:left="700" w:right="0" w:hanging="541"/>
            <w:jc w:val="left"/>
          </w:pPr>
          <w:hyperlink w:history="true" w:anchor="_TOC_250023">
            <w:r>
              <w:rPr/>
              <w:t>Family</w:t>
            </w:r>
            <w:r>
              <w:rPr>
                <w:spacing w:val="-6"/>
              </w:rPr>
              <w:t> </w:t>
            </w:r>
            <w:r>
              <w:rPr/>
              <w:t>Members of a</w:t>
            </w:r>
            <w:r>
              <w:rPr>
                <w:spacing w:val="-1"/>
              </w:rPr>
              <w:t> </w:t>
            </w:r>
            <w:r>
              <w:rPr/>
              <w:t>Diplomat</w:t>
            </w:r>
            <w:r>
              <w:rPr>
                <w:spacing w:val="6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700" w:right="0" w:hanging="541"/>
            <w:jc w:val="left"/>
          </w:pPr>
          <w:hyperlink w:history="true" w:anchor="_TOC_250022">
            <w:r>
              <w:rPr/>
              <w:t>Diplomatic</w:t>
            </w:r>
            <w:r>
              <w:rPr>
                <w:spacing w:val="-2"/>
              </w:rPr>
              <w:t> </w:t>
            </w:r>
            <w:r>
              <w:rPr/>
              <w:t>Mission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9" w:after="0"/>
            <w:ind w:left="700" w:right="0" w:hanging="541"/>
            <w:jc w:val="left"/>
          </w:pPr>
          <w:hyperlink w:history="true" w:anchor="_TOC_250021">
            <w:r>
              <w:rPr/>
              <w:t>Special</w:t>
            </w:r>
            <w:r>
              <w:rPr>
                <w:spacing w:val="-1"/>
              </w:rPr>
              <w:t> </w:t>
            </w:r>
            <w:r>
              <w:rPr/>
              <w:t>Mission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700" w:right="0" w:hanging="541"/>
            <w:jc w:val="left"/>
          </w:pPr>
          <w:hyperlink w:history="true" w:anchor="_TOC_250020">
            <w:r>
              <w:rPr/>
              <w:t>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Missions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19"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Critique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Deterrent</w:t>
            </w:r>
            <w:r>
              <w:rPr>
                <w:spacing w:val="2"/>
              </w:rPr>
              <w:t> </w:t>
            </w:r>
            <w:r>
              <w:rPr/>
              <w:t>Measures Provided by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Vienna</w:t>
            </w:r>
            <w:r>
              <w:rPr>
                <w:spacing w:val="-2"/>
              </w:rPr>
              <w:t> </w:t>
            </w:r>
            <w:r>
              <w:rPr/>
              <w:t>Convention-</w:t>
              <w:tab/>
              <w:t>62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hyperlink w:history="true" w:anchor="_TOC_250018">
            <w:r>
              <w:rPr/>
              <w:t>Persona</w:t>
            </w:r>
            <w:r>
              <w:rPr>
                <w:spacing w:val="-3"/>
              </w:rPr>
              <w:t> </w:t>
            </w:r>
            <w:r>
              <w:rPr/>
              <w:t>Non Grata-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17">
            <w:r>
              <w:rPr/>
              <w:t>Waiver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Immunity</w:t>
            </w:r>
            <w:r>
              <w:rPr>
                <w:spacing w:val="-4"/>
              </w:rPr>
              <w:t> </w:t>
            </w:r>
            <w:r>
              <w:rPr/>
              <w:t>-</w:t>
            </w:r>
            <w:r>
              <w:rPr>
                <w:spacing w:val="-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8" w:after="0"/>
            <w:ind w:left="880" w:right="0" w:hanging="721"/>
            <w:jc w:val="left"/>
          </w:pPr>
          <w:hyperlink w:history="true" w:anchor="_TOC_250016">
            <w:r>
              <w:rPr/>
              <w:t>Jurisdiction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Sending</w:t>
            </w:r>
            <w:r>
              <w:rPr>
                <w:spacing w:val="-3"/>
              </w:rPr>
              <w:t> </w:t>
            </w:r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67</w:t>
            </w:r>
          </w:hyperlink>
        </w:p>
        <w:p>
          <w:pPr>
            <w:pStyle w:val="TOC1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139"/>
            <w:ind w:left="160" w:firstLine="0"/>
          </w:pPr>
          <w:hyperlink w:history="true" w:anchor="_TOC_250015">
            <w:r>
              <w:rPr/>
              <w:t>3.6.4</w:t>
              <w:tab/>
              <w:t>Reciprocity-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Breaking</w:t>
          </w:r>
          <w:r>
            <w:rPr>
              <w:spacing w:val="-3"/>
            </w:rPr>
            <w:t> </w:t>
          </w:r>
          <w:r>
            <w:rPr/>
            <w:t>Diplomatic</w:t>
          </w:r>
          <w:r>
            <w:rPr>
              <w:spacing w:val="-1"/>
            </w:rPr>
            <w:t> </w:t>
          </w:r>
          <w:r>
            <w:rPr/>
            <w:t>Ties-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70</w:t>
          </w:r>
        </w:p>
        <w:p>
          <w:pPr>
            <w:pStyle w:val="TOC1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14">
            <w:r>
              <w:rPr/>
              <w:t>Settlement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Disputes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2"/>
            <w:spacing w:before="557"/>
            <w:ind w:right="260"/>
          </w:pPr>
          <w:hyperlink w:history="true" w:anchor="_TOC_25001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</w:hyperlink>
        </w:p>
        <w:p>
          <w:pPr>
            <w:pStyle w:val="TOC2"/>
            <w:ind w:right="260"/>
          </w:pPr>
          <w:hyperlink w:history="true" w:anchor="_TOC_250012"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ABUSES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DIPLOMATIC</w:t>
            </w:r>
            <w:r>
              <w:rPr>
                <w:spacing w:val="-1"/>
              </w:rPr>
              <w:t> </w:t>
            </w:r>
            <w:r>
              <w:rPr/>
              <w:t>IMMUNITY</w:t>
            </w:r>
          </w:hyperlink>
        </w:p>
        <w:p>
          <w:pPr>
            <w:pStyle w:val="TOC1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134"/>
            <w:ind w:left="160" w:firstLine="0"/>
          </w:pPr>
          <w:hyperlink w:history="true" w:anchor="_TOC_250011">
            <w:r>
              <w:rPr/>
              <w:t>4.1</w:t>
              <w:tab/>
              <w:t>Introduction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5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Limitation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Diplomatic</w:t>
          </w:r>
          <w:r>
            <w:rPr>
              <w:spacing w:val="-2"/>
            </w:rPr>
            <w:t> </w:t>
          </w:r>
          <w:r>
            <w:rPr/>
            <w:t>Agents</w:t>
          </w:r>
          <w:r>
            <w:rPr>
              <w:spacing w:val="-1"/>
            </w:rPr>
            <w:t> </w:t>
          </w:r>
          <w:r>
            <w:rPr/>
            <w:t>Privileges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Immunities.-</w:t>
            <w:tab/>
            <w:t>-</w:t>
            <w:tab/>
            <w:t>75</w:t>
          </w:r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0"/>
            <w:ind w:left="880" w:right="0" w:hanging="721"/>
            <w:jc w:val="left"/>
          </w:pPr>
          <w:hyperlink w:history="true" w:anchor="_TOC_250010">
            <w:r>
              <w:rPr/>
              <w:t>Personal</w:t>
            </w:r>
            <w:r>
              <w:rPr>
                <w:spacing w:val="1"/>
              </w:rPr>
              <w:t> </w:t>
            </w:r>
            <w:r>
              <w:rPr/>
              <w:t>Inviolability--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6" w:after="0"/>
            <w:ind w:left="880" w:right="0" w:hanging="721"/>
            <w:jc w:val="left"/>
          </w:pPr>
          <w:hyperlink w:history="true" w:anchor="_TOC_250009">
            <w:r>
              <w:rPr/>
              <w:t>Immunity</w:t>
            </w:r>
            <w:r>
              <w:rPr>
                <w:spacing w:val="-4"/>
              </w:rPr>
              <w:t> </w:t>
            </w:r>
            <w:r>
              <w:rPr/>
              <w:t>from Jurisdiction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2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0"/>
            <w:ind w:left="880" w:right="0" w:hanging="721"/>
            <w:jc w:val="left"/>
          </w:pPr>
          <w:hyperlink w:history="true" w:anchor="_TOC_250008">
            <w:r>
              <w:rPr>
                <w:spacing w:val="-1"/>
              </w:rPr>
              <w:t>Inviolability</w:t>
            </w:r>
            <w:r>
              <w:rPr>
                <w:spacing w:val="-5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Diplomat‟s Residence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Property-</w:t>
            </w:r>
            <w:r>
              <w:rPr>
                <w:spacing w:val="-2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83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6" w:after="0"/>
            <w:ind w:left="880" w:right="0" w:hanging="721"/>
            <w:jc w:val="left"/>
          </w:pPr>
          <w:hyperlink w:history="true" w:anchor="_TOC_250007">
            <w:r>
              <w:rPr/>
              <w:t>Limitation</w:t>
            </w:r>
            <w:r>
              <w:rPr>
                <w:spacing w:val="-2"/>
              </w:rPr>
              <w:t> </w:t>
            </w:r>
            <w:r>
              <w:rPr/>
              <w:t>to Inviolability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Missions-</w:t>
              <w:tab/>
              <w:t>-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20"/>
            <w:ind w:left="880" w:right="0" w:hanging="721"/>
            <w:jc w:val="left"/>
          </w:pPr>
          <w:r>
            <w:rPr/>
            <w:t>Limitation</w:t>
          </w:r>
          <w:r>
            <w:rPr>
              <w:spacing w:val="-2"/>
            </w:rPr>
            <w:t> </w:t>
          </w:r>
          <w:r>
            <w:rPr/>
            <w:t>to Inviolability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Archives and</w:t>
          </w:r>
          <w:r>
            <w:rPr>
              <w:spacing w:val="-1"/>
            </w:rPr>
            <w:t> </w:t>
          </w:r>
          <w:r>
            <w:rPr/>
            <w:t>Documents-</w:t>
            <w:tab/>
            <w:t>-</w:t>
            <w:tab/>
            <w:t>-</w:t>
            <w:tab/>
            <w:t>95</w:t>
          </w:r>
        </w:p>
        <w:p>
          <w:pPr>
            <w:pStyle w:val="TOC1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2123" w:val="left" w:leader="none"/>
              <w:tab w:pos="2541" w:val="left" w:leader="none"/>
              <w:tab w:pos="3040" w:val="left" w:leader="none"/>
              <w:tab w:pos="3622" w:val="left" w:leader="none"/>
              <w:tab w:pos="3760" w:val="left" w:leader="none"/>
              <w:tab w:pos="4053" w:val="left" w:leader="none"/>
              <w:tab w:pos="4480" w:val="left" w:leader="none"/>
              <w:tab w:pos="5201" w:val="left" w:leader="none"/>
              <w:tab w:pos="5830" w:val="left" w:leader="none"/>
              <w:tab w:pos="5921" w:val="left" w:leader="none"/>
              <w:tab w:pos="6405" w:val="left" w:leader="none"/>
              <w:tab w:pos="6641" w:val="left" w:leader="none"/>
              <w:tab w:pos="6931" w:val="left" w:leader="none"/>
              <w:tab w:pos="7361" w:val="left" w:leader="none"/>
              <w:tab w:pos="8081" w:val="left" w:leader="none"/>
              <w:tab w:pos="8343" w:val="left" w:leader="none"/>
              <w:tab w:pos="8773" w:val="left" w:leader="none"/>
            </w:tabs>
            <w:spacing w:line="360" w:lineRule="auto" w:before="74" w:after="0"/>
            <w:ind w:left="880" w:right="118" w:hanging="720"/>
            <w:jc w:val="left"/>
          </w:pPr>
          <w:r>
            <w:rPr/>
            <w:t>Limitation</w:t>
            <w:tab/>
            <w:t>to</w:t>
            <w:tab/>
            <w:t>Freedom</w:t>
            <w:tab/>
            <w:t>of</w:t>
            <w:tab/>
            <w:t>Communication</w:t>
            <w:tab/>
            <w:t>and</w:t>
            <w:tab/>
            <w:t>the</w:t>
            <w:tab/>
            <w:t>Inviolability</w:t>
            <w:tab/>
            <w:t>of</w:t>
            <w:tab/>
          </w:r>
          <w:r>
            <w:rPr>
              <w:spacing w:val="-1"/>
            </w:rPr>
            <w:t>Official</w:t>
          </w:r>
          <w:r>
            <w:rPr>
              <w:spacing w:val="-57"/>
            </w:rPr>
            <w:t> </w:t>
          </w:r>
          <w:r>
            <w:rPr/>
            <w:t>Correspondence-</w:t>
            <w:tab/>
            <w:tab/>
            <w:t>-</w:t>
            <w:tab/>
            <w:tab/>
            <w:t>-</w:t>
            <w:tab/>
            <w:tab/>
            <w:t>-</w:t>
            <w:tab/>
            <w:t>-</w:t>
            <w:tab/>
            <w:tab/>
            <w:t>-</w:t>
            <w:tab/>
            <w:tab/>
            <w:t>-</w:t>
            <w:tab/>
            <w:tab/>
            <w:t>-</w:t>
            <w:tab/>
            <w:t>96</w:t>
          </w:r>
        </w:p>
        <w:p>
          <w:pPr>
            <w:pStyle w:val="TOC1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" w:after="0"/>
            <w:ind w:left="880" w:right="0" w:hanging="721"/>
            <w:jc w:val="left"/>
          </w:pPr>
          <w:hyperlink w:history="true" w:anchor="_TOC_250006">
            <w:r>
              <w:rPr/>
              <w:t>Limitation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Diplomatic</w:t>
            </w:r>
            <w:r>
              <w:rPr>
                <w:spacing w:val="-1"/>
              </w:rPr>
              <w:t> </w:t>
            </w:r>
            <w:r>
              <w:rPr/>
              <w:t>Bags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Diplomatic</w:t>
            </w:r>
            <w:r>
              <w:rPr>
                <w:spacing w:val="-3"/>
              </w:rPr>
              <w:t> </w:t>
            </w:r>
            <w:r>
              <w:rPr/>
              <w:t>Couriers-</w:t>
              <w:tab/>
              <w:t>-</w:t>
              <w:tab/>
              <w:t>-</w:t>
              <w:tab/>
              <w:t>97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6" w:after="0"/>
            <w:ind w:left="880" w:right="0" w:hanging="721"/>
            <w:jc w:val="left"/>
          </w:pPr>
          <w:r>
            <w:rPr/>
            <w:t>Limitation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Members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Family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Privileges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Immunities-</w:t>
            <w:tab/>
            <w:t>103</w:t>
          </w:r>
        </w:p>
        <w:p>
          <w:pPr>
            <w:pStyle w:val="TOC1"/>
            <w:numPr>
              <w:ilvl w:val="2"/>
              <w:numId w:val="6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40" w:after="0"/>
            <w:ind w:left="880" w:right="0" w:hanging="721"/>
            <w:jc w:val="left"/>
          </w:pPr>
          <w:hyperlink w:history="true" w:anchor="_TOC_250005">
            <w:r>
              <w:rPr/>
              <w:t>Members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Family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5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103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6" w:after="0"/>
            <w:ind w:left="880" w:right="0" w:hanging="721"/>
            <w:jc w:val="left"/>
          </w:pPr>
          <w:hyperlink w:history="true" w:anchor="_TOC_250004">
            <w:r>
              <w:rPr/>
              <w:t>Mission</w:t>
            </w:r>
            <w:r>
              <w:rPr>
                <w:spacing w:val="-1"/>
              </w:rPr>
              <w:t> </w:t>
            </w:r>
            <w:r>
              <w:rPr/>
              <w:t>Staff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3"/>
            <w:spacing w:line="360" w:lineRule="auto"/>
          </w:pPr>
          <w:hyperlink w:history="true" w:anchor="_TOC_250003">
            <w:r>
              <w:rPr/>
              <w:t>CHAPTER FIVE:</w:t>
            </w:r>
            <w:r>
              <w:rPr>
                <w:spacing w:val="1"/>
              </w:rPr>
              <w:t> </w:t>
            </w:r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CONCLUSION</w:t>
            </w:r>
          </w:hyperlink>
        </w:p>
        <w:p>
          <w:pPr>
            <w:pStyle w:val="TOC1"/>
            <w:tabs>
              <w:tab w:pos="880" w:val="left" w:leader="none"/>
              <w:tab w:pos="23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71" w:lineRule="exact" w:before="0"/>
            <w:ind w:left="160" w:firstLine="0"/>
          </w:pPr>
          <w:hyperlink w:history="true" w:anchor="_TOC_250002">
            <w:r>
              <w:rPr/>
              <w:t>5.1</w:t>
              <w:tab/>
              <w:t>Summary-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110</w:t>
            </w:r>
          </w:hyperlink>
        </w:p>
        <w:p>
          <w:pPr>
            <w:pStyle w:val="TOC1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138"/>
            <w:ind w:left="160" w:firstLine="0"/>
          </w:pPr>
          <w:hyperlink w:history="true" w:anchor="_TOC_250001">
            <w:r>
              <w:rPr/>
              <w:t>5.2</w:t>
              <w:tab/>
              <w:t>Findings-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111</w:t>
            </w:r>
          </w:hyperlink>
        </w:p>
        <w:p>
          <w:pPr>
            <w:pStyle w:val="TOC1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139"/>
            <w:ind w:left="160" w:firstLine="0"/>
          </w:pPr>
          <w:hyperlink w:history="true" w:anchor="_TOC_250000">
            <w:r>
              <w:rPr/>
              <w:t>5.3</w:t>
              <w:tab/>
              <w:t>Recommendations-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111</w:t>
            </w:r>
          </w:hyperlink>
        </w:p>
      </w:sdtContent>
    </w:sdt>
    <w:p>
      <w:pPr>
        <w:spacing w:after="0"/>
        <w:sectPr>
          <w:pgSz w:w="12240" w:h="15840"/>
          <w:pgMar w:top="1360" w:bottom="1687" w:left="1280" w:right="1320"/>
        </w:sectPr>
      </w:pPr>
    </w:p>
    <w:p>
      <w:pPr>
        <w:spacing w:before="142"/>
        <w:ind w:left="88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BIBLIOGRAPHY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pStyle w:val="Heading2"/>
        <w:spacing w:line="360" w:lineRule="auto" w:before="68"/>
        <w:ind w:left="2905" w:right="2829" w:firstLine="708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Heading2"/>
        <w:numPr>
          <w:ilvl w:val="1"/>
          <w:numId w:val="7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721"/>
        <w:jc w:val="left"/>
      </w:pPr>
      <w:bookmarkStart w:name="_TOC_250031" w:id="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The rule of international law governing diplomatic relations were the product of long-</w:t>
      </w:r>
      <w:r>
        <w:rPr>
          <w:spacing w:val="1"/>
        </w:rPr>
        <w:t> </w:t>
      </w:r>
      <w:r>
        <w:rPr/>
        <w:t>established state practice reflected in the legislative provisions and judicial decisions of</w:t>
      </w:r>
      <w:r>
        <w:rPr>
          <w:spacing w:val="1"/>
        </w:rPr>
        <w:t> </w:t>
      </w:r>
      <w:r>
        <w:rPr/>
        <w:t>national law. The law has now been codified to a considerable extent in the Vienna</w:t>
      </w:r>
      <w:r>
        <w:rPr>
          <w:spacing w:val="1"/>
        </w:rPr>
        <w:t> </w:t>
      </w:r>
      <w:r>
        <w:rPr/>
        <w:t>Convention on Diplomatic Relations. Parts of the Convention are based on existing</w:t>
      </w:r>
      <w:r>
        <w:rPr>
          <w:spacing w:val="1"/>
        </w:rPr>
        <w:t> </w:t>
      </w:r>
      <w:r>
        <w:rPr/>
        <w:t>practice and other parts constitute a progressive development of the law. However, as</w:t>
      </w:r>
      <w:r>
        <w:rPr>
          <w:spacing w:val="1"/>
        </w:rPr>
        <w:t> </w:t>
      </w:r>
      <w:r>
        <w:rPr/>
        <w:t>ratifications mount up even the latter portions provide the best evidence of generally</w:t>
      </w:r>
      <w:r>
        <w:rPr>
          <w:spacing w:val="1"/>
        </w:rPr>
        <w:t> </w:t>
      </w:r>
      <w:r>
        <w:rPr/>
        <w:t>acceptable rules. The convention presently has at least 150 parties. The importance of the</w:t>
      </w:r>
      <w:r>
        <w:rPr>
          <w:spacing w:val="-57"/>
        </w:rPr>
        <w:t> </w:t>
      </w:r>
      <w:r>
        <w:rPr/>
        <w:t>principles of law is embodied in the case concerning </w:t>
      </w:r>
      <w:r>
        <w:rPr>
          <w:i/>
        </w:rPr>
        <w:t>United States v Diplomatic and</w:t>
      </w:r>
      <w:r>
        <w:rPr>
          <w:i/>
          <w:spacing w:val="1"/>
        </w:rPr>
        <w:t> </w:t>
      </w:r>
      <w:r>
        <w:rPr>
          <w:i/>
        </w:rPr>
        <w:t>Consular</w:t>
      </w:r>
      <w:r>
        <w:rPr>
          <w:i/>
          <w:spacing w:val="50"/>
        </w:rPr>
        <w:t> </w:t>
      </w:r>
      <w:r>
        <w:rPr>
          <w:i/>
        </w:rPr>
        <w:t>Staff</w:t>
      </w:r>
      <w:r>
        <w:rPr>
          <w:i/>
          <w:spacing w:val="50"/>
        </w:rPr>
        <w:t> </w:t>
      </w:r>
      <w:r>
        <w:rPr>
          <w:i/>
        </w:rPr>
        <w:t>in</w:t>
      </w:r>
      <w:r>
        <w:rPr>
          <w:i/>
          <w:spacing w:val="51"/>
        </w:rPr>
        <w:t> </w:t>
      </w:r>
      <w:r>
        <w:rPr>
          <w:i/>
        </w:rPr>
        <w:t>Tehran</w:t>
      </w:r>
      <w:r>
        <w:rPr>
          <w:vertAlign w:val="superscript"/>
        </w:rPr>
        <w:t>1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24</w:t>
      </w:r>
      <w:r>
        <w:rPr>
          <w:vertAlign w:val="superscript"/>
        </w:rPr>
        <w:t>th</w:t>
      </w:r>
      <w:r>
        <w:rPr>
          <w:spacing w:val="51"/>
          <w:vertAlign w:val="baseline"/>
        </w:rPr>
        <w:t> </w:t>
      </w:r>
      <w:r>
        <w:rPr>
          <w:vertAlign w:val="baseline"/>
        </w:rPr>
        <w:t>May</w:t>
      </w:r>
      <w:r>
        <w:rPr>
          <w:spacing w:val="46"/>
          <w:vertAlign w:val="baseline"/>
        </w:rPr>
        <w:t> </w:t>
      </w:r>
      <w:r>
        <w:rPr>
          <w:vertAlign w:val="baseline"/>
        </w:rPr>
        <w:t>1980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52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its</w:t>
      </w:r>
      <w:r>
        <w:rPr>
          <w:spacing w:val="50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51"/>
          <w:vertAlign w:val="baseline"/>
        </w:rPr>
        <w:t> </w:t>
      </w:r>
      <w:r>
        <w:rPr>
          <w:vertAlign w:val="baseline"/>
        </w:rPr>
        <w:t>on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merits,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„the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Iranian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–but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3</w:t>
      </w:r>
      <w:r>
        <w:rPr>
          <w:vertAlign w:val="baseline"/>
        </w:rPr>
        <w:t>. In that case, the government of Iran was held responsible for failing to prevent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subsequently approving the actions of military in invading the United States 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Tehran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consular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-2"/>
          <w:vertAlign w:val="baseline"/>
        </w:rPr>
        <w:t> </w:t>
      </w:r>
      <w:r>
        <w:rPr>
          <w:vertAlign w:val="baseline"/>
        </w:rPr>
        <w:t>as „hostages‟.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1708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declaratory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1708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</w:t>
      </w:r>
      <w:r>
        <w:rPr>
          <w:spacing w:val="-57"/>
        </w:rPr>
        <w:t> </w:t>
      </w:r>
      <w:r>
        <w:rPr/>
        <w:t>Principles Act of 1964</w:t>
      </w:r>
      <w:r>
        <w:rPr>
          <w:vertAlign w:val="superscript"/>
        </w:rPr>
        <w:t>4</w:t>
      </w:r>
      <w:r>
        <w:rPr>
          <w:vertAlign w:val="baseline"/>
        </w:rPr>
        <w:t> which sets out in a schedule those provisions of the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incorporated into the law of the United Kingdom. The same Act replaces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1(1) of the Diplomatic Immunities (Commonwealth countries and Republic of</w:t>
      </w:r>
      <w:r>
        <w:rPr>
          <w:spacing w:val="1"/>
          <w:vertAlign w:val="baseline"/>
        </w:rPr>
        <w:t> </w:t>
      </w:r>
      <w:r>
        <w:rPr>
          <w:vertAlign w:val="baseline"/>
        </w:rPr>
        <w:t>Ireland)</w:t>
      </w:r>
      <w:r>
        <w:rPr>
          <w:spacing w:val="21"/>
          <w:vertAlign w:val="baseline"/>
        </w:rPr>
        <w:t> </w:t>
      </w:r>
      <w:r>
        <w:rPr>
          <w:vertAlign w:val="baseline"/>
        </w:rPr>
        <w:t>Act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1952,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suit.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Vienna</w:t>
      </w:r>
      <w:r>
        <w:rPr>
          <w:spacing w:val="24"/>
          <w:vertAlign w:val="baseline"/>
        </w:rPr>
        <w:t> </w:t>
      </w:r>
      <w:r>
        <w:rPr>
          <w:vertAlign w:val="baseline"/>
        </w:rPr>
        <w:t>Convention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3.624001pt;margin-top:8.503839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30-43</w:t>
      </w:r>
    </w:p>
    <w:p>
      <w:pPr>
        <w:spacing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3</w:t>
      </w:r>
      <w:r>
        <w:rPr>
          <w:rFonts w:ascii="Calibri"/>
          <w:spacing w:val="-10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Empson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Smith </w:t>
      </w:r>
      <w:r>
        <w:rPr>
          <w:rFonts w:ascii="Calibri"/>
          <w:sz w:val="20"/>
          <w:vertAlign w:val="baseline"/>
        </w:rPr>
        <w:t>(1960),1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426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"/>
          <w:pgSz w:w="11910" w:h="16840"/>
          <w:pgMar w:footer="1014" w:header="0" w:top="1180" w:bottom="1200" w:left="1680" w:right="1320"/>
          <w:pgNumType w:start="1"/>
        </w:sectPr>
      </w:pPr>
    </w:p>
    <w:p>
      <w:pPr>
        <w:pStyle w:val="BodyText"/>
        <w:spacing w:line="480" w:lineRule="auto" w:before="60"/>
        <w:ind w:left="192" w:right="113"/>
        <w:jc w:val="both"/>
      </w:pP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affect</w:t>
      </w:r>
      <w:r>
        <w:rPr>
          <w:spacing w:val="23"/>
        </w:rPr>
        <w:t> </w:t>
      </w:r>
      <w:r>
        <w:rPr/>
        <w:t>rules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customary</w:t>
      </w:r>
      <w:r>
        <w:rPr>
          <w:spacing w:val="16"/>
        </w:rPr>
        <w:t> </w:t>
      </w:r>
      <w:r>
        <w:rPr/>
        <w:t>land</w:t>
      </w:r>
      <w:r>
        <w:rPr>
          <w:spacing w:val="24"/>
        </w:rPr>
        <w:t> </w:t>
      </w:r>
      <w:r>
        <w:rPr/>
        <w:t>governing</w:t>
      </w:r>
      <w:r>
        <w:rPr>
          <w:spacing w:val="23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expressly</w:t>
      </w:r>
      <w:r>
        <w:rPr>
          <w:spacing w:val="21"/>
        </w:rPr>
        <w:t> </w:t>
      </w:r>
      <w:r>
        <w:rPr/>
        <w:t>regulated</w:t>
      </w:r>
      <w:r>
        <w:rPr>
          <w:spacing w:val="22"/>
        </w:rPr>
        <w:t> </w:t>
      </w:r>
      <w:r>
        <w:rPr/>
        <w:t>by</w:t>
      </w:r>
      <w:r>
        <w:rPr>
          <w:spacing w:val="-58"/>
        </w:rPr>
        <w:t> </w:t>
      </w:r>
      <w:r>
        <w:rPr/>
        <w:t>its provisions</w:t>
      </w:r>
      <w:r>
        <w:rPr>
          <w:vertAlign w:val="superscript"/>
        </w:rPr>
        <w:t>5</w:t>
      </w:r>
      <w:r>
        <w:rPr>
          <w:vertAlign w:val="baseline"/>
        </w:rPr>
        <w:t> and, of course, states are free to vary the position by treaty and tacit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upon subsequent conduct.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Diplomacy comprises any means by which states establish or maintain mutual relations,</w:t>
      </w:r>
      <w:r>
        <w:rPr>
          <w:spacing w:val="1"/>
        </w:rPr>
        <w:t> </w:t>
      </w:r>
      <w:r>
        <w:rPr/>
        <w:t>communicate with each other, or carryout political or legal transaction, in each case</w:t>
      </w:r>
      <w:r>
        <w:rPr>
          <w:spacing w:val="1"/>
        </w:rPr>
        <w:t> </w:t>
      </w:r>
      <w:r>
        <w:rPr/>
        <w:t>through their authorized agents. Diplomacy in this sense may exist between states in a</w:t>
      </w:r>
      <w:r>
        <w:rPr>
          <w:spacing w:val="1"/>
        </w:rPr>
        <w:t> </w:t>
      </w:r>
      <w:r>
        <w:rPr/>
        <w:t>state of war or armed conflict with each other, but the concept relates to communication,</w:t>
      </w:r>
      <w:r>
        <w:rPr>
          <w:spacing w:val="1"/>
        </w:rPr>
        <w:t> </w:t>
      </w:r>
      <w:r>
        <w:rPr/>
        <w:t>whether with friendly or hostile purpose, rather than the material forms of economic and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conflict.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Normally,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inter-governmental</w:t>
      </w:r>
      <w:r>
        <w:rPr>
          <w:spacing w:val="-57"/>
        </w:rPr>
        <w:t> </w:t>
      </w:r>
      <w:r>
        <w:rPr/>
        <w:t>organizations.</w:t>
      </w:r>
    </w:p>
    <w:p>
      <w:pPr>
        <w:pStyle w:val="BodyText"/>
        <w:spacing w:line="480" w:lineRule="auto"/>
        <w:ind w:left="192" w:right="113"/>
        <w:jc w:val="both"/>
      </w:pPr>
      <w:r>
        <w:rPr/>
        <w:t>International law, along with diplomatic immunity is not impose on state but is generally</w:t>
      </w:r>
      <w:r>
        <w:rPr>
          <w:spacing w:val="1"/>
        </w:rPr>
        <w:t> </w:t>
      </w:r>
      <w:r>
        <w:rPr/>
        <w:t>accepted through consensus and reciprocity, on the basis that peaceful compromise must</w:t>
      </w:r>
      <w:r>
        <w:rPr>
          <w:spacing w:val="1"/>
        </w:rPr>
        <w:t> </w:t>
      </w:r>
      <w:r>
        <w:rPr/>
        <w:t>override violent confrontation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8"/>
        <w:jc w:val="both"/>
      </w:pPr>
      <w:r>
        <w:rPr/>
        <w:t>Diplomats</w:t>
      </w:r>
      <w:r>
        <w:rPr>
          <w:spacing w:val="60"/>
        </w:rPr>
        <w:t> </w:t>
      </w:r>
      <w:r>
        <w:rPr/>
        <w:t>ensure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communications</w:t>
      </w:r>
      <w:r>
        <w:rPr>
          <w:spacing w:val="60"/>
        </w:rPr>
        <w:t> </w:t>
      </w:r>
      <w:r>
        <w:rPr/>
        <w:t>between</w:t>
      </w:r>
      <w:r>
        <w:rPr>
          <w:spacing w:val="59"/>
        </w:rPr>
        <w:t> </w:t>
      </w:r>
      <w:r>
        <w:rPr/>
        <w:t>states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made</w:t>
      </w:r>
      <w:r>
        <w:rPr>
          <w:spacing w:val="58"/>
        </w:rPr>
        <w:t> </w:t>
      </w:r>
      <w:r>
        <w:rPr/>
        <w:t>possible.</w:t>
      </w:r>
      <w:r>
        <w:rPr>
          <w:spacing w:val="59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-58"/>
        </w:rPr>
        <w:t> </w:t>
      </w:r>
      <w:r>
        <w:rPr/>
        <w:t>consequence they are granted certain immunities to facilitate these function within the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to which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accredited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92" w:right="121"/>
        <w:jc w:val="both"/>
      </w:pPr>
      <w:r>
        <w:rPr/>
        <w:t>Diplomatic immunity means that foreign diplomats are not subject to the jurisdiction of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courts in</w:t>
      </w:r>
      <w:r>
        <w:rPr>
          <w:spacing w:val="-1"/>
        </w:rPr>
        <w:t> </w:t>
      </w:r>
      <w:r>
        <w:rPr/>
        <w:t>respect of their</w:t>
      </w:r>
      <w:r>
        <w:rPr>
          <w:spacing w:val="-1"/>
        </w:rPr>
        <w:t> </w:t>
      </w:r>
      <w:r>
        <w:rPr/>
        <w:t>officials and in most</w:t>
      </w:r>
      <w:r>
        <w:rPr>
          <w:spacing w:val="-1"/>
        </w:rPr>
        <w:t> </w:t>
      </w:r>
      <w:r>
        <w:rPr/>
        <w:t>instances, their</w:t>
      </w:r>
      <w:r>
        <w:rPr>
          <w:spacing w:val="-1"/>
        </w:rPr>
        <w:t> </w:t>
      </w:r>
      <w:r>
        <w:rPr/>
        <w:t>personal acts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93.624001pt;margin-top:16.921202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Philippines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Embassy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161-2,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186.</w:t>
      </w:r>
    </w:p>
    <w:p>
      <w:pPr>
        <w:spacing w:before="8"/>
        <w:ind w:left="192" w:right="11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Hoffman,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(2003),“</w:t>
      </w:r>
      <w:r>
        <w:rPr>
          <w:rFonts w:ascii="Calibri" w:hAnsi="Calibri"/>
          <w:i/>
          <w:sz w:val="20"/>
          <w:vertAlign w:val="baseline"/>
        </w:rPr>
        <w:t>Reconstructing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Diplomacy</w:t>
      </w:r>
      <w:r>
        <w:rPr>
          <w:rFonts w:ascii="Calibri" w:hAnsi="Calibri"/>
          <w:sz w:val="20"/>
          <w:vertAlign w:val="baseline"/>
        </w:rPr>
        <w:t>”5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British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533</w:t>
      </w:r>
    </w:p>
    <w:p>
      <w:pPr>
        <w:spacing w:line="243" w:lineRule="exact"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Shearer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Starke’s,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</w:t>
      </w:r>
      <w:r>
        <w:rPr>
          <w:rFonts w:ascii="Calibri" w:hAnsi="Calibri"/>
          <w:i/>
          <w:sz w:val="20"/>
          <w:vertAlign w:val="baseline"/>
        </w:rPr>
        <w:t>),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384</w:t>
      </w: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Hays,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What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</w:t>
      </w:r>
      <w:r>
        <w:rPr>
          <w:rFonts w:ascii="Calibri" w:hAnsi="Calibri"/>
          <w:i/>
          <w:spacing w:val="-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Immunity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-5"/>
          <w:sz w:val="20"/>
          <w:vertAlign w:val="baseline"/>
        </w:rPr>
        <w:t> </w:t>
      </w:r>
      <w:hyperlink r:id="rId6">
        <w:r>
          <w:rPr>
            <w:rFonts w:ascii="Calibri" w:hAnsi="Calibri"/>
            <w:sz w:val="20"/>
            <w:vertAlign w:val="baseline"/>
          </w:rPr>
          <w:t>http://www.calea.org/newweb/newsletter/No73/what</w:t>
        </w:r>
        <w:r>
          <w:rPr>
            <w:rFonts w:ascii="Calibri" w:hAnsi="Calibri"/>
            <w:spacing w:val="-4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Immunity.htm[Accessed on 20 may 2005].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9"/>
        <w:jc w:val="both"/>
      </w:pPr>
      <w:r>
        <w:rPr/>
        <w:t>It is against this absolute immunity, that diplomatic immunity is critically examined. It is</w:t>
      </w:r>
      <w:r>
        <w:rPr>
          <w:spacing w:val="1"/>
        </w:rPr>
        <w:t> </w:t>
      </w:r>
      <w:r>
        <w:rPr/>
        <w:t>intended to consider whether diplomats, their staff and families need absolute criminal</w:t>
      </w:r>
      <w:r>
        <w:rPr>
          <w:spacing w:val="1"/>
        </w:rPr>
        <w:t> </w:t>
      </w:r>
      <w:r>
        <w:rPr/>
        <w:t>immunity.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Diplomatic immunity as it is understood today is a function of historic customs which</w:t>
      </w:r>
      <w:r>
        <w:rPr>
          <w:spacing w:val="1"/>
        </w:rPr>
        <w:t> </w:t>
      </w:r>
      <w:r>
        <w:rPr/>
        <w:t>have developed and have been to an extent codified. Diplomatic immunity is moulded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century:</w:t>
      </w:r>
      <w:r>
        <w:rPr>
          <w:spacing w:val="6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exteritoriality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representation dictated that diplomat‟s immunity arose because the diplomat was 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ruler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Exterritoriality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dominated in the 18th century, which meant that the property and the person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 should be treated as though they existed on the territory of the sending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 necessity limits immunities to those functions performed by the diplomat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embodied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1961 and the UN 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Immunities.</w:t>
      </w:r>
    </w:p>
    <w:p>
      <w:pPr>
        <w:pStyle w:val="BodyText"/>
        <w:spacing w:line="480" w:lineRule="auto" w:before="1"/>
        <w:ind w:left="192" w:right="11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balanced against need to prevent crime and the need to project the right of the victims.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must be</w:t>
      </w:r>
      <w:r>
        <w:rPr>
          <w:spacing w:val="-1"/>
        </w:rPr>
        <w:t> </w:t>
      </w:r>
      <w:r>
        <w:rPr/>
        <w:t>seen to be</w:t>
      </w:r>
      <w:r>
        <w:rPr>
          <w:spacing w:val="-1"/>
        </w:rPr>
        <w:t> </w:t>
      </w:r>
      <w:r>
        <w:rPr/>
        <w:t>served by</w:t>
      </w:r>
      <w:r>
        <w:rPr>
          <w:spacing w:val="-3"/>
        </w:rPr>
        <w:t> </w:t>
      </w:r>
      <w:r>
        <w:rPr/>
        <w:t>all concerned.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30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21"/>
        <w:jc w:val="both"/>
      </w:pPr>
      <w:r>
        <w:rPr/>
        <w:t>Diplomatic immunity means that foreign diplomats are not subject to the jurisdiction of</w:t>
      </w:r>
      <w:r>
        <w:rPr>
          <w:spacing w:val="1"/>
        </w:rPr>
        <w:t> </w:t>
      </w:r>
      <w:r>
        <w:rPr/>
        <w:t>local courts in respect of their official offices and, in most instances, their personal acts.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continued 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numbers of diplomats in foreign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before="199"/>
        <w:ind w:left="192"/>
        <w:jc w:val="both"/>
      </w:pPr>
      <w:r>
        <w:rPr/>
        <w:t>The</w:t>
      </w:r>
      <w:r>
        <w:rPr>
          <w:spacing w:val="37"/>
        </w:rPr>
        <w:t> </w:t>
      </w:r>
      <w:r>
        <w:rPr/>
        <w:t>demand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diplomatic</w:t>
      </w:r>
      <w:r>
        <w:rPr>
          <w:spacing w:val="39"/>
        </w:rPr>
        <w:t> </w:t>
      </w:r>
      <w:r>
        <w:rPr/>
        <w:t>system</w:t>
      </w:r>
      <w:r>
        <w:rPr>
          <w:spacing w:val="40"/>
        </w:rPr>
        <w:t> </w:t>
      </w:r>
      <w:r>
        <w:rPr/>
        <w:t>has</w:t>
      </w:r>
      <w:r>
        <w:rPr>
          <w:spacing w:val="38"/>
        </w:rPr>
        <w:t> </w:t>
      </w:r>
      <w:r>
        <w:rPr/>
        <w:t>led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several</w:t>
      </w:r>
      <w:r>
        <w:rPr>
          <w:spacing w:val="39"/>
        </w:rPr>
        <w:t> </w:t>
      </w:r>
      <w:r>
        <w:rPr/>
        <w:t>conventions</w:t>
      </w:r>
    </w:p>
    <w:p>
      <w:pPr>
        <w:pStyle w:val="BodyText"/>
      </w:pPr>
    </w:p>
    <w:p>
      <w:pPr>
        <w:pStyle w:val="BodyText"/>
        <w:spacing w:before="1"/>
        <w:ind w:left="192"/>
        <w:jc w:val="both"/>
      </w:pPr>
      <w:r>
        <w:rPr/>
        <w:t>regarding immunities,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behavior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diplomats,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extent,</w:t>
      </w:r>
      <w:r>
        <w:rPr>
          <w:spacing w:val="1"/>
        </w:rPr>
        <w:t> </w:t>
      </w:r>
      <w:r>
        <w:rPr/>
        <w:t>some</w:t>
      </w:r>
      <w:r>
        <w:rPr>
          <w:spacing w:val="3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like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3.624001pt;margin-top:10.960059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Immunity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Problems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27-34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(1936)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Juridical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Basis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Diplomatic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Immunity</w:t>
      </w:r>
      <w:r>
        <w:rPr>
          <w:rFonts w:ascii="Calibri"/>
          <w:sz w:val="20"/>
        </w:rPr>
        <w:t>: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Study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 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Origin,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Growth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purpose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63-194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2" w:lineRule="auto" w:before="60"/>
        <w:ind w:left="192" w:right="117"/>
        <w:jc w:val="both"/>
      </w:pPr>
      <w:r>
        <w:rPr/>
        <w:t>the United States of America and the United Kingdom have considered changes in</w:t>
      </w:r>
      <w:r>
        <w:rPr>
          <w:spacing w:val="1"/>
        </w:rPr>
        <w:t> </w:t>
      </w:r>
      <w:r>
        <w:rPr/>
        <w:t>Foreign Policy and have re-examined and immunities given to foreign diplomats in their</w:t>
      </w:r>
      <w:r>
        <w:rPr>
          <w:spacing w:val="1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yet diplomats continue</w:t>
      </w:r>
      <w:r>
        <w:rPr>
          <w:spacing w:val="-1"/>
        </w:rPr>
        <w:t> </w:t>
      </w:r>
      <w:r>
        <w:rPr/>
        <w:t>to abuse</w:t>
      </w:r>
      <w:r>
        <w:rPr>
          <w:spacing w:val="-2"/>
        </w:rPr>
        <w:t> </w:t>
      </w:r>
      <w:r>
        <w:rPr/>
        <w:t>their rights.</w:t>
      </w:r>
    </w:p>
    <w:p>
      <w:pPr>
        <w:pStyle w:val="BodyText"/>
        <w:spacing w:line="480" w:lineRule="auto" w:before="192"/>
        <w:ind w:left="192" w:right="123"/>
        <w:jc w:val="both"/>
      </w:pPr>
      <w:r>
        <w:rPr/>
        <w:t>The major problem is the continued abuse of these immunities and by the diplomats 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diplomats,</w:t>
      </w:r>
      <w:r>
        <w:rPr>
          <w:spacing w:val="1"/>
        </w:rPr>
        <w:t> </w:t>
      </w:r>
      <w:r>
        <w:rPr/>
        <w:t>sending</w:t>
      </w:r>
      <w:r>
        <w:rPr>
          <w:spacing w:val="60"/>
        </w:rPr>
        <w:t> </w:t>
      </w:r>
      <w:r>
        <w:rPr/>
        <w:t>States,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victim.</w:t>
      </w:r>
    </w:p>
    <w:p>
      <w:pPr>
        <w:pStyle w:val="BodyText"/>
        <w:spacing w:line="480" w:lineRule="auto" w:before="200"/>
        <w:ind w:left="192" w:right="114"/>
        <w:jc w:val="both"/>
      </w:pPr>
      <w:r>
        <w:rPr/>
        <w:t>For instance, in 2011, a Kuwait attaché in USA was charged with rape of his house</w:t>
      </w:r>
      <w:r>
        <w:rPr>
          <w:spacing w:val="1"/>
        </w:rPr>
        <w:t> </w:t>
      </w:r>
      <w:r>
        <w:rPr/>
        <w:t>keeper. Owing to his diplomatic immunity he was released.</w:t>
      </w:r>
      <w:r>
        <w:rPr>
          <w:vertAlign w:val="superscript"/>
        </w:rPr>
        <w:t>10</w:t>
      </w:r>
      <w:r>
        <w:rPr>
          <w:vertAlign w:val="baseline"/>
        </w:rPr>
        <w:t> Also, in 2002,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 abroad escaped criminal prosecution on 21 occasions, as they were 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cloaked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immunity. Can this be justifiable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functions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diplomat?</w:t>
      </w:r>
    </w:p>
    <w:p>
      <w:pPr>
        <w:pStyle w:val="BodyText"/>
        <w:spacing w:line="480" w:lineRule="auto" w:before="202"/>
        <w:ind w:left="192" w:right="114" w:firstLine="60"/>
        <w:jc w:val="both"/>
      </w:pPr>
      <w:r>
        <w:rPr/>
        <w:t>Also, a 19 year old son of the third attaché to the Ghanian delegation committed rape,</w:t>
      </w:r>
      <w:r>
        <w:rPr>
          <w:spacing w:val="1"/>
        </w:rPr>
        <w:t> </w:t>
      </w:r>
      <w:r>
        <w:rPr/>
        <w:t>sodomy, assault and other crimes in New York City,</w:t>
      </w:r>
      <w:r>
        <w:rPr>
          <w:vertAlign w:val="superscript"/>
        </w:rPr>
        <w:t>11</w:t>
      </w:r>
      <w:r>
        <w:rPr>
          <w:vertAlign w:val="baseline"/>
        </w:rPr>
        <w:t> on 3 different individuals.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after identifying him as the son of the Ghanian diplomat, he was released and all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 dropped owing to his diplomatic immunity.</w:t>
      </w:r>
      <w:r>
        <w:rPr>
          <w:vertAlign w:val="superscript"/>
        </w:rPr>
        <w:t>12</w:t>
      </w:r>
      <w:r>
        <w:rPr>
          <w:vertAlign w:val="baseline"/>
        </w:rPr>
        <w:t> The victim has this to say “A man</w:t>
      </w:r>
      <w:r>
        <w:rPr>
          <w:spacing w:val="1"/>
          <w:vertAlign w:val="baseline"/>
        </w:rPr>
        <w:t> </w:t>
      </w:r>
      <w:r>
        <w:rPr>
          <w:vertAlign w:val="baseline"/>
        </w:rPr>
        <w:t>raped me and got away with it, because he is not a citizen, and because he is a relative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a diplomat. He claimed he has the right to rape me and I, as an American citizen, am 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justice.”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actions of a</w:t>
      </w:r>
      <w:r>
        <w:rPr>
          <w:spacing w:val="-1"/>
          <w:vertAlign w:val="baseline"/>
        </w:rPr>
        <w:t> </w:t>
      </w:r>
      <w:r>
        <w:rPr>
          <w:vertAlign w:val="baseline"/>
        </w:rPr>
        <w:t>diplomat?</w:t>
      </w:r>
    </w:p>
    <w:p>
      <w:pPr>
        <w:pStyle w:val="BodyText"/>
        <w:spacing w:line="480" w:lineRule="auto" w:before="200"/>
        <w:ind w:left="192" w:right="115"/>
        <w:jc w:val="both"/>
      </w:pPr>
      <w:r>
        <w:rPr/>
        <w:t>Immunity carries with it an obligation: the duty to respect the laws and regulations of 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offending</w:t>
      </w:r>
      <w:r>
        <w:rPr>
          <w:spacing w:val="3"/>
        </w:rPr>
        <w:t> </w:t>
      </w:r>
      <w:r>
        <w:rPr/>
        <w:t>diplomat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State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reasonable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necessary</w:t>
      </w:r>
      <w:r>
        <w:rPr>
          <w:spacing w:val="7"/>
        </w:rPr>
        <w:t> </w:t>
      </w:r>
      <w:r>
        <w:rPr/>
        <w:t>means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Washington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times.com/news/2012/Dec/13/workers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immune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diplomat?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line="247" w:lineRule="auto" w:before="15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2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Crime:</w:t>
      </w:r>
      <w:r>
        <w:rPr>
          <w:rFonts w:ascii="Calibri"/>
          <w:i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Drugs,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Killings,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Theft,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Rapes,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Slavery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Outrageous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Acropolis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Washington D.C.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24</w:t>
      </w: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Farahmand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(1989-1990)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Immunity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Crime</w:t>
      </w:r>
      <w:r>
        <w:rPr>
          <w:rFonts w:ascii="Calibri" w:hAnsi="Calibri"/>
          <w:sz w:val="20"/>
          <w:vertAlign w:val="baseline"/>
        </w:rPr>
        <w:t>: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Legislative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Proposal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Curtail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Abuse” 16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Legislation. Boston, p. 99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7"/>
        <w:jc w:val="both"/>
      </w:pPr>
      <w:r>
        <w:rPr/>
        <w:t>ensuring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respect.</w:t>
      </w:r>
      <w:r>
        <w:rPr>
          <w:spacing w:val="1"/>
        </w:rPr>
        <w:t> </w:t>
      </w:r>
      <w:r>
        <w:rPr/>
        <w:t>If absolute criminal</w:t>
      </w:r>
      <w:r>
        <w:rPr>
          <w:spacing w:val="1"/>
        </w:rPr>
        <w:t> </w:t>
      </w:r>
      <w:r>
        <w:rPr/>
        <w:t>immunity continues,</w:t>
      </w:r>
      <w:r>
        <w:rPr>
          <w:spacing w:val="1"/>
        </w:rPr>
        <w:t> </w:t>
      </w:r>
      <w:r>
        <w:rPr/>
        <w:t>diplomatic relations</w:t>
      </w:r>
      <w:r>
        <w:rPr>
          <w:spacing w:val="1"/>
        </w:rPr>
        <w:t> </w:t>
      </w:r>
      <w:r>
        <w:rPr/>
        <w:t>between countries could deteriorate, if not collapse, thereby defeating the purpose of</w:t>
      </w:r>
      <w:r>
        <w:rPr>
          <w:spacing w:val="1"/>
        </w:rPr>
        <w:t> </w:t>
      </w:r>
      <w:r>
        <w:rPr/>
        <w:t>diplomatic immunity which enables a diplomat carry out his functions smoothly without</w:t>
      </w:r>
      <w:r>
        <w:rPr>
          <w:spacing w:val="1"/>
        </w:rPr>
        <w:t> </w:t>
      </w:r>
      <w:r>
        <w:rPr/>
        <w:t>hindrance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 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6"/>
      </w:pPr>
      <w:r>
        <w:rPr/>
        <w:t>This</w:t>
      </w:r>
      <w:r>
        <w:rPr>
          <w:spacing w:val="10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aim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examining</w:t>
      </w:r>
      <w:r>
        <w:rPr>
          <w:spacing w:val="8"/>
        </w:rPr>
        <w:t> </w:t>
      </w:r>
      <w:r>
        <w:rPr/>
        <w:t>critically,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limitations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various</w:t>
      </w:r>
      <w:r>
        <w:rPr>
          <w:spacing w:val="11"/>
        </w:rPr>
        <w:t> </w:t>
      </w:r>
      <w:r>
        <w:rPr/>
        <w:t>laws</w:t>
      </w:r>
      <w:r>
        <w:rPr>
          <w:spacing w:val="9"/>
        </w:rPr>
        <w:t> </w:t>
      </w:r>
      <w:r>
        <w:rPr/>
        <w:t>guiding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 of diplomatic immunity</w:t>
      </w:r>
      <w:r>
        <w:rPr>
          <w:spacing w:val="-6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objectives:-</w:t>
      </w:r>
    </w:p>
    <w:p>
      <w:pPr>
        <w:pStyle w:val="ListParagraph"/>
        <w:numPr>
          <w:ilvl w:val="2"/>
          <w:numId w:val="7"/>
        </w:numPr>
        <w:tabs>
          <w:tab w:pos="963" w:val="left" w:leader="none"/>
        </w:tabs>
        <w:spacing w:line="240" w:lineRule="auto" w:before="0" w:after="0"/>
        <w:ind w:left="96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appraise the</w:t>
      </w:r>
      <w:r>
        <w:rPr>
          <w:spacing w:val="-2"/>
          <w:sz w:val="24"/>
        </w:rPr>
        <w:t> </w:t>
      </w:r>
      <w:r>
        <w:rPr>
          <w:sz w:val="24"/>
        </w:rPr>
        <w:t>deterrent</w:t>
      </w:r>
      <w:r>
        <w:rPr>
          <w:spacing w:val="2"/>
          <w:sz w:val="24"/>
        </w:rPr>
        <w:t> </w:t>
      </w:r>
      <w:r>
        <w:rPr>
          <w:sz w:val="24"/>
        </w:rPr>
        <w:t>measures provided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Vienna</w:t>
      </w:r>
      <w:r>
        <w:rPr>
          <w:spacing w:val="-1"/>
          <w:sz w:val="24"/>
        </w:rPr>
        <w:t> </w:t>
      </w:r>
      <w:r>
        <w:rPr>
          <w:sz w:val="24"/>
        </w:rPr>
        <w:t>convention.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63" w:val="left" w:leader="none"/>
        </w:tabs>
        <w:spacing w:line="480" w:lineRule="auto" w:before="0" w:after="0"/>
        <w:ind w:left="962" w:right="119" w:hanging="360"/>
        <w:jc w:val="both"/>
        <w:rPr>
          <w:sz w:val="24"/>
        </w:rPr>
      </w:pPr>
      <w:r>
        <w:rPr>
          <w:sz w:val="24"/>
        </w:rPr>
        <w:t>To assess the extent of diplomatic immunity abuses by diplomats, staff and their</w:t>
      </w:r>
      <w:r>
        <w:rPr>
          <w:spacing w:val="1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2"/>
          <w:numId w:val="7"/>
        </w:numPr>
        <w:tabs>
          <w:tab w:pos="963" w:val="left" w:leader="none"/>
        </w:tabs>
        <w:spacing w:line="480" w:lineRule="auto" w:before="0" w:after="0"/>
        <w:ind w:left="962" w:right="118" w:hanging="360"/>
        <w:jc w:val="both"/>
        <w:rPr>
          <w:sz w:val="24"/>
        </w:rPr>
      </w:pPr>
      <w:r>
        <w:rPr>
          <w:sz w:val="24"/>
        </w:rPr>
        <w:t>To point out possible measures to curb diplomatic immunity abuses and proffer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victims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acts.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29" w:id="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3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2" w:right="116"/>
        <w:jc w:val="both"/>
      </w:pPr>
      <w:r>
        <w:rPr/>
        <w:t>This research is of immense significance and contributes to knowledge because: the area</w:t>
      </w:r>
      <w:r>
        <w:rPr>
          <w:spacing w:val="1"/>
        </w:rPr>
        <w:t> </w:t>
      </w:r>
      <w:r>
        <w:rPr/>
        <w:t>in issue has raised criticism from concerned victims of diplomatic immunity abuses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academicians,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makers, students and subsequent</w:t>
      </w:r>
      <w:r>
        <w:rPr>
          <w:spacing w:val="-1"/>
        </w:rPr>
        <w:t> </w:t>
      </w:r>
      <w:r>
        <w:rPr/>
        <w:t>researchers in the field.</w:t>
      </w:r>
    </w:p>
    <w:p>
      <w:pPr>
        <w:pStyle w:val="Heading2"/>
        <w:numPr>
          <w:ilvl w:val="1"/>
          <w:numId w:val="7"/>
        </w:numPr>
        <w:tabs>
          <w:tab w:pos="913" w:val="left" w:leader="none"/>
        </w:tabs>
        <w:spacing w:line="240" w:lineRule="auto" w:before="204" w:after="0"/>
        <w:ind w:left="912" w:right="0" w:hanging="721"/>
        <w:jc w:val="both"/>
      </w:pPr>
      <w:bookmarkStart w:name="_TOC_250028" w:id="4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92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covers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633" w:val="left" w:leader="none"/>
        </w:tabs>
        <w:spacing w:line="240" w:lineRule="auto" w:before="0" w:after="0"/>
        <w:ind w:left="163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Diplomatic</w:t>
      </w:r>
      <w:r>
        <w:rPr>
          <w:spacing w:val="2"/>
          <w:sz w:val="24"/>
        </w:rPr>
        <w:t> </w:t>
      </w:r>
      <w:r>
        <w:rPr>
          <w:sz w:val="24"/>
        </w:rPr>
        <w:t>Immunity.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633" w:val="left" w:leader="none"/>
        </w:tabs>
        <w:spacing w:line="480" w:lineRule="auto" w:before="1" w:after="0"/>
        <w:ind w:left="1632" w:right="115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covers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Vienna</w:t>
      </w:r>
      <w:r>
        <w:rPr>
          <w:spacing w:val="2"/>
          <w:sz w:val="24"/>
        </w:rPr>
        <w:t> </w:t>
      </w:r>
      <w:r>
        <w:rPr>
          <w:sz w:val="24"/>
        </w:rPr>
        <w:t>Convention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Diplomatic</w:t>
      </w:r>
      <w:r>
        <w:rPr>
          <w:spacing w:val="2"/>
          <w:sz w:val="24"/>
        </w:rPr>
        <w:t> </w:t>
      </w:r>
      <w:r>
        <w:rPr>
          <w:sz w:val="24"/>
        </w:rPr>
        <w:t>Relations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1961.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numPr>
          <w:ilvl w:val="1"/>
          <w:numId w:val="7"/>
        </w:numPr>
        <w:tabs>
          <w:tab w:pos="913" w:val="left" w:leader="none"/>
        </w:tabs>
        <w:spacing w:line="240" w:lineRule="auto" w:before="65" w:after="0"/>
        <w:ind w:left="912" w:right="0" w:hanging="721"/>
        <w:jc w:val="both"/>
      </w:pPr>
      <w:bookmarkStart w:name="_TOC_250027" w:id="5"/>
      <w:r>
        <w:rPr/>
        <w:t>Research</w:t>
      </w:r>
      <w:r>
        <w:rPr>
          <w:spacing w:val="-3"/>
        </w:rPr>
        <w:t> </w:t>
      </w:r>
      <w:bookmarkEnd w:id="5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The research methodology adopted for this work is doctrinal research method; it is a</w:t>
      </w:r>
      <w:r>
        <w:rPr>
          <w:spacing w:val="1"/>
        </w:rPr>
        <w:t> </w:t>
      </w:r>
      <w:r>
        <w:rPr/>
        <w:t>visionary,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standard Books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subject,</w:t>
      </w:r>
      <w:r>
        <w:rPr>
          <w:spacing w:val="-1"/>
        </w:rPr>
        <w:t> </w:t>
      </w:r>
      <w:r>
        <w:rPr/>
        <w:t>relevant laws,</w:t>
      </w:r>
      <w:r>
        <w:rPr>
          <w:spacing w:val="-1"/>
        </w:rPr>
        <w:t> </w:t>
      </w:r>
      <w:r>
        <w:rPr/>
        <w:t>articles,</w:t>
      </w:r>
      <w:r>
        <w:rPr>
          <w:spacing w:val="-1"/>
        </w:rPr>
        <w:t> </w:t>
      </w:r>
      <w:r>
        <w:rPr/>
        <w:t>journals and</w:t>
      </w:r>
      <w:r>
        <w:rPr>
          <w:spacing w:val="-1"/>
        </w:rPr>
        <w:t> </w:t>
      </w:r>
      <w:r>
        <w:rPr/>
        <w:t>the use of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26" w:id="6"/>
      <w:r>
        <w:rPr/>
        <w:t>Literature</w:t>
      </w:r>
      <w:r>
        <w:rPr>
          <w:spacing w:val="-4"/>
        </w:rPr>
        <w:t> </w:t>
      </w:r>
      <w:bookmarkEnd w:id="6"/>
      <w:r>
        <w:rPr/>
        <w:t>Review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92" w:right="118"/>
        <w:jc w:val="both"/>
      </w:pPr>
      <w:r>
        <w:rPr/>
        <w:t>Although there is a large volume of literary works on international law largely by foreign</w:t>
      </w:r>
      <w:r>
        <w:rPr>
          <w:spacing w:val="-57"/>
        </w:rPr>
        <w:t> </w:t>
      </w:r>
      <w:r>
        <w:rPr/>
        <w:t>scholars, Diplomatic immunity has not enjoyed robust academic attention by academic</w:t>
      </w:r>
      <w:r>
        <w:rPr>
          <w:spacing w:val="1"/>
        </w:rPr>
        <w:t> </w:t>
      </w:r>
      <w:r>
        <w:rPr/>
        <w:t>writers.</w:t>
      </w:r>
      <w:r>
        <w:rPr>
          <w:spacing w:val="-1"/>
        </w:rPr>
        <w:t> </w:t>
      </w:r>
      <w:r>
        <w:rPr/>
        <w:t>However some few works written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 here.</w:t>
      </w:r>
    </w:p>
    <w:p>
      <w:pPr>
        <w:pStyle w:val="BodyText"/>
        <w:spacing w:line="480" w:lineRule="auto"/>
        <w:ind w:left="192" w:right="115"/>
        <w:jc w:val="both"/>
      </w:pPr>
      <w:r>
        <w:rPr/>
        <w:t>Whilst Starke, J. G.,</w:t>
      </w:r>
      <w:r>
        <w:rPr>
          <w:vertAlign w:val="superscript"/>
        </w:rPr>
        <w:t>14</w:t>
      </w:r>
      <w:r>
        <w:rPr>
          <w:vertAlign w:val="baseline"/>
        </w:rPr>
        <w:t> Introduction to international Law, tried to analyze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 by discussing classification of diplomatic envoys, appointment and reception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envoys,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mission, he did not discuss inviolability of diplomatic bag and courier, instances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 of immunities as regards to diplomatic bag and diplomatic</w:t>
      </w:r>
      <w:r>
        <w:rPr>
          <w:spacing w:val="60"/>
          <w:vertAlign w:val="baseline"/>
        </w:rPr>
        <w:t> </w:t>
      </w:r>
      <w:r>
        <w:rPr>
          <w:vertAlign w:val="baseline"/>
        </w:rPr>
        <w:t>courier;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diplomat‟s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immunity,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abuses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discussed.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Shaw, M.</w:t>
      </w:r>
      <w:r>
        <w:rPr>
          <w:spacing w:val="1"/>
        </w:rPr>
        <w:t> </w:t>
      </w:r>
      <w:r>
        <w:rPr/>
        <w:t>N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 the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immunities is</w:t>
      </w:r>
      <w:r>
        <w:rPr>
          <w:spacing w:val="60"/>
          <w:vertAlign w:val="baseline"/>
        </w:rPr>
        <w:t> </w:t>
      </w:r>
      <w:r>
        <w:rPr>
          <w:vertAlign w:val="baseline"/>
        </w:rPr>
        <w:t>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accepted and uncontroversial of international law topics, as it is in the interest of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ultimately to preserve an even tenor of diplomatic relations, although not all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in accordance with this, here the writer</w:t>
      </w:r>
      <w:r>
        <w:rPr>
          <w:spacing w:val="60"/>
          <w:vertAlign w:val="baseline"/>
        </w:rPr>
        <w:t> </w:t>
      </w:r>
      <w:r>
        <w:rPr>
          <w:vertAlign w:val="baseline"/>
        </w:rPr>
        <w:t>did not discuss jurisdiction of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as relates to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prosecuting</w:t>
      </w:r>
      <w:r>
        <w:rPr>
          <w:spacing w:val="-3"/>
          <w:vertAlign w:val="baseline"/>
        </w:rPr>
        <w:t> </w:t>
      </w:r>
      <w:r>
        <w:rPr>
          <w:vertAlign w:val="baseline"/>
        </w:rPr>
        <w:t>erring</w:t>
      </w:r>
      <w:r>
        <w:rPr>
          <w:spacing w:val="-3"/>
          <w:vertAlign w:val="baseline"/>
        </w:rPr>
        <w:t> </w:t>
      </w:r>
      <w:r>
        <w:rPr>
          <w:vertAlign w:val="baseline"/>
        </w:rPr>
        <w:t>diplomat.</w:t>
      </w:r>
    </w:p>
    <w:p>
      <w:pPr>
        <w:pStyle w:val="BodyText"/>
        <w:spacing w:line="480" w:lineRule="auto"/>
        <w:ind w:left="192" w:right="114"/>
        <w:jc w:val="both"/>
      </w:pPr>
      <w:r>
        <w:rPr/>
        <w:t>Gardiner, R. K., on International Law</w:t>
      </w:r>
      <w:r>
        <w:rPr>
          <w:vertAlign w:val="superscript"/>
        </w:rPr>
        <w:t>16</w:t>
      </w:r>
      <w:r>
        <w:rPr>
          <w:vertAlign w:val="baseline"/>
        </w:rPr>
        <w:t>, diplomatic relations constitutes a significant part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means and context within which international law takes effect.</w:t>
      </w:r>
      <w:r>
        <w:rPr>
          <w:spacing w:val="1"/>
          <w:vertAlign w:val="baseline"/>
        </w:rPr>
        <w:t> </w:t>
      </w:r>
      <w:r>
        <w:rPr>
          <w:vertAlign w:val="baseline"/>
        </w:rPr>
        <w:t>Even 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24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issues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status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27"/>
          <w:vertAlign w:val="baseline"/>
        </w:rPr>
        <w:t> </w:t>
      </w:r>
      <w:r>
        <w:rPr>
          <w:vertAlign w:val="baseline"/>
        </w:rPr>
        <w:t>solely</w:t>
      </w:r>
      <w:r>
        <w:rPr>
          <w:spacing w:val="2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legal</w:t>
      </w:r>
      <w:r>
        <w:rPr>
          <w:spacing w:val="28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3.624001pt;margin-top:18.943838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Starke,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J.G.,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Butterworth.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440-448.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676-693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Gardiner,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R.K..,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(2003),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Pearson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339-387.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need to acquaint themselves with this fuller context.</w:t>
      </w:r>
      <w:r>
        <w:rPr>
          <w:spacing w:val="1"/>
        </w:rPr>
        <w:t> </w:t>
      </w:r>
      <w:r>
        <w:rPr/>
        <w:t>For example, the process by which</w:t>
      </w:r>
      <w:r>
        <w:rPr>
          <w:spacing w:val="1"/>
        </w:rPr>
        <w:t> </w:t>
      </w:r>
      <w:r>
        <w:rPr/>
        <w:t>diplomatic status is acquired is relevant to identifying the moment at which diplomatic</w:t>
      </w:r>
      <w:r>
        <w:rPr>
          <w:spacing w:val="1"/>
        </w:rPr>
        <w:t> </w:t>
      </w:r>
      <w:r>
        <w:rPr/>
        <w:t>immunity</w:t>
      </w:r>
      <w:r>
        <w:rPr>
          <w:spacing w:val="5"/>
        </w:rPr>
        <w:t> </w:t>
      </w:r>
      <w:r>
        <w:rPr/>
        <w:t>starts,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position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diplomat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travelling</w:t>
      </w:r>
      <w:r>
        <w:rPr>
          <w:spacing w:val="12"/>
        </w:rPr>
        <w:t> </w:t>
      </w:r>
      <w:r>
        <w:rPr/>
        <w:t>through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state</w:t>
      </w:r>
      <w:r>
        <w:rPr>
          <w:spacing w:val="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neither his or her „sending‟ (home) state nor „receiving‟ (host) state.</w:t>
      </w:r>
      <w:r>
        <w:rPr>
          <w:spacing w:val="1"/>
        </w:rPr>
        <w:t> </w:t>
      </w:r>
      <w:r>
        <w:rPr/>
        <w:t>Likewise, the</w:t>
      </w:r>
      <w:r>
        <w:rPr>
          <w:spacing w:val="1"/>
        </w:rPr>
        <w:t> </w:t>
      </w:r>
      <w:r>
        <w:rPr/>
        <w:t>start of applicability of the Vienna Convention may prove necessary background when</w:t>
      </w:r>
      <w:r>
        <w:rPr>
          <w:spacing w:val="1"/>
        </w:rPr>
        <w:t> </w:t>
      </w:r>
      <w:r>
        <w:rPr/>
        <w:t>preparing a planning application for embassy premises, or when deploying technical staff</w:t>
      </w:r>
      <w:r>
        <w:rPr>
          <w:spacing w:val="-57"/>
        </w:rPr>
        <w:t> </w:t>
      </w:r>
      <w:r>
        <w:rPr/>
        <w:t>from abroad to kit out such a building when nearing completion,</w:t>
      </w:r>
      <w:r>
        <w:rPr>
          <w:spacing w:val="1"/>
        </w:rPr>
        <w:t> </w:t>
      </w:r>
      <w:r>
        <w:rPr/>
        <w:t>in this book the writer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 Immunity,</w:t>
      </w:r>
    </w:p>
    <w:p>
      <w:pPr>
        <w:pStyle w:val="BodyText"/>
        <w:spacing w:line="480" w:lineRule="auto" w:before="2"/>
        <w:ind w:left="192" w:right="112"/>
        <w:jc w:val="both"/>
      </w:pPr>
      <w:r>
        <w:rPr/>
        <w:t>Harris, D. J., on Cases and Materials on International Law</w:t>
      </w:r>
      <w:r>
        <w:rPr>
          <w:vertAlign w:val="superscript"/>
        </w:rPr>
        <w:t>17</w:t>
      </w:r>
      <w:r>
        <w:rPr>
          <w:vertAlign w:val="baseline"/>
        </w:rPr>
        <w:t>, it is elementary law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immunity is not immunity from legal liability but immunity from suit.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Privileges Act, 1964, in his view clearly applicable to suits brought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 on which that statute came into force in respect of acts done before that date Harris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provide detailed explanation regarding Diplomatic Agents, Missions and consuls.</w:t>
      </w:r>
      <w:r>
        <w:rPr>
          <w:spacing w:val="-57"/>
          <w:vertAlign w:val="baseline"/>
        </w:rPr>
        <w:t> </w:t>
      </w:r>
      <w:r>
        <w:rPr>
          <w:vertAlign w:val="baseline"/>
        </w:rPr>
        <w:t>Akehurst, M.A., on Modern International Law</w:t>
      </w:r>
      <w:r>
        <w:rPr>
          <w:vertAlign w:val="superscript"/>
        </w:rPr>
        <w:t>18</w:t>
      </w:r>
      <w:r>
        <w:rPr>
          <w:vertAlign w:val="baseline"/>
        </w:rPr>
        <w:t>, diplomatic relations are established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 consent between the two states concerned.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they may be broken off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unilaterally (often as a mark of disapproval of an illegal or unfriendly act by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thus a double basis for diplomatic immunities; they are needed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 performance of diplomatic functions, and they are also given because 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representatives of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Although, accepted as the basis of diplomatic immunities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previous centuries, is nowadays rather doubtful. However, the writer did not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deterrent measures as means of curbing diplomatic immunity abuses provided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3.624001pt;margin-top:8.69491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Harris,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D.J.,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264-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283.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Akehurst,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 </w:t>
      </w:r>
      <w:r>
        <w:rPr>
          <w:rFonts w:ascii="Calibri"/>
          <w:i/>
          <w:sz w:val="20"/>
          <w:vertAlign w:val="baseline"/>
        </w:rPr>
        <w:t>Modern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Unwin,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113-122.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1910" w:h="16840"/>
          <w:pgMar w:footer="1014" w:header="0" w:top="1180" w:bottom="1200" w:left="1680" w:right="1320"/>
        </w:sectPr>
      </w:pPr>
    </w:p>
    <w:p>
      <w:pPr>
        <w:pStyle w:val="BodyText"/>
        <w:spacing w:line="480" w:lineRule="auto" w:before="60"/>
        <w:ind w:left="192" w:right="113"/>
        <w:jc w:val="both"/>
      </w:pPr>
      <w:r>
        <w:rPr/>
        <w:t>So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Okeke,</w:t>
      </w:r>
      <w:r>
        <w:rPr>
          <w:spacing w:val="1"/>
        </w:rPr>
        <w:t> </w:t>
      </w:r>
      <w:r>
        <w:rPr/>
        <w:t>C.N.,</w:t>
      </w:r>
      <w:r>
        <w:rPr>
          <w:spacing w:val="1"/>
        </w:rPr>
        <w:t> </w:t>
      </w:r>
      <w:r>
        <w:rPr/>
        <w:t>on Theory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19</w:t>
      </w:r>
      <w:r>
        <w:rPr>
          <w:vertAlign w:val="baseline"/>
        </w:rPr>
        <w:t>. Throughout history, diplomats and other envoys have needed immunities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performance of their functions in the territory of the receiving state. However,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 be made clear that the principle of diplomatic immunity is accorded not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44"/>
          <w:vertAlign w:val="baseline"/>
        </w:rPr>
        <w:t> </w:t>
      </w:r>
      <w:r>
        <w:rPr>
          <w:vertAlign w:val="baseline"/>
        </w:rPr>
        <w:t>agent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question,</w:t>
      </w:r>
      <w:r>
        <w:rPr>
          <w:spacing w:val="46"/>
          <w:vertAlign w:val="baseline"/>
        </w:rPr>
        <w:t> </w:t>
      </w:r>
      <w:r>
        <w:rPr>
          <w:vertAlign w:val="baseline"/>
        </w:rPr>
        <w:t>but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state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whose</w:t>
      </w:r>
      <w:r>
        <w:rPr>
          <w:spacing w:val="-5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may fulfill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and freedom, Okeke did not discuss any abuse of a diplomatic immunity.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Ladan, M. T., in his book, Materials and Cases on Public International Law</w:t>
      </w:r>
      <w:r>
        <w:rPr>
          <w:vertAlign w:val="superscript"/>
        </w:rPr>
        <w:t>20</w:t>
      </w:r>
      <w:r>
        <w:rPr>
          <w:vertAlign w:val="baseline"/>
        </w:rPr>
        <w:t>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immunity. His discussion however is only in a summary form, and he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 the various instances of violation of Diplomatic Immunity in all its ramifications.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touched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articles he referred to.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Umozurike, U. O., in his book Introduction to International Law</w:t>
      </w:r>
      <w:r>
        <w:rPr>
          <w:vertAlign w:val="superscript"/>
        </w:rPr>
        <w:t>21</w:t>
      </w:r>
      <w:r>
        <w:rPr>
          <w:vertAlign w:val="baseline"/>
        </w:rPr>
        <w:t>discussed and analyzed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Diplomatic and Consular Immunities, except that he did not dwell on the 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Diplomatic 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1961, the genesis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convention,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consular relation 1964 etc.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Hingorani, R. C., in his book Modern International Law</w:t>
      </w:r>
      <w:r>
        <w:rPr>
          <w:vertAlign w:val="superscript"/>
        </w:rPr>
        <w:t>22</w:t>
      </w:r>
      <w:r>
        <w:rPr>
          <w:vertAlign w:val="baseline"/>
        </w:rPr>
        <w:t> discussed and analyzed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immunities accorded to diplomat. Not only that, he also, explained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 of violation of the laws of the receiving state by the diplomats of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but failed to discuss other important issues regarding diplomatic immunities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the United Nations International Immunity, special mission, termination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 etc.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3.624001pt;margin-top:9.342569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Okeke,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Theory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Dimension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 p 51-53.</w:t>
      </w:r>
    </w:p>
    <w:p>
      <w:pPr>
        <w:spacing w:before="1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39-41.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pp.92-102.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Hingorani,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Modern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184-205.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1910" w:h="16840"/>
          <w:pgMar w:footer="1014" w:header="0" w:top="1180" w:bottom="1200" w:left="1680" w:right="1320"/>
          <w:pgNumType w:start="8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Higgins, R.,</w:t>
      </w:r>
      <w:r>
        <w:rPr>
          <w:vertAlign w:val="superscript"/>
        </w:rPr>
        <w:t>23</w:t>
      </w:r>
      <w:r>
        <w:rPr>
          <w:vertAlign w:val="baseline"/>
        </w:rPr>
        <w:t> in her contributions, in the journal on the abuse of Diplomatic Immunities;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discuss 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categories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heads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missions.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Mitchells,</w:t>
      </w:r>
      <w:r>
        <w:rPr>
          <w:spacing w:val="27"/>
        </w:rPr>
        <w:t> </w:t>
      </w:r>
      <w:r>
        <w:rPr/>
        <w:t>R.,</w:t>
      </w:r>
      <w:r>
        <w:rPr>
          <w:vertAlign w:val="superscript"/>
        </w:rPr>
        <w:t>24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her</w:t>
      </w:r>
      <w:r>
        <w:rPr>
          <w:spacing w:val="29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8"/>
          <w:vertAlign w:val="baseline"/>
        </w:rPr>
        <w:t> </w:t>
      </w:r>
      <w:r>
        <w:rPr>
          <w:vertAlign w:val="baseline"/>
        </w:rPr>
        <w:t>Rethinking</w:t>
      </w:r>
      <w:r>
        <w:rPr>
          <w:spacing w:val="28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30"/>
          <w:vertAlign w:val="baseline"/>
        </w:rPr>
        <w:t> </w:t>
      </w:r>
      <w:r>
        <w:rPr>
          <w:vertAlign w:val="baseline"/>
        </w:rPr>
        <w:t>Immunities;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7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history of Diplomatic Immunities, its abuses but failed to look at the relevant sections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Vienna Convention that discussed Diplomatic Immunities, also failed to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Agents, privileges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immunities etc.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From the above analysis of literatures reviewed, a conclusion can be drawn: Firstly, none</w:t>
      </w:r>
      <w:r>
        <w:rPr>
          <w:spacing w:val="-5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literature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clearly</w:t>
      </w:r>
      <w:r>
        <w:rPr>
          <w:spacing w:val="13"/>
        </w:rPr>
        <w:t> </w:t>
      </w:r>
      <w:r>
        <w:rPr/>
        <w:t>written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Diplomatic</w:t>
      </w:r>
      <w:r>
        <w:rPr>
          <w:spacing w:val="17"/>
        </w:rPr>
        <w:t> </w:t>
      </w:r>
      <w:r>
        <w:rPr/>
        <w:t>Immunities</w:t>
      </w:r>
      <w:r>
        <w:rPr>
          <w:spacing w:val="15"/>
        </w:rPr>
        <w:t> </w:t>
      </w:r>
      <w:r>
        <w:rPr/>
        <w:t>under</w:t>
      </w:r>
      <w:r>
        <w:rPr>
          <w:spacing w:val="17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Law.</w:t>
      </w:r>
      <w:r>
        <w:rPr>
          <w:spacing w:val="-58"/>
        </w:rPr>
        <w:t> </w:t>
      </w:r>
      <w:r>
        <w:rPr/>
        <w:t>It is evidently seen that a wide gap exists which must be filled. Also, recent changes have</w:t>
      </w:r>
      <w:r>
        <w:rPr>
          <w:spacing w:val="-57"/>
        </w:rPr>
        <w:t> </w:t>
      </w:r>
      <w:r>
        <w:rPr/>
        <w:t>occurred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International communities with the hope of bringing out the developmental aspect of</w:t>
      </w:r>
      <w:r>
        <w:rPr>
          <w:spacing w:val="1"/>
        </w:rPr>
        <w:t> </w:t>
      </w:r>
      <w:r>
        <w:rPr/>
        <w:t>these changes. For example, the abuses experienced and the possible solutions to curb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abuses.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as this research.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r>
        <w:rPr/>
        <w:t>Organizational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This research is divided into five chapters. Chapter one is the general background to the</w:t>
      </w:r>
      <w:r>
        <w:rPr>
          <w:spacing w:val="1"/>
        </w:rPr>
        <w:t> </w:t>
      </w:r>
      <w:r>
        <w:rPr/>
        <w:t>research. The chapter provides Statement of the Problem, Aims and Objectives to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at the end of the research, Significance of the Research, the scope of the</w:t>
      </w:r>
      <w:r>
        <w:rPr>
          <w:spacing w:val="1"/>
        </w:rPr>
        <w:t> </w:t>
      </w:r>
      <w:r>
        <w:rPr/>
        <w:t>research indicating area of limitation</w:t>
      </w:r>
      <w:r>
        <w:rPr>
          <w:spacing w:val="61"/>
        </w:rPr>
        <w:t> </w:t>
      </w:r>
      <w:r>
        <w:rPr/>
        <w:t>of writing the research, the research methodology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adopted, literature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 finally</w:t>
      </w:r>
      <w:r>
        <w:rPr>
          <w:spacing w:val="-6"/>
        </w:rPr>
        <w:t> </w:t>
      </w:r>
      <w:r>
        <w:rPr/>
        <w:t>organizational layout.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93.624001pt;margin-top:17.128107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Higgins,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65-67.</w:t>
      </w:r>
    </w:p>
    <w:p>
      <w:pPr>
        <w:spacing w:line="247" w:lineRule="auto"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Mitchells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i/>
          <w:sz w:val="20"/>
          <w:vertAlign w:val="baseline"/>
        </w:rPr>
        <w:t>Rethinking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Immunities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1p. 42-50</w:t>
      </w:r>
    </w:p>
    <w:p>
      <w:pPr>
        <w:spacing w:after="0" w:line="247" w:lineRule="auto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2" w:lineRule="auto" w:before="60"/>
        <w:ind w:left="192" w:right="115"/>
        <w:jc w:val="both"/>
      </w:pPr>
      <w:r>
        <w:rPr/>
        <w:t>Chapter two focuses on growth and development of diplomatic immunity. This includes</w:t>
      </w:r>
      <w:r>
        <w:rPr>
          <w:spacing w:val="1"/>
        </w:rPr>
        <w:t> </w:t>
      </w:r>
      <w:r>
        <w:rPr/>
        <w:t>the definition of terms and conceptual clarifications, meaning and nature of diplomatic</w:t>
      </w:r>
      <w:r>
        <w:rPr>
          <w:spacing w:val="1"/>
        </w:rPr>
        <w:t> </w:t>
      </w:r>
      <w:r>
        <w:rPr/>
        <w:t>immunity,</w:t>
      </w:r>
      <w:r>
        <w:rPr>
          <w:spacing w:val="-1"/>
        </w:rPr>
        <w:t> </w:t>
      </w:r>
      <w:r>
        <w:rPr/>
        <w:t>personal representation,</w:t>
      </w:r>
      <w:r>
        <w:rPr>
          <w:spacing w:val="-1"/>
        </w:rPr>
        <w:t> </w:t>
      </w:r>
      <w:r>
        <w:rPr>
          <w:i/>
        </w:rPr>
        <w:t>exterritoriality</w:t>
      </w:r>
      <w:r>
        <w:rPr/>
        <w:t>, functional</w:t>
      </w:r>
      <w:r>
        <w:rPr>
          <w:spacing w:val="-1"/>
        </w:rPr>
        <w:t> </w:t>
      </w:r>
      <w:r>
        <w:rPr/>
        <w:t>necessity.</w:t>
      </w:r>
    </w:p>
    <w:p>
      <w:pPr>
        <w:pStyle w:val="BodyText"/>
        <w:spacing w:line="480" w:lineRule="auto" w:before="192"/>
        <w:ind w:left="192" w:right="116"/>
        <w:jc w:val="both"/>
      </w:pPr>
      <w:r>
        <w:rPr/>
        <w:t>Chapter three of the research provides an overview of Vienna convention. The first thing</w:t>
      </w:r>
      <w:r>
        <w:rPr>
          <w:spacing w:val="1"/>
        </w:rPr>
        <w:t> </w:t>
      </w:r>
      <w:r>
        <w:rPr/>
        <w:t>to be examined is the Vienna Convention on Diplomatic Relations 1961 which was the</w:t>
      </w:r>
      <w:r>
        <w:rPr>
          <w:spacing w:val="1"/>
        </w:rPr>
        <w:t> </w:t>
      </w:r>
      <w:r>
        <w:rPr/>
        <w:t>legal frame that diplomatic immunity derives its legal status. Thereafter, the meaning and</w:t>
      </w:r>
      <w:r>
        <w:rPr>
          <w:spacing w:val="-57"/>
        </w:rPr>
        <w:t> </w:t>
      </w:r>
      <w:r>
        <w:rPr/>
        <w:t>nature of international law, highlight of the United Nations international immunity was</w:t>
      </w:r>
      <w:r>
        <w:rPr>
          <w:spacing w:val="1"/>
        </w:rPr>
        <w:t> </w:t>
      </w:r>
      <w:r>
        <w:rPr/>
        <w:t>made. Concepts like classification, appointment, reception and termination, staff family;</w:t>
      </w:r>
      <w:r>
        <w:rPr>
          <w:spacing w:val="1"/>
        </w:rPr>
        <w:t> </w:t>
      </w:r>
      <w:r>
        <w:rPr/>
        <w:t>diplomatic mission, special mission and termination of missions were equally examined.</w:t>
      </w:r>
      <w:r>
        <w:rPr>
          <w:spacing w:val="1"/>
        </w:rPr>
        <w:t> </w:t>
      </w:r>
      <w:r>
        <w:rPr/>
        <w:t>And a critic of deterrent measures provided by the Vienna convention was made such as</w:t>
      </w:r>
      <w:r>
        <w:rPr>
          <w:spacing w:val="1"/>
        </w:rPr>
        <w:t> </w:t>
      </w:r>
      <w:r>
        <w:rPr/>
        <w:t>persona non grata, waiver of immunity, jurisdiction of the sending state, reciprocity,</w:t>
      </w:r>
      <w:r>
        <w:rPr>
          <w:spacing w:val="1"/>
        </w:rPr>
        <w:t> </w:t>
      </w:r>
      <w:r>
        <w:rPr/>
        <w:t>breaking</w:t>
      </w:r>
      <w:r>
        <w:rPr>
          <w:spacing w:val="-4"/>
        </w:rPr>
        <w:t> </w:t>
      </w:r>
      <w:r>
        <w:rPr/>
        <w:t>diplomatic ties and settlement of dispute.</w:t>
      </w:r>
    </w:p>
    <w:p>
      <w:pPr>
        <w:pStyle w:val="BodyText"/>
        <w:spacing w:line="480" w:lineRule="auto" w:before="201"/>
        <w:ind w:left="192" w:right="114"/>
        <w:jc w:val="both"/>
      </w:pPr>
      <w:r>
        <w:rPr/>
        <w:t>Chapter</w:t>
      </w:r>
      <w:r>
        <w:rPr>
          <w:spacing w:val="18"/>
        </w:rPr>
        <w:t> </w:t>
      </w:r>
      <w:r>
        <w:rPr/>
        <w:t>four</w:t>
      </w:r>
      <w:r>
        <w:rPr>
          <w:spacing w:val="18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abuses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diplomatic</w:t>
      </w:r>
      <w:r>
        <w:rPr>
          <w:spacing w:val="18"/>
        </w:rPr>
        <w:t> </w:t>
      </w:r>
      <w:r>
        <w:rPr/>
        <w:t>immunity.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regard,</w:t>
      </w:r>
      <w:r>
        <w:rPr>
          <w:spacing w:val="21"/>
        </w:rPr>
        <w:t> </w:t>
      </w:r>
      <w:r>
        <w:rPr/>
        <w:t>several</w:t>
      </w:r>
      <w:r>
        <w:rPr>
          <w:spacing w:val="19"/>
        </w:rPr>
        <w:t> </w:t>
      </w:r>
      <w:r>
        <w:rPr/>
        <w:t>abuses</w:t>
      </w:r>
      <w:r>
        <w:rPr>
          <w:spacing w:val="-58"/>
        </w:rPr>
        <w:t> </w:t>
      </w:r>
      <w:r>
        <w:rPr/>
        <w:t>of diplomatic immunity will be examined and the response to such abuses. Personal</w:t>
      </w:r>
      <w:r>
        <w:rPr>
          <w:spacing w:val="1"/>
        </w:rPr>
        <w:t> </w:t>
      </w:r>
      <w:r>
        <w:rPr/>
        <w:t>inviolability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diplomat,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Inviolability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diplomats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Inviolability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missions,</w:t>
      </w:r>
      <w:r>
        <w:rPr>
          <w:spacing w:val="1"/>
        </w:rPr>
        <w:t> </w:t>
      </w:r>
      <w:r>
        <w:rPr/>
        <w:t>inviolability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archives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documents, freedom of communications and the inviolability of official correspondence,</w:t>
      </w:r>
      <w:r>
        <w:rPr>
          <w:spacing w:val="1"/>
        </w:rPr>
        <w:t> </w:t>
      </w:r>
      <w:r>
        <w:rPr/>
        <w:t>diplomatic bags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couriers, diplomatic agents</w:t>
      </w:r>
      <w:r>
        <w:rPr>
          <w:spacing w:val="1"/>
        </w:rPr>
        <w:t> </w:t>
      </w:r>
      <w:r>
        <w:rPr/>
        <w:t>privileges and immunities,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inviolability, there comes the members of the family and staff</w:t>
      </w:r>
      <w:r>
        <w:rPr>
          <w:spacing w:val="1"/>
        </w:rPr>
        <w:t> </w:t>
      </w:r>
      <w:r>
        <w:rPr/>
        <w:t>immunities: members of</w:t>
      </w:r>
      <w:r>
        <w:rPr>
          <w:spacing w:val="1"/>
        </w:rPr>
        <w:t> </w:t>
      </w:r>
      <w:r>
        <w:rPr/>
        <w:t>family,</w:t>
      </w:r>
      <w:r>
        <w:rPr>
          <w:spacing w:val="-1"/>
        </w:rPr>
        <w:t> </w:t>
      </w:r>
      <w:r>
        <w:rPr/>
        <w:t>mission staff.</w:t>
      </w:r>
    </w:p>
    <w:p>
      <w:pPr>
        <w:pStyle w:val="BodyText"/>
        <w:spacing w:line="482" w:lineRule="auto" w:before="202"/>
        <w:ind w:left="192" w:right="116"/>
        <w:jc w:val="both"/>
      </w:pPr>
      <w:r>
        <w:rPr/>
        <w:t>Lastly,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2" w:lineRule="auto"/>
        <w:jc w:val="both"/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spacing w:before="68"/>
        <w:ind w:left="176" w:right="106" w:firstLine="0"/>
        <w:jc w:val="center"/>
      </w:pPr>
      <w:bookmarkStart w:name="_TOC_250025" w:id="7"/>
      <w:r>
        <w:rPr/>
        <w:t>CHAPTER</w:t>
      </w:r>
      <w:r>
        <w:rPr>
          <w:spacing w:val="-2"/>
        </w:rPr>
        <w:t> </w:t>
      </w:r>
      <w:bookmarkEnd w:id="7"/>
      <w:r>
        <w:rPr/>
        <w:t>TWO</w:t>
      </w:r>
    </w:p>
    <w:p>
      <w:pPr>
        <w:pStyle w:val="Heading2"/>
        <w:spacing w:line="360" w:lineRule="auto" w:before="199"/>
        <w:ind w:left="175" w:right="119" w:firstLine="0"/>
        <w:jc w:val="center"/>
      </w:pPr>
      <w:bookmarkStart w:name="_TOC_250024" w:id="8"/>
      <w:r>
        <w:rPr/>
        <w:t>DEVELOPMENT OF DIPLOMATIC IMMUNITY IN INTERNATIONAL</w:t>
      </w:r>
      <w:r>
        <w:rPr>
          <w:spacing w:val="-57"/>
        </w:rPr>
        <w:t> </w:t>
      </w:r>
      <w:bookmarkEnd w:id="8"/>
      <w:r>
        <w:rPr/>
        <w:t>PRACTICE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Heading2"/>
        <w:numPr>
          <w:ilvl w:val="1"/>
          <w:numId w:val="8"/>
        </w:numPr>
        <w:tabs>
          <w:tab w:pos="973" w:val="left" w:leader="none"/>
        </w:tabs>
        <w:spacing w:line="240" w:lineRule="auto" w:before="0" w:after="0"/>
        <w:ind w:left="972" w:right="0" w:hanging="781"/>
        <w:jc w:val="both"/>
      </w:pPr>
      <w:bookmarkStart w:name="_TOC_250023" w:id="9"/>
      <w:bookmarkEnd w:id="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2"/>
        <w:jc w:val="both"/>
      </w:pPr>
      <w:r>
        <w:rPr/>
        <w:t>The Preamble of the Vienna Convention states “</w:t>
      </w:r>
      <w:r>
        <w:rPr>
          <w:i/>
        </w:rPr>
        <w:t>Recalling that people of all nations from</w:t>
      </w:r>
      <w:r>
        <w:rPr>
          <w:i/>
          <w:spacing w:val="1"/>
        </w:rPr>
        <w:t> </w:t>
      </w:r>
      <w:r>
        <w:rPr>
          <w:i/>
        </w:rPr>
        <w:t>ancient</w:t>
      </w:r>
      <w:r>
        <w:rPr>
          <w:i/>
          <w:spacing w:val="1"/>
        </w:rPr>
        <w:t> </w:t>
      </w:r>
      <w:r>
        <w:rPr>
          <w:i/>
        </w:rPr>
        <w:t>times</w:t>
      </w:r>
      <w:r>
        <w:rPr>
          <w:i/>
          <w:spacing w:val="1"/>
        </w:rPr>
        <w:t> </w:t>
      </w:r>
      <w:r>
        <w:rPr>
          <w:i/>
        </w:rPr>
        <w:t>have</w:t>
      </w:r>
      <w:r>
        <w:rPr>
          <w:i/>
          <w:spacing w:val="1"/>
        </w:rPr>
        <w:t> </w:t>
      </w:r>
      <w:r>
        <w:rPr>
          <w:i/>
        </w:rPr>
        <w:t>recognized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status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diplomatic</w:t>
      </w:r>
      <w:r>
        <w:rPr>
          <w:i/>
          <w:spacing w:val="1"/>
        </w:rPr>
        <w:t> </w:t>
      </w:r>
      <w:r>
        <w:rPr>
          <w:i/>
        </w:rPr>
        <w:t>agents</w:t>
      </w:r>
      <w:r>
        <w:rPr/>
        <w:t>…”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 diplomatic immunity has been a facet of diplomatic relations for countless</w:t>
      </w:r>
      <w:r>
        <w:rPr>
          <w:spacing w:val="1"/>
        </w:rPr>
        <w:t> </w:t>
      </w:r>
      <w:r>
        <w:rPr/>
        <w:t>years, and is regarded</w:t>
      </w:r>
      <w:r>
        <w:rPr>
          <w:spacing w:val="1"/>
        </w:rPr>
        <w:t> </w:t>
      </w:r>
      <w:r>
        <w:rPr/>
        <w:t>as one of the oldest branches of international</w:t>
      </w:r>
      <w:r>
        <w:rPr>
          <w:spacing w:val="1"/>
        </w:rPr>
        <w:t> </w:t>
      </w:r>
      <w:r>
        <w:rPr/>
        <w:t>law. With the</w:t>
      </w:r>
      <w:r>
        <w:rPr>
          <w:spacing w:val="1"/>
        </w:rPr>
        <w:t> </w:t>
      </w:r>
      <w:r>
        <w:rPr/>
        <w:t>concentration of States in a geographical area interaction between States was inevitable,</w:t>
      </w:r>
      <w:r>
        <w:rPr>
          <w:spacing w:val="1"/>
        </w:rPr>
        <w:t> </w:t>
      </w:r>
      <w:r>
        <w:rPr/>
        <w:t>especially with the existence of a common language, culture or religion</w:t>
      </w:r>
      <w:r>
        <w:rPr>
          <w:vertAlign w:val="superscript"/>
        </w:rPr>
        <w:t>1</w:t>
      </w:r>
      <w:r>
        <w:rPr>
          <w:vertAlign w:val="baseline"/>
        </w:rPr>
        <w:t>. Envoys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time immemorial been specifically chosen and sent in order to deliver messages,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 replies and report on any news from foreign States. These functions ensured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representatives of other States</w:t>
      </w:r>
      <w:r>
        <w:rPr>
          <w:vertAlign w:val="superscript"/>
        </w:rPr>
        <w:t>2</w:t>
      </w:r>
      <w:r>
        <w:rPr>
          <w:vertAlign w:val="baseline"/>
        </w:rPr>
        <w:t>. Necessity forced most States to provide envoys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protection, both within the State of final destination and in States of transit</w:t>
      </w:r>
      <w:r>
        <w:rPr>
          <w:vertAlign w:val="superscript"/>
        </w:rPr>
        <w:t>3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immunities and privileges related to diplomatic personnel developed in part,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7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independence and 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With the establishment of permanent missions, sovereigns acknowledged the importance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ambassadors</w:t>
      </w:r>
      <w:r>
        <w:rPr>
          <w:spacing w:val="11"/>
        </w:rPr>
        <w:t> </w:t>
      </w:r>
      <w:r>
        <w:rPr/>
        <w:t>stationed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foreign</w:t>
      </w:r>
      <w:r>
        <w:rPr>
          <w:spacing w:val="11"/>
        </w:rPr>
        <w:t> </w:t>
      </w:r>
      <w:r>
        <w:rPr/>
        <w:t>States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negotiate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gather</w:t>
      </w:r>
      <w:r>
        <w:rPr>
          <w:spacing w:val="13"/>
        </w:rPr>
        <w:t> </w:t>
      </w:r>
      <w:r>
        <w:rPr/>
        <w:t>information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3.624001pt;margin-top:12.188114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0"/>
        <w:ind w:left="192" w:right="12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Parkhill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(1997-1998)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Diplomacy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Modern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World</w:t>
      </w:r>
      <w:r>
        <w:rPr>
          <w:rFonts w:ascii="Calibri" w:hAnsi="Calibri"/>
          <w:sz w:val="20"/>
          <w:vertAlign w:val="baseline"/>
        </w:rPr>
        <w:t>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Reconsideration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Bases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 Immunity in the Era of High-Tech Communication” 21 Hastings International &amp; Comparative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 p.568.</w:t>
      </w:r>
    </w:p>
    <w:p>
      <w:pPr>
        <w:spacing w:before="17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M.N;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“International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p.676-693.</w:t>
      </w:r>
    </w:p>
    <w:p>
      <w:pPr>
        <w:spacing w:line="247" w:lineRule="auto" w:before="24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MaginnisV.L,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(2002-2003) “</w:t>
      </w:r>
      <w:r>
        <w:rPr>
          <w:rFonts w:ascii="Calibri" w:hAnsi="Calibri"/>
          <w:i/>
          <w:sz w:val="20"/>
          <w:vertAlign w:val="baseline"/>
        </w:rPr>
        <w:t>Limiting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 Immunity</w:t>
      </w:r>
      <w:r>
        <w:rPr>
          <w:rFonts w:ascii="Calibri" w:hAnsi="Calibri"/>
          <w:sz w:val="20"/>
          <w:vertAlign w:val="baseline"/>
        </w:rPr>
        <w:t>: lessons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1946 Convention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Privileges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Brooklyn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p.997.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p.523.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Parkhill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9"/>
      </w:pP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nature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functions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diplomats</w:t>
      </w:r>
      <w:r>
        <w:rPr>
          <w:spacing w:val="19"/>
        </w:rPr>
        <w:t> </w:t>
      </w:r>
      <w:r>
        <w:rPr/>
        <w:t>changed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messenger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negotiator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instances to spy, so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 basis of justifying</w:t>
      </w:r>
      <w:r>
        <w:rPr>
          <w:spacing w:val="-3"/>
        </w:rPr>
        <w:t> </w:t>
      </w:r>
      <w:r>
        <w:rPr/>
        <w:t>diplomatic immunity</w:t>
      </w:r>
      <w:r>
        <w:rPr>
          <w:spacing w:val="-4"/>
        </w:rPr>
        <w:t> </w:t>
      </w:r>
      <w:r>
        <w:rPr/>
        <w:t>changed.</w:t>
      </w:r>
      <w:r>
        <w:rPr>
          <w:vertAlign w:val="superscript"/>
        </w:rPr>
        <w:t>6</w:t>
      </w:r>
    </w:p>
    <w:p>
      <w:pPr>
        <w:pStyle w:val="Heading2"/>
        <w:numPr>
          <w:ilvl w:val="1"/>
          <w:numId w:val="8"/>
        </w:numPr>
        <w:tabs>
          <w:tab w:pos="912" w:val="left" w:leader="none"/>
          <w:tab w:pos="913" w:val="left" w:leader="none"/>
        </w:tabs>
        <w:spacing w:line="240" w:lineRule="auto" w:before="6" w:after="0"/>
        <w:ind w:left="912" w:right="0" w:hanging="721"/>
        <w:jc w:val="left"/>
      </w:pPr>
      <w:bookmarkStart w:name="_TOC_250022" w:id="10"/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Diplomatic</w:t>
      </w:r>
      <w:r>
        <w:rPr>
          <w:spacing w:val="-2"/>
        </w:rPr>
        <w:t> </w:t>
      </w:r>
      <w:bookmarkEnd w:id="10"/>
      <w:r>
        <w:rPr/>
        <w:t>Immunity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2"/>
      </w:pPr>
      <w:r>
        <w:rPr/>
        <w:t>Since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century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been</w:t>
      </w:r>
      <w:r>
        <w:rPr>
          <w:spacing w:val="6"/>
          <w:vertAlign w:val="baseline"/>
        </w:rPr>
        <w:t> </w:t>
      </w:r>
      <w:r>
        <w:rPr>
          <w:vertAlign w:val="baseline"/>
        </w:rPr>
        <w:t>three</w:t>
      </w:r>
      <w:r>
        <w:rPr>
          <w:spacing w:val="6"/>
          <w:vertAlign w:val="baseline"/>
        </w:rPr>
        <w:t> </w:t>
      </w:r>
      <w:r>
        <w:rPr>
          <w:vertAlign w:val="baseline"/>
        </w:rPr>
        <w:t>major</w:t>
      </w:r>
      <w:r>
        <w:rPr>
          <w:spacing w:val="8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6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6"/>
          <w:vertAlign w:val="baseline"/>
        </w:rPr>
        <w:t> </w:t>
      </w:r>
      <w:r>
        <w:rPr>
          <w:vertAlign w:val="baseline"/>
        </w:rPr>
        <w:t>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theory</w:t>
      </w:r>
      <w:r>
        <w:rPr>
          <w:spacing w:val="-6"/>
          <w:vertAlign w:val="baseline"/>
        </w:rPr>
        <w:t> </w:t>
      </w:r>
      <w:r>
        <w:rPr>
          <w:vertAlign w:val="baseline"/>
        </w:rPr>
        <w:t>plays</w:t>
      </w:r>
      <w:r>
        <w:rPr>
          <w:spacing w:val="-1"/>
          <w:vertAlign w:val="baseline"/>
        </w:rPr>
        <w:t> </w:t>
      </w:r>
      <w:r>
        <w:rPr>
          <w:vertAlign w:val="baseline"/>
        </w:rPr>
        <w:t>a prominent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-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periods in</w:t>
      </w:r>
      <w:r>
        <w:rPr>
          <w:spacing w:val="2"/>
          <w:vertAlign w:val="baseline"/>
        </w:rPr>
        <w:t> </w:t>
      </w:r>
      <w:r>
        <w:rPr>
          <w:vertAlign w:val="baseline"/>
        </w:rPr>
        <w:t>history.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2"/>
          <w:numId w:val="8"/>
        </w:numPr>
        <w:tabs>
          <w:tab w:pos="1272" w:val="left" w:leader="none"/>
          <w:tab w:pos="1273" w:val="left" w:leader="none"/>
        </w:tabs>
        <w:spacing w:line="240" w:lineRule="auto" w:before="1" w:after="0"/>
        <w:ind w:left="1272" w:right="0" w:hanging="72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representation,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721"/>
        <w:jc w:val="left"/>
        <w:rPr>
          <w:sz w:val="24"/>
        </w:rPr>
      </w:pPr>
      <w:r>
        <w:rPr>
          <w:i/>
          <w:sz w:val="24"/>
        </w:rPr>
        <w:t>Exterritoriality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721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necessity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92" w:right="114" w:firstLine="60"/>
        <w:jc w:val="both"/>
      </w:pPr>
      <w:r>
        <w:rPr/>
        <w:t>Not only will their historical context be reflected but reference to their use in modern</w:t>
      </w:r>
      <w:r>
        <w:rPr>
          <w:spacing w:val="1"/>
        </w:rPr>
        <w:t> </w:t>
      </w:r>
      <w:r>
        <w:rPr/>
        <w:t>practice will be made in this study to indicate the role of each theory throughout the ages</w:t>
      </w:r>
      <w:r>
        <w:rPr>
          <w:spacing w:val="1"/>
        </w:rPr>
        <w:t> </w:t>
      </w:r>
      <w:r>
        <w:rPr/>
        <w:t>and how they</w:t>
      </w:r>
      <w:r>
        <w:rPr>
          <w:spacing w:val="-5"/>
        </w:rPr>
        <w:t> </w:t>
      </w:r>
      <w:r>
        <w:rPr/>
        <w:t>apply</w:t>
      </w:r>
      <w:r>
        <w:rPr>
          <w:spacing w:val="-5"/>
        </w:rPr>
        <w:t> </w:t>
      </w:r>
      <w:r>
        <w:rPr/>
        <w:t>today.</w:t>
      </w:r>
    </w:p>
    <w:p>
      <w:pPr>
        <w:pStyle w:val="Heading2"/>
        <w:numPr>
          <w:ilvl w:val="0"/>
          <w:numId w:val="9"/>
        </w:numPr>
        <w:tabs>
          <w:tab w:pos="913" w:val="left" w:leader="none"/>
        </w:tabs>
        <w:spacing w:line="240" w:lineRule="auto" w:before="5" w:after="0"/>
        <w:ind w:left="912" w:right="0" w:hanging="721"/>
        <w:jc w:val="both"/>
      </w:pPr>
      <w:bookmarkStart w:name="_TOC_250021" w:id="11"/>
      <w:r>
        <w:rPr/>
        <w:t>Personal</w:t>
      </w:r>
      <w:r>
        <w:rPr>
          <w:spacing w:val="-3"/>
        </w:rPr>
        <w:t> </w:t>
      </w:r>
      <w:bookmarkEnd w:id="11"/>
      <w:r>
        <w:rPr/>
        <w:t>Representation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7"/>
        <w:jc w:val="both"/>
      </w:pPr>
      <w:r>
        <w:rPr/>
        <w:t>This theory has the deepest and earliest origin.</w:t>
      </w:r>
      <w:r>
        <w:rPr>
          <w:spacing w:val="1"/>
        </w:rPr>
        <w:t> </w:t>
      </w:r>
      <w:r>
        <w:rPr/>
        <w:t>Long before the age of the modern</w:t>
      </w:r>
      <w:r>
        <w:rPr>
          <w:spacing w:val="1"/>
        </w:rPr>
        <w:t> </w:t>
      </w:r>
      <w:r>
        <w:rPr/>
        <w:t>diplomats and resident embassies there were rulers who sent representatives. The theory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Renaissance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dynastically</w:t>
      </w:r>
      <w:r>
        <w:rPr>
          <w:spacing w:val="1"/>
        </w:rPr>
        <w:t> </w:t>
      </w:r>
      <w:r>
        <w:rPr/>
        <w:t>oriented.</w:t>
      </w:r>
      <w:r>
        <w:rPr>
          <w:vertAlign w:val="superscript"/>
        </w:rPr>
        <w:t>8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honoured them their ruler was pleased and unnecessary conflict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avoided</w:t>
      </w:r>
      <w:r>
        <w:rPr>
          <w:vertAlign w:val="superscript"/>
        </w:rPr>
        <w:t>9</w:t>
      </w:r>
      <w:r>
        <w:rPr>
          <w:vertAlign w:val="baseline"/>
        </w:rPr>
        <w:t>. Their representative was treated as though the sovereign of that country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negotiations, 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alliances or refusing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requests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3.624001pt;margin-top:10.492276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p.571.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p.27-28.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Willson,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Privileges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Immunities </w:t>
      </w:r>
      <w:r>
        <w:rPr>
          <w:rFonts w:ascii="Calibri"/>
          <w:sz w:val="20"/>
          <w:vertAlign w:val="baseline"/>
        </w:rPr>
        <w:t>p.2.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G.V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571.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Grotius,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Van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Bynkershoek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Winquefort </w:t>
      </w:r>
      <w:r>
        <w:rPr>
          <w:vertAlign w:val="baseline"/>
        </w:rPr>
        <w:t>and Vattel supported and encouraged the use of this theory</w:t>
      </w:r>
      <w:r>
        <w:rPr>
          <w:vertAlign w:val="superscript"/>
        </w:rPr>
        <w:t>11</w:t>
      </w:r>
      <w:r>
        <w:rPr>
          <w:vertAlign w:val="baseline"/>
        </w:rPr>
        <w:t>. Montesquieu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2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1"/>
        <w:ind w:left="1632" w:right="1223"/>
        <w:jc w:val="both"/>
      </w:pPr>
      <w:r>
        <w:rPr/>
        <w:t>the</w:t>
      </w:r>
      <w:r>
        <w:rPr>
          <w:spacing w:val="19"/>
        </w:rPr>
        <w:t> </w:t>
      </w:r>
      <w:r>
        <w:rPr/>
        <w:t>voice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prince</w:t>
      </w:r>
      <w:r>
        <w:rPr>
          <w:spacing w:val="21"/>
        </w:rPr>
        <w:t> </w:t>
      </w:r>
      <w:r>
        <w:rPr/>
        <w:t>who</w:t>
      </w:r>
      <w:r>
        <w:rPr>
          <w:spacing w:val="20"/>
        </w:rPr>
        <w:t> </w:t>
      </w:r>
      <w:r>
        <w:rPr/>
        <w:t>sends</w:t>
      </w:r>
      <w:r>
        <w:rPr>
          <w:spacing w:val="20"/>
        </w:rPr>
        <w:t> </w:t>
      </w:r>
      <w:r>
        <w:rPr/>
        <w:t>them,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voice</w:t>
      </w:r>
      <w:r>
        <w:rPr>
          <w:spacing w:val="19"/>
        </w:rPr>
        <w:t> </w:t>
      </w:r>
      <w:r>
        <w:rPr/>
        <w:t>ought</w:t>
      </w:r>
      <w:r>
        <w:rPr>
          <w:spacing w:val="-58"/>
        </w:rPr>
        <w:t> </w:t>
      </w:r>
      <w:r>
        <w:rPr/>
        <w:t>to be free, no obstacle should hinder the execution of their</w:t>
      </w:r>
      <w:r>
        <w:rPr>
          <w:spacing w:val="1"/>
        </w:rPr>
        <w:t> </w:t>
      </w:r>
      <w:r>
        <w:rPr/>
        <w:t>office: they may frequently offend, because they speak for a</w:t>
      </w:r>
      <w:r>
        <w:rPr>
          <w:spacing w:val="1"/>
        </w:rPr>
        <w:t> </w:t>
      </w:r>
      <w:r>
        <w:rPr/>
        <w:t>man entirely independent;</w:t>
      </w:r>
      <w:r>
        <w:rPr>
          <w:spacing w:val="1"/>
        </w:rPr>
        <w:t> </w:t>
      </w:r>
      <w:r>
        <w:rPr/>
        <w:t>they might be</w:t>
      </w:r>
      <w:r>
        <w:rPr>
          <w:spacing w:val="60"/>
        </w:rPr>
        <w:t> </w:t>
      </w:r>
      <w:r>
        <w:rPr/>
        <w:t>wrongfully accused,</w:t>
      </w:r>
      <w:r>
        <w:rPr>
          <w:spacing w:val="-57"/>
        </w:rPr>
        <w:t> </w:t>
      </w:r>
      <w:r>
        <w:rPr/>
        <w:t>if they were liable to be punished for crimes; if they could be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debts, these</w:t>
      </w:r>
      <w:r>
        <w:rPr>
          <w:spacing w:val="1"/>
        </w:rPr>
        <w:t> </w:t>
      </w:r>
      <w:r>
        <w:rPr/>
        <w:t>might be</w:t>
      </w:r>
      <w:r>
        <w:rPr>
          <w:spacing w:val="1"/>
        </w:rPr>
        <w:t> </w:t>
      </w:r>
      <w:r>
        <w:rPr/>
        <w:t>forged.</w:t>
      </w:r>
      <w:r>
        <w:rPr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92" w:right="116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Schooner</w:t>
      </w:r>
      <w:r>
        <w:rPr>
          <w:i/>
          <w:spacing w:val="1"/>
        </w:rPr>
        <w:t> </w:t>
      </w:r>
      <w:r>
        <w:rPr>
          <w:i/>
        </w:rPr>
        <w:t>Exchange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McFaddon</w:t>
      </w:r>
      <w:r>
        <w:rPr>
          <w:i/>
          <w:vertAlign w:val="superscript"/>
        </w:rPr>
        <w:t>13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 as the sovereign‟s representative, it ensured their stature. If they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 exemptions, every sovereign would cast a shadow on his own dignity when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 ambassador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State.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192" w:right="120"/>
        <w:jc w:val="both"/>
      </w:pPr>
      <w:r>
        <w:rPr/>
        <w:t>If applied in modern times this theory would be less appropriate, in that it was based</w:t>
      </w:r>
      <w:r>
        <w:rPr>
          <w:spacing w:val="1"/>
        </w:rPr>
        <w:t> </w:t>
      </w:r>
      <w:r>
        <w:rPr/>
        <w:t>mainly</w:t>
      </w:r>
      <w:r>
        <w:rPr>
          <w:spacing w:val="-5"/>
        </w:rPr>
        <w:t> </w:t>
      </w:r>
      <w:r>
        <w:rPr/>
        <w:t>on monarchies and not on sovereign States.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192" w:right="119"/>
        <w:jc w:val="both"/>
      </w:pPr>
      <w:r>
        <w:rPr/>
        <w:t>This is an interesting concept, since a President of a sovereign State could be seen as</w:t>
      </w:r>
      <w:r>
        <w:rPr>
          <w:spacing w:val="1"/>
        </w:rPr>
        <w:t> </w:t>
      </w:r>
      <w:r>
        <w:rPr/>
        <w:t>having the same functions and stature as a monarch.</w:t>
      </w:r>
      <w:r>
        <w:rPr>
          <w:spacing w:val="1"/>
        </w:rPr>
        <w:t> </w:t>
      </w:r>
      <w:r>
        <w:rPr/>
        <w:t>Ross discredits this theory on three</w:t>
      </w:r>
      <w:r>
        <w:rPr>
          <w:spacing w:val="1"/>
        </w:rPr>
        <w:t> </w:t>
      </w:r>
      <w:r>
        <w:rPr/>
        <w:t>grounds. First, the foreign envoys cannot have the same degree of immunity as the ruler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sovereign.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192" w:right="118"/>
        <w:jc w:val="both"/>
      </w:pPr>
      <w:r>
        <w:rPr/>
        <w:t>Second, the decline of the monarchs and the progression of majority vote make it unclear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diplomat represents.</w:t>
      </w:r>
    </w:p>
    <w:p>
      <w:pPr>
        <w:pStyle w:val="BodyText"/>
        <w:spacing w:line="480" w:lineRule="auto"/>
        <w:ind w:left="192" w:right="115"/>
        <w:jc w:val="both"/>
      </w:pPr>
      <w:r>
        <w:rPr/>
        <w:t>Last, the immunity does not extend from the consequences of the representatives‟ private</w:t>
      </w:r>
      <w:r>
        <w:rPr>
          <w:spacing w:val="-57"/>
        </w:rPr>
        <w:t> </w:t>
      </w:r>
      <w:r>
        <w:rPr/>
        <w:t>actions.</w:t>
      </w:r>
      <w:r>
        <w:rPr>
          <w:vertAlign w:val="superscript"/>
        </w:rPr>
        <w:t>17</w:t>
      </w:r>
      <w:r>
        <w:rPr>
          <w:vertAlign w:val="baseline"/>
        </w:rPr>
        <w:t>Wright 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criticizes</w:t>
      </w:r>
      <w:r>
        <w:rPr>
          <w:spacing w:val="2"/>
          <w:vertAlign w:val="baseline"/>
        </w:rPr>
        <w:t> </w:t>
      </w:r>
      <w:r>
        <w:rPr>
          <w:vertAlign w:val="baseline"/>
        </w:rPr>
        <w:t>the theory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3.624001pt;margin-top:8.11837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Privileges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Immunities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35.</w:t>
      </w:r>
    </w:p>
    <w:p>
      <w:pPr>
        <w:spacing w:line="247" w:lineRule="auto" w:before="25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z w:val="20"/>
          <w:vertAlign w:val="baseline"/>
        </w:rPr>
        <w:t>Przetacznik,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(1978)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History</w:t>
      </w:r>
      <w:r>
        <w:rPr>
          <w:rFonts w:ascii="Calibri" w:hAnsi="Calibri"/>
          <w:i/>
          <w:spacing w:val="2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Jurisdictional</w:t>
      </w:r>
      <w:r>
        <w:rPr>
          <w:rFonts w:ascii="Calibri" w:hAnsi="Calibri"/>
          <w:i/>
          <w:spacing w:val="2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Immunity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agents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English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sz w:val="20"/>
          <w:vertAlign w:val="baseline"/>
        </w:rPr>
        <w:t>” Anglo-American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p.355.</w:t>
      </w:r>
    </w:p>
    <w:p>
      <w:pPr>
        <w:spacing w:before="1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p.115.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Magdalena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Steam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Navigation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Martin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1859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QB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Ross,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American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 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p.177-178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Ibid. p. 1-5.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receiving sovereign, which is opposite to the principle that all sovereigns are equal.</w:t>
      </w:r>
      <w:r>
        <w:rPr>
          <w:vertAlign w:val="superscript"/>
        </w:rPr>
        <w:t>18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its declining popularity, the theory is still used, albeit infrequently.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 1946, a federal court in New York granted diplomat immunity from service of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this theory.</w:t>
      </w:r>
      <w:r>
        <w:rPr>
          <w:vertAlign w:val="superscript"/>
        </w:rPr>
        <w:t>19</w:t>
      </w:r>
      <w:r>
        <w:rPr>
          <w:vertAlign w:val="baseline"/>
        </w:rPr>
        <w:t> In the opinion of this researcher, this theory should be discarded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-5"/>
          <w:vertAlign w:val="baseline"/>
        </w:rPr>
        <w:t> </w:t>
      </w:r>
      <w:r>
        <w:rPr>
          <w:vertAlign w:val="baseline"/>
        </w:rPr>
        <w:t>seem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diplomat 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law.</w:t>
      </w:r>
    </w:p>
    <w:p>
      <w:pPr>
        <w:pStyle w:val="Heading3"/>
        <w:numPr>
          <w:ilvl w:val="0"/>
          <w:numId w:val="9"/>
        </w:numPr>
        <w:tabs>
          <w:tab w:pos="913" w:val="left" w:leader="none"/>
        </w:tabs>
        <w:spacing w:line="240" w:lineRule="auto" w:before="6" w:after="0"/>
        <w:ind w:left="912" w:right="0" w:hanging="721"/>
        <w:jc w:val="both"/>
      </w:pPr>
      <w:bookmarkStart w:name="_TOC_250020" w:id="12"/>
      <w:bookmarkEnd w:id="12"/>
      <w:r>
        <w:rPr/>
        <w:t>Exterritoriality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This theory was of limited applicability in the early centuries after the establishment of</w:t>
      </w:r>
      <w:r>
        <w:rPr>
          <w:spacing w:val="1"/>
        </w:rPr>
        <w:t> </w:t>
      </w:r>
      <w:r>
        <w:rPr/>
        <w:t>resident embassies in the 15thcentury. It derived from imperfect notions of personal and</w:t>
      </w:r>
      <w:r>
        <w:rPr>
          <w:spacing w:val="1"/>
        </w:rPr>
        <w:t> </w:t>
      </w:r>
      <w:r>
        <w:rPr/>
        <w:t>territorial jurisdiction</w:t>
      </w:r>
      <w:r>
        <w:rPr>
          <w:vertAlign w:val="superscript"/>
        </w:rPr>
        <w:t>20</w:t>
      </w:r>
      <w:r>
        <w:rPr>
          <w:vertAlign w:val="baseline"/>
        </w:rPr>
        <w:t>. During this time there was a great emphasis over the supremacy</w:t>
      </w:r>
      <w:r>
        <w:rPr>
          <w:spacing w:val="1"/>
          <w:vertAlign w:val="baseline"/>
        </w:rPr>
        <w:t> </w:t>
      </w:r>
      <w:r>
        <w:rPr>
          <w:vertAlign w:val="baseline"/>
        </w:rPr>
        <w:t>of national law on everyone in the territorial state, irrespective of their nationality.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try and avoid this being imposed on diplomats, the theory of </w:t>
      </w:r>
      <w:r>
        <w:rPr>
          <w:i/>
          <w:vertAlign w:val="baseline"/>
        </w:rPr>
        <w:t>exterritoriality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vertAlign w:val="superscript"/>
        </w:rPr>
        <w:t>21</w:t>
      </w:r>
      <w:r>
        <w:rPr>
          <w:vertAlign w:val="baseline"/>
        </w:rPr>
        <w:t>. This is based on the Roman law principle whereby a man took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land‟s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him 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went to 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land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 crux of this theory is that the offices and homes of diplomats and even their persons</w:t>
      </w:r>
      <w:r>
        <w:rPr>
          <w:spacing w:val="1"/>
        </w:rPr>
        <w:t> </w:t>
      </w:r>
      <w:r>
        <w:rPr/>
        <w:t>were to be treated, throughout their stay, as though they were on the territory of the</w:t>
      </w:r>
      <w:r>
        <w:rPr>
          <w:spacing w:val="1"/>
        </w:rPr>
        <w:t> </w:t>
      </w:r>
      <w:r>
        <w:rPr/>
        <w:t>sending State and not that of the receiving State.</w:t>
      </w:r>
      <w:r>
        <w:rPr>
          <w:vertAlign w:val="superscript"/>
        </w:rPr>
        <w:t>23</w:t>
      </w:r>
      <w:r>
        <w:rPr>
          <w:vertAlign w:val="baseline"/>
        </w:rPr>
        <w:t> The irony of this theory is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 would not necessarily be immune for the same illegal conduct in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but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not be prosecuted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192" w:right="119"/>
        <w:jc w:val="both"/>
      </w:pPr>
      <w:r>
        <w:rPr/>
        <w:t>Further, ambassadors were seen in two ways, (a) as a personification of those who sent</w:t>
      </w:r>
      <w:r>
        <w:rPr>
          <w:spacing w:val="1"/>
        </w:rPr>
        <w:t> </w:t>
      </w:r>
      <w:r>
        <w:rPr/>
        <w:t>them, and (b) they</w:t>
      </w:r>
      <w:r>
        <w:rPr>
          <w:spacing w:val="-5"/>
        </w:rPr>
        <w:t> </w:t>
      </w:r>
      <w:r>
        <w:rPr/>
        <w:t>were held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 limits of the</w:t>
      </w:r>
      <w:r>
        <w:rPr>
          <w:spacing w:val="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State.</w:t>
      </w:r>
      <w:r>
        <w:rPr>
          <w:vertAlign w:val="superscript"/>
        </w:rPr>
        <w:t>25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3.624001pt;margin-top:10.131856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“Diplomatic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Immunity: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Proposal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Amending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Vienna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Deter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Violent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Acts”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(1987)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Boston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 International 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197.</w:t>
      </w:r>
    </w:p>
    <w:p>
      <w:pPr>
        <w:spacing w:before="8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Keaton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(1989-1990)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Hastings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p.</w:t>
      </w:r>
      <w:r>
        <w:rPr>
          <w:rFonts w:ascii="Calibri" w:hAnsi="Calibri"/>
          <w:sz w:val="20"/>
          <w:vertAlign w:val="baseline"/>
        </w:rPr>
        <w:t>567</w:t>
      </w:r>
    </w:p>
    <w:p>
      <w:pPr>
        <w:spacing w:line="247" w:lineRule="auto" w:before="25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Przetacznik,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F.,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(1978)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History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Jurisdictional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Immunity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Agents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English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63</w:t>
      </w:r>
    </w:p>
    <w:p>
      <w:pPr>
        <w:spacing w:before="1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348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68.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 63.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V.L,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383.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Przetacznik,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4"/>
        <w:jc w:val="both"/>
      </w:pPr>
      <w:r>
        <w:rPr/>
        <w:t>Authors like Emmerich de Vattel (1758) and James Lorimer (1883) emphasized that an</w:t>
      </w:r>
      <w:r>
        <w:rPr>
          <w:spacing w:val="1"/>
        </w:rPr>
        <w:t> </w:t>
      </w:r>
      <w:r>
        <w:rPr/>
        <w:t>ambassador‟s house and person are not domiciled in the receiving State, but in the</w:t>
      </w:r>
      <w:r>
        <w:rPr>
          <w:spacing w:val="1"/>
        </w:rPr>
        <w:t> </w:t>
      </w:r>
      <w:r>
        <w:rPr/>
        <w:t>sending State.</w:t>
      </w:r>
      <w:r>
        <w:rPr>
          <w:vertAlign w:val="superscript"/>
        </w:rPr>
        <w:t>26</w:t>
      </w:r>
      <w:r>
        <w:rPr>
          <w:vertAlign w:val="baseline"/>
        </w:rPr>
        <w:t> An example where this theory played a role is in 1987 concerning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Moscow: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Soviets</w:t>
      </w:r>
      <w:r>
        <w:rPr>
          <w:spacing w:val="1"/>
          <w:vertAlign w:val="baseline"/>
        </w:rPr>
        <w:t> </w:t>
      </w:r>
      <w:r>
        <w:rPr>
          <w:vertAlign w:val="baseline"/>
        </w:rPr>
        <w:t>“invaded”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embassy.</w:t>
      </w:r>
      <w:r>
        <w:rPr>
          <w:vertAlign w:val="superscript"/>
        </w:rPr>
        <w:t>27</w:t>
      </w:r>
      <w:r>
        <w:rPr>
          <w:vertAlign w:val="baseline"/>
        </w:rPr>
        <w:t>Another example is with reference to political asylum in embassies: Cardinal</w:t>
      </w:r>
      <w:r>
        <w:rPr>
          <w:spacing w:val="1"/>
          <w:vertAlign w:val="baseline"/>
        </w:rPr>
        <w:t> </w:t>
      </w:r>
      <w:r>
        <w:rPr>
          <w:vertAlign w:val="baseline"/>
        </w:rPr>
        <w:t>Mind Zenty was given asylum in the American embassy in Budapest. No authority may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entry into an embassy or compel an embassy to remove a person given asylum.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What can be gathered from this is that asylum in an embassy was and is realized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of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exterritoriality</w:t>
      </w:r>
      <w:r>
        <w:rPr>
          <w:vertAlign w:val="baseline"/>
        </w:rPr>
        <w:t>.</w:t>
      </w:r>
      <w:r>
        <w:rPr>
          <w:vertAlign w:val="superscript"/>
        </w:rPr>
        <w:t>29</w:t>
      </w:r>
    </w:p>
    <w:p>
      <w:pPr>
        <w:pStyle w:val="BodyText"/>
        <w:spacing w:line="480" w:lineRule="auto" w:before="2"/>
        <w:ind w:left="192" w:right="112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King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Guerchy</w:t>
      </w:r>
      <w:r>
        <w:rPr>
          <w:i/>
          <w:vertAlign w:val="superscript"/>
        </w:rPr>
        <w:t>30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1765,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 for an attempt to assassinate another Frenchman. In </w:t>
      </w:r>
      <w:r>
        <w:rPr>
          <w:i/>
          <w:vertAlign w:val="baseline"/>
        </w:rPr>
        <w:t>Taylor v Best,</w:t>
      </w:r>
      <w:r>
        <w:rPr>
          <w:i/>
          <w:vertAlign w:val="superscript"/>
        </w:rPr>
        <w:t>31</w:t>
      </w:r>
      <w:r>
        <w:rPr>
          <w:vertAlign w:val="baseline"/>
        </w:rPr>
        <w:t>Jervis CJ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declared that the basis of privilege is that the ambassador is assumed to be in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Magdalena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Steam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Navigation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Martin</w:t>
      </w:r>
      <w:r>
        <w:rPr>
          <w:i/>
          <w:vertAlign w:val="superscript"/>
        </w:rPr>
        <w:t>33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McClanahan, as a result of academic groups abandoning the theory in order to draft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codifications for international law.</w:t>
      </w:r>
      <w:r>
        <w:rPr>
          <w:vertAlign w:val="superscript"/>
        </w:rPr>
        <w:t>34</w:t>
      </w:r>
      <w:r>
        <w:rPr>
          <w:vertAlign w:val="baseline"/>
        </w:rPr>
        <w:t> Other reasons stem from the vagueness of the 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exterritoriality</w:t>
      </w:r>
      <w:r>
        <w:rPr>
          <w:vertAlign w:val="baseline"/>
        </w:rPr>
        <w:t>” leading to incoherent and politically motivated interpretations.</w:t>
      </w:r>
      <w:r>
        <w:rPr>
          <w:vertAlign w:val="superscript"/>
        </w:rPr>
        <w:t>35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the term is persistently used to describe not only the mission, but all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enjoyed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personnel,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2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understanding</w:t>
      </w:r>
    </w:p>
    <w:p>
      <w:pPr>
        <w:pStyle w:val="BodyText"/>
        <w:rPr>
          <w:sz w:val="15"/>
        </w:rPr>
      </w:pPr>
    </w:p>
    <w:p>
      <w:pPr>
        <w:spacing w:before="1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p30.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p.30-31.</w:t>
      </w:r>
    </w:p>
    <w:p>
      <w:pPr>
        <w:spacing w:line="264" w:lineRule="auto" w:before="25"/>
        <w:ind w:left="192" w:right="820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Guerchy </w:t>
      </w:r>
      <w:r>
        <w:rPr>
          <w:rFonts w:ascii="Calibri"/>
          <w:sz w:val="20"/>
          <w:vertAlign w:val="baseline"/>
        </w:rPr>
        <w:t>(1765)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545;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(1854)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Victoria,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C.B.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487.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Blanco 56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N.Y.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N.Y.S.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(1889)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(1859)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p.32p. 170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583" w:header="0" w:top="1180" w:bottom="178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of the term.</w:t>
      </w:r>
      <w:r>
        <w:rPr>
          <w:vertAlign w:val="superscript"/>
        </w:rPr>
        <w:t>36</w:t>
      </w:r>
      <w:r>
        <w:rPr>
          <w:vertAlign w:val="baseline"/>
        </w:rPr>
        <w:t> The courts also found </w:t>
      </w:r>
      <w:r>
        <w:rPr>
          <w:i/>
          <w:vertAlign w:val="baseline"/>
        </w:rPr>
        <w:t>exterritoriality </w:t>
      </w:r>
      <w:r>
        <w:rPr>
          <w:vertAlign w:val="baseline"/>
        </w:rPr>
        <w:t>conceptually difficult when 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actions of a diplomat were committed on the receiving State‟s soil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soil.</w:t>
      </w:r>
      <w:r>
        <w:rPr>
          <w:vertAlign w:val="superscript"/>
        </w:rPr>
        <w:t>37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Also,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researchers</w:t>
      </w:r>
      <w:r>
        <w:rPr>
          <w:spacing w:val="17"/>
        </w:rPr>
        <w:t> </w:t>
      </w:r>
      <w:r>
        <w:rPr/>
        <w:t>opinion,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theory</w:t>
      </w:r>
      <w:r>
        <w:rPr>
          <w:spacing w:val="10"/>
        </w:rPr>
        <w:t> </w:t>
      </w:r>
      <w:r>
        <w:rPr/>
        <w:t>is</w:t>
      </w:r>
      <w:r>
        <w:rPr>
          <w:spacing w:val="17"/>
        </w:rPr>
        <w:t> </w:t>
      </w:r>
      <w:r>
        <w:rPr/>
        <w:t>contradictory,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places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diplomat</w:t>
      </w:r>
      <w:r>
        <w:rPr>
          <w:spacing w:val="-57"/>
        </w:rPr>
        <w:t> </w:t>
      </w:r>
      <w:r>
        <w:rPr/>
        <w:t>in the receiving state as if he is in his home country and therefore would not liable for his</w:t>
      </w:r>
      <w:r>
        <w:rPr>
          <w:spacing w:val="-57"/>
        </w:rPr>
        <w:t> </w:t>
      </w:r>
      <w:r>
        <w:rPr/>
        <w:t>criminal acts. What if he commit the offence in his home country, would he be liable or</w:t>
      </w:r>
      <w:r>
        <w:rPr>
          <w:spacing w:val="1"/>
        </w:rPr>
        <w:t> </w:t>
      </w:r>
      <w:r>
        <w:rPr/>
        <w:t>not?</w:t>
      </w:r>
    </w:p>
    <w:p>
      <w:pPr>
        <w:pStyle w:val="Heading3"/>
        <w:numPr>
          <w:ilvl w:val="0"/>
          <w:numId w:val="9"/>
        </w:numPr>
        <w:tabs>
          <w:tab w:pos="913" w:val="left" w:leader="none"/>
        </w:tabs>
        <w:spacing w:line="240" w:lineRule="auto" w:before="6" w:after="0"/>
        <w:ind w:left="912" w:right="0" w:hanging="721"/>
        <w:jc w:val="both"/>
      </w:pPr>
      <w:bookmarkStart w:name="_TOC_250019" w:id="13"/>
      <w:r>
        <w:rPr/>
        <w:t>Functional</w:t>
      </w:r>
      <w:r>
        <w:rPr>
          <w:spacing w:val="-4"/>
        </w:rPr>
        <w:t> </w:t>
      </w:r>
      <w:bookmarkEnd w:id="13"/>
      <w:r>
        <w:rPr/>
        <w:t>Necessity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This theory is more dynamic and adaptable than the other two theories and has gained</w:t>
      </w:r>
      <w:r>
        <w:rPr>
          <w:spacing w:val="1"/>
        </w:rPr>
        <w:t> </w:t>
      </w:r>
      <w:r>
        <w:rPr/>
        <w:t>acceptance since the 16thcentury to modern practice. The rationale behind a need for a</w:t>
      </w:r>
      <w:r>
        <w:rPr>
          <w:spacing w:val="1"/>
        </w:rPr>
        <w:t> </w:t>
      </w:r>
      <w:r>
        <w:rPr/>
        <w:t>diplomat‟s immunities is that it is necessary for him to perform his diplomatic function.</w:t>
      </w:r>
      <w:r>
        <w:rPr>
          <w:vertAlign w:val="superscript"/>
        </w:rPr>
        <w:t>38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Diplomats need to be able to move freely and not be obstructed by the receiving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must be able to observe and report with confidence in the receiving State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fear of being reprimanded.</w:t>
      </w:r>
      <w:r>
        <w:rPr>
          <w:vertAlign w:val="superscript"/>
        </w:rPr>
        <w:t>39</w:t>
      </w:r>
      <w:r>
        <w:rPr>
          <w:vertAlign w:val="baseline"/>
        </w:rPr>
        <w:t> Grotius‟ dictum </w:t>
      </w:r>
      <w:r>
        <w:rPr>
          <w:i/>
          <w:vertAlign w:val="baseline"/>
        </w:rPr>
        <w:t>omnis coactio abesse a legato debet</w:t>
      </w:r>
      <w:r>
        <w:rPr>
          <w:i/>
          <w:vertAlign w:val="superscript"/>
        </w:rPr>
        <w:t>40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stresses that an ambassador must be free from all coercion in order to fulfill his duties.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Grotius, Van Bynkershoek and Wicquefort regarded it as necessary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function of the mission, they felt that it was not the primary juridical basis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42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Vattel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 to accomplish the object of their appointment safely, freely, faithfully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18thcentury,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Chancellor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Barbuitt</w:t>
      </w:r>
      <w:r>
        <w:rPr>
          <w:vertAlign w:val="baseline"/>
        </w:rPr>
        <w:t>‟s</w:t>
      </w:r>
      <w:r>
        <w:rPr>
          <w:spacing w:val="6"/>
          <w:vertAlign w:val="baseline"/>
        </w:rPr>
        <w:t> </w:t>
      </w:r>
      <w:r>
        <w:rPr>
          <w:vertAlign w:val="baseline"/>
        </w:rPr>
        <w:t>case</w:t>
      </w:r>
      <w:r>
        <w:rPr>
          <w:spacing w:val="3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5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2"/>
          <w:vertAlign w:val="baseline"/>
        </w:rPr>
        <w:t> </w:t>
      </w:r>
      <w:r>
        <w:rPr>
          <w:vertAlign w:val="baseline"/>
        </w:rPr>
        <w:t>stem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necessity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93.624001pt;margin-top:6.9942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Willson,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Parkhill,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J.S., 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572.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572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384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Ibid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Przetacznik,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357.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Barker,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Abuse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Privileges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Immunities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46-47.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"/>
          <w:pgSz w:w="11910" w:h="16840"/>
          <w:pgMar w:footer="1583" w:header="0" w:top="1140" w:bottom="1780" w:left="1680" w:right="1320"/>
        </w:sectPr>
      </w:pPr>
    </w:p>
    <w:p>
      <w:pPr>
        <w:pStyle w:val="BodyText"/>
        <w:spacing w:line="480" w:lineRule="auto" w:before="100"/>
        <w:ind w:left="192" w:right="112"/>
        <w:jc w:val="both"/>
      </w:pPr>
      <w:r>
        <w:rPr/>
        <w:t>that nations need to interact with one another.</w:t>
      </w:r>
      <w:r>
        <w:rPr>
          <w:vertAlign w:val="superscript"/>
        </w:rPr>
        <w:t>44</w:t>
      </w:r>
      <w:r>
        <w:rPr>
          <w:vertAlign w:val="baseline"/>
        </w:rPr>
        <w:t> Similarly, in </w:t>
      </w:r>
      <w:r>
        <w:rPr>
          <w:i/>
          <w:vertAlign w:val="baseline"/>
        </w:rPr>
        <w:t>Parkinson v Potter</w:t>
      </w:r>
      <w:r>
        <w:rPr>
          <w:i/>
          <w:vertAlign w:val="superscript"/>
        </w:rPr>
        <w:t>45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ambassador has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perform.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This theory gained credence during the First World War and gained even more impetus</w:t>
      </w:r>
      <w:r>
        <w:rPr>
          <w:spacing w:val="1"/>
        </w:rPr>
        <w:t> </w:t>
      </w:r>
      <w:r>
        <w:rPr/>
        <w:t>since then due to the expansion of permanent resident embassies, the increase of non-</w:t>
      </w:r>
      <w:r>
        <w:rPr>
          <w:spacing w:val="1"/>
        </w:rPr>
        <w:t> </w:t>
      </w:r>
      <w:r>
        <w:rPr/>
        <w:t>diplomatic staff to help perform diplomatic functions, and the increase of international</w:t>
      </w:r>
      <w:r>
        <w:rPr>
          <w:spacing w:val="1"/>
        </w:rPr>
        <w:t> </w:t>
      </w:r>
      <w:r>
        <w:rPr/>
        <w:t>organizations which require immunity to be granted to more people.</w:t>
      </w:r>
      <w:r>
        <w:rPr>
          <w:vertAlign w:val="superscript"/>
        </w:rPr>
        <w:t>46</w:t>
      </w:r>
      <w:r>
        <w:rPr>
          <w:vertAlign w:val="baseline"/>
        </w:rPr>
        <w:t> So it seems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immunity;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professional, but whether the exercise of jurisdiction over the agent would interfere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 functions.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adaptable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safeguards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immunities.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restricts</w:t>
      </w:r>
      <w:r>
        <w:rPr>
          <w:spacing w:val="1"/>
        </w:rPr>
        <w:t> </w:t>
      </w:r>
      <w:r>
        <w:rPr/>
        <w:t>immunity to the functions of the diplomat rather than giving him absolute immunity. A</w:t>
      </w:r>
      <w:r>
        <w:rPr>
          <w:spacing w:val="1"/>
        </w:rPr>
        <w:t> </w:t>
      </w:r>
      <w:r>
        <w:rPr/>
        <w:t>disadvantage is that it does not fully address the real need for diplomatic immunity 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 diplomats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function.</w:t>
      </w:r>
      <w:r>
        <w:rPr>
          <w:vertAlign w:val="superscript"/>
        </w:rPr>
        <w:t>48</w:t>
      </w:r>
      <w:r>
        <w:rPr>
          <w:vertAlign w:val="baseline"/>
        </w:rPr>
        <w:t> 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1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1"/>
          <w:vertAlign w:val="baseline"/>
        </w:rPr>
        <w:t> </w:t>
      </w:r>
      <w:r>
        <w:rPr>
          <w:vertAlign w:val="baseline"/>
        </w:rPr>
        <w:t>acts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0"/>
          <w:vertAlign w:val="baseline"/>
        </w:rPr>
        <w:t> </w:t>
      </w:r>
      <w:r>
        <w:rPr>
          <w:vertAlign w:val="baseline"/>
        </w:rPr>
        <w:t>unbefitting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-58"/>
          <w:vertAlign w:val="baseline"/>
        </w:rPr>
        <w:t> </w:t>
      </w:r>
      <w:r>
        <w:rPr>
          <w:vertAlign w:val="baseline"/>
        </w:rPr>
        <w:t>A diplomat‟s behaviour in a foreign country is best described by the Arabic proverb: </w:t>
      </w:r>
      <w:r>
        <w:rPr>
          <w:i/>
          <w:vertAlign w:val="baseline"/>
        </w:rPr>
        <w:t>“Ya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ghareeb,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khalleek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adeeb”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translates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“O stranger, be</w:t>
      </w:r>
      <w:r>
        <w:rPr>
          <w:spacing w:val="-2"/>
          <w:vertAlign w:val="baseline"/>
        </w:rPr>
        <w:t> </w:t>
      </w:r>
      <w:r>
        <w:rPr>
          <w:vertAlign w:val="baseline"/>
        </w:rPr>
        <w:t>thou</w:t>
      </w:r>
      <w:r>
        <w:rPr>
          <w:spacing w:val="2"/>
          <w:vertAlign w:val="baseline"/>
        </w:rPr>
        <w:t> </w:t>
      </w:r>
      <w:r>
        <w:rPr>
          <w:vertAlign w:val="baseline"/>
        </w:rPr>
        <w:t>courteous”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3.624001pt;margin-top:8.55139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i/>
          <w:sz w:val="20"/>
          <w:vertAlign w:val="baseline"/>
        </w:rPr>
        <w:t>Buvot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Barbuit </w:t>
      </w:r>
      <w:r>
        <w:rPr>
          <w:rFonts w:ascii="Calibri"/>
          <w:sz w:val="20"/>
          <w:vertAlign w:val="baseline"/>
        </w:rPr>
        <w:t>(1737)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Temp.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Talb.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281.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i/>
          <w:sz w:val="20"/>
          <w:vertAlign w:val="baseline"/>
        </w:rPr>
        <w:t>Parkinson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Potter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 QBD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152.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Przetacznik,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(1936) </w:t>
      </w:r>
      <w:r>
        <w:rPr>
          <w:rFonts w:ascii="Calibri"/>
          <w:i/>
          <w:sz w:val="20"/>
          <w:vertAlign w:val="baseline"/>
        </w:rPr>
        <w:t>Juridical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Basis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Immunity;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180.</w:t>
      </w:r>
    </w:p>
    <w:p>
      <w:pPr>
        <w:spacing w:before="2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p32.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014" w:header="0" w:top="114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diplomats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the receiving State‟s security? Functional necessity is recognized in the</w:t>
      </w:r>
      <w:r>
        <w:rPr>
          <w:spacing w:val="1"/>
        </w:rPr>
        <w:t> </w:t>
      </w:r>
      <w:r>
        <w:rPr/>
        <w:t>Vienna</w:t>
      </w:r>
      <w:r>
        <w:rPr>
          <w:spacing w:val="-2"/>
        </w:rPr>
        <w:t> </w:t>
      </w:r>
      <w:r>
        <w:rPr/>
        <w:t>Convention, and</w:t>
      </w:r>
      <w:r>
        <w:rPr>
          <w:spacing w:val="2"/>
        </w:rPr>
        <w:t> </w:t>
      </w:r>
      <w:r>
        <w:rPr/>
        <w:t>was deemed practical</w:t>
      </w:r>
      <w:r>
        <w:rPr>
          <w:spacing w:val="3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Convention.</w:t>
      </w:r>
      <w:r>
        <w:rPr>
          <w:vertAlign w:val="superscript"/>
        </w:rPr>
        <w:t>50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Current</w:t>
      </w:r>
      <w:r>
        <w:rPr>
          <w:spacing w:val="1"/>
        </w:rPr>
        <w:t> </w:t>
      </w:r>
      <w:r>
        <w:rPr/>
        <w:t>juridical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 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diplomats</w:t>
      </w:r>
      <w:r>
        <w:rPr>
          <w:spacing w:val="1"/>
        </w:rPr>
        <w:t> </w:t>
      </w:r>
      <w:r>
        <w:rPr/>
        <w:t>cannot be prosecuted for criminal or civil acts outside their diplomatic functions</w:t>
      </w:r>
      <w:r>
        <w:rPr>
          <w:vertAlign w:val="superscript"/>
        </w:rPr>
        <w:t>51</w:t>
      </w:r>
      <w:r>
        <w:rPr>
          <w:vertAlign w:val="baseline"/>
        </w:rPr>
        <w:t>. Yet it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that in practice they have absolute immunity against criminal prosecution, whether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acts are during or outside their functions. Another criticism of this theory is that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vague, since it does not establish what a “necessary” function of a diplomat is</w:t>
      </w:r>
      <w:r>
        <w:rPr>
          <w:vertAlign w:val="superscript"/>
        </w:rPr>
        <w:t>52</w:t>
      </w:r>
      <w:r>
        <w:rPr>
          <w:vertAlign w:val="baseline"/>
        </w:rPr>
        <w:t>.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 in the theory is that diplomats cannot function properly without immunity.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of this immunity may be understood to mean that diplomats may break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receiving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fulfill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functions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20"/>
        <w:jc w:val="both"/>
      </w:pPr>
      <w:r>
        <w:rPr/>
        <w:t>Here also, this theory did not cover crimes committed by diplomat outside their official</w:t>
      </w:r>
      <w:r>
        <w:rPr>
          <w:spacing w:val="1"/>
        </w:rPr>
        <w:t> </w:t>
      </w:r>
      <w:r>
        <w:rPr/>
        <w:t>functions as the theory advocated for. Although the theory seems to be better than the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ones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18" w:id="14"/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Immunity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bookmarkEnd w:id="14"/>
      <w:r>
        <w:rPr/>
        <w:t>Practice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6"/>
        <w:jc w:val="both"/>
      </w:pPr>
      <w:r>
        <w:rPr/>
        <w:t>The roots of diplomatic immunity are lost in history. Nicolson entertains the idea that</w:t>
      </w:r>
      <w:r>
        <w:rPr>
          <w:spacing w:val="1"/>
        </w:rPr>
        <w:t> </w:t>
      </w:r>
      <w:r>
        <w:rPr/>
        <w:t>tribes of cave-dwelling anthropoid apes would probably have had dealings with one</w:t>
      </w:r>
      <w:r>
        <w:rPr>
          <w:spacing w:val="1"/>
        </w:rPr>
        <w:t> </w:t>
      </w:r>
      <w:r>
        <w:rPr/>
        <w:t>another in such matters as drawing the limits of their relevant hunting grounds and</w:t>
      </w:r>
      <w:r>
        <w:rPr>
          <w:spacing w:val="1"/>
        </w:rPr>
        <w:t> </w:t>
      </w:r>
      <w:r>
        <w:rPr/>
        <w:t>bringing to an end a days battle</w:t>
      </w:r>
      <w:r>
        <w:rPr>
          <w:vertAlign w:val="superscript"/>
        </w:rPr>
        <w:t>54</w:t>
      </w:r>
      <w:r>
        <w:rPr>
          <w:vertAlign w:val="baseline"/>
        </w:rPr>
        <w:t>. Although his speculation cannot be proven, Barker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believes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23"/>
          <w:vertAlign w:val="baseline"/>
        </w:rPr>
        <w:t> </w:t>
      </w:r>
      <w:r>
        <w:rPr>
          <w:vertAlign w:val="baseline"/>
        </w:rPr>
        <w:t>thought</w:t>
      </w:r>
      <w:r>
        <w:rPr>
          <w:vertAlign w:val="superscript"/>
        </w:rPr>
        <w:t>55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theory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93.624001pt;margin-top:14.2642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indicated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</w:p>
    <w:p>
      <w:pPr>
        <w:spacing w:line="244" w:lineRule="auto" w:before="17"/>
        <w:ind w:left="192" w:right="116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Farahmand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M.,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(1989-1990)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“Diplomatic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Crime: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Legislative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Proposal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Curtail Abuse”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 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Legislation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p.94</w:t>
      </w:r>
    </w:p>
    <w:p>
      <w:pPr>
        <w:spacing w:line="241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p.179</w:t>
      </w:r>
    </w:p>
    <w:p>
      <w:pPr>
        <w:spacing w:line="247" w:lineRule="auto" w:before="18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Elgavish,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3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Immunity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Exist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Ancient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Near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East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History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p.73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14</w:t>
      </w:r>
    </w:p>
    <w:p>
      <w:pPr>
        <w:spacing w:after="0" w:line="238" w:lineRule="exact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2"/>
        <w:jc w:val="both"/>
      </w:pPr>
      <w:r>
        <w:rPr/>
        <w:t>genesis of social interaction between tribes. The earliest record of organized diplomatic</w:t>
      </w:r>
      <w:r>
        <w:rPr>
          <w:spacing w:val="1"/>
        </w:rPr>
        <w:t> </w:t>
      </w:r>
      <w:r>
        <w:rPr/>
        <w:t>immunity lies in Ancient Greece. Diplomatic missions, until the 15th century, were</w:t>
      </w:r>
      <w:r>
        <w:rPr>
          <w:spacing w:val="1"/>
        </w:rPr>
        <w:t> </w:t>
      </w:r>
      <w:r>
        <w:rPr/>
        <w:t>established strictly on an </w:t>
      </w:r>
      <w:r>
        <w:rPr>
          <w:i/>
        </w:rPr>
        <w:t>ad hoc </w:t>
      </w:r>
      <w:r>
        <w:rPr/>
        <w:t>basis and a diplomatic appointment and immunity ended</w:t>
      </w:r>
      <w:r>
        <w:rPr>
          <w:spacing w:val="-57"/>
        </w:rPr>
        <w:t> </w:t>
      </w:r>
      <w:r>
        <w:rPr/>
        <w:t>once the diplomat had fulfilled his duties in the foreign State and returned home</w:t>
      </w:r>
      <w:r>
        <w:rPr>
          <w:vertAlign w:val="superscript"/>
        </w:rPr>
        <w:t>56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Greek city-states and eventually all societies recognized that the practice of 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diplomatic personnel benefited all concerned. Envoys were accorded 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vertAlign w:val="superscript"/>
        </w:rPr>
        <w:t>57.</w:t>
      </w:r>
      <w:r>
        <w:rPr>
          <w:vertAlign w:val="baseline"/>
        </w:rPr>
        <w:t> Reciprocity continued throughout the ages and is</w:t>
      </w:r>
      <w:r>
        <w:rPr>
          <w:spacing w:val="60"/>
          <w:vertAlign w:val="baseline"/>
        </w:rPr>
        <w:t> </w:t>
      </w:r>
      <w:r>
        <w:rPr>
          <w:vertAlign w:val="baseline"/>
        </w:rPr>
        <w:t>explained better as “</w:t>
      </w:r>
      <w:r>
        <w:rPr>
          <w:i/>
          <w:vertAlign w:val="baseline"/>
        </w:rPr>
        <w:t>do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unto their representatives as you would have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them do unto yours</w:t>
      </w:r>
      <w:r>
        <w:rPr>
          <w:vertAlign w:val="baseline"/>
        </w:rPr>
        <w:t>”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Ogdon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three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namely (a)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antiquity; (b) in the philosophy of the law-of-nature school in the 12thto 17thcenturies</w:t>
      </w:r>
      <w:r>
        <w:rPr>
          <w:spacing w:val="1"/>
        </w:rPr>
        <w:t> </w:t>
      </w:r>
      <w:r>
        <w:rPr/>
        <w:t>and (c) views of positivist writers after the 17th century</w:t>
      </w:r>
      <w:r>
        <w:rPr>
          <w:vertAlign w:val="superscript"/>
        </w:rPr>
        <w:t>59</w:t>
      </w:r>
      <w:r>
        <w:rPr>
          <w:vertAlign w:val="baseline"/>
        </w:rPr>
        <w:t>. In ancient times messengers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able to depend on immunity for fear of the sending States‟ strength or even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god</w:t>
      </w:r>
      <w:r>
        <w:rPr>
          <w:vertAlign w:val="superscript"/>
        </w:rPr>
        <w:t>60</w:t>
      </w:r>
      <w:r>
        <w:rPr>
          <w:vertAlign w:val="baseline"/>
        </w:rPr>
        <w:t>. If anyone broke the law in the receiving State they were expelled and punished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own land.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 immunity used on reciprocal custom. Eventually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 became rights and were later codified as such in international treaties, 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 Convention</w:t>
      </w:r>
      <w:r>
        <w:rPr>
          <w:vertAlign w:val="superscript"/>
        </w:rPr>
        <w:t>61</w:t>
      </w:r>
      <w:r>
        <w:rPr>
          <w:vertAlign w:val="baseline"/>
        </w:rPr>
        <w:t> Immunity was respected. Clay tablets dating back to 1350 BC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found which contain records of a widowed Egyptian queen who had no children.</w:t>
      </w:r>
      <w:r>
        <w:rPr>
          <w:spacing w:val="1"/>
          <w:vertAlign w:val="baseline"/>
        </w:rPr>
        <w:t> </w:t>
      </w:r>
      <w:r>
        <w:rPr>
          <w:vertAlign w:val="baseline"/>
        </w:rPr>
        <w:t>She sent a letter to the Hittite king setting out her predicament, and requesting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31"/>
          <w:vertAlign w:val="baseline"/>
        </w:rPr>
        <w:t> </w:t>
      </w:r>
      <w:r>
        <w:rPr>
          <w:vertAlign w:val="baseline"/>
        </w:rPr>
        <w:t>give</w:t>
      </w:r>
      <w:r>
        <w:rPr>
          <w:spacing w:val="31"/>
          <w:vertAlign w:val="baseline"/>
        </w:rPr>
        <w:t> </w:t>
      </w:r>
      <w:r>
        <w:rPr>
          <w:vertAlign w:val="baseline"/>
        </w:rPr>
        <w:t>her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son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would</w:t>
      </w:r>
      <w:r>
        <w:rPr>
          <w:spacing w:val="3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31"/>
          <w:vertAlign w:val="baseline"/>
        </w:rPr>
        <w:t> </w:t>
      </w:r>
      <w:r>
        <w:rPr>
          <w:vertAlign w:val="baseline"/>
        </w:rPr>
        <w:t>Pharaoh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Egypt,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too,</w:t>
      </w:r>
      <w:r>
        <w:rPr>
          <w:spacing w:val="2"/>
          <w:vertAlign w:val="baseline"/>
        </w:rPr>
        <w:t> </w:t>
      </w:r>
      <w:r>
        <w:rPr>
          <w:vertAlign w:val="baseline"/>
        </w:rPr>
        <w:t>ultimately</w:t>
      </w:r>
      <w:r>
        <w:rPr>
          <w:spacing w:val="-4"/>
          <w:vertAlign w:val="baseline"/>
        </w:rPr>
        <w:t> </w:t>
      </w:r>
      <w:r>
        <w:rPr>
          <w:vertAlign w:val="baseline"/>
        </w:rPr>
        <w:t>take</w:t>
      </w:r>
      <w:r>
        <w:rPr>
          <w:spacing w:val="3"/>
          <w:vertAlign w:val="baseline"/>
        </w:rPr>
        <w:t> </w:t>
      </w:r>
      <w:r>
        <w:rPr>
          <w:vertAlign w:val="baseline"/>
        </w:rPr>
        <w:t>the throne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-1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Hittite</w:t>
      </w:r>
      <w:r>
        <w:rPr>
          <w:spacing w:val="-1"/>
          <w:vertAlign w:val="baseline"/>
        </w:rPr>
        <w:t> </w:t>
      </w:r>
      <w:r>
        <w:rPr>
          <w:vertAlign w:val="baseline"/>
        </w:rPr>
        <w:t>king</w:t>
      </w:r>
      <w:r>
        <w:rPr>
          <w:spacing w:val="-2"/>
          <w:vertAlign w:val="baseline"/>
        </w:rPr>
        <w:t> </w:t>
      </w:r>
      <w:r>
        <w:rPr>
          <w:vertAlign w:val="baseline"/>
        </w:rPr>
        <w:t>was suspicious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3.624001pt;margin-top:17.526905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Parkhill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(1997-1998)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Hastings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568</w:t>
      </w:r>
    </w:p>
    <w:p>
      <w:pPr>
        <w:spacing w:line="244" w:lineRule="auto" w:before="15"/>
        <w:ind w:left="192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 Ross M. S., (1989) 4 Rethinking Diplomatic Immunity: A Review of Remedial Approaches to Address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Abuses of Diplomatic Privileges and Immunities; </w:t>
      </w:r>
      <w:r>
        <w:rPr>
          <w:rFonts w:ascii="Calibri"/>
          <w:i/>
          <w:sz w:val="20"/>
          <w:vertAlign w:val="baseline"/>
        </w:rPr>
        <w:t>American University Journal of International Law &amp; Policy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176-177</w:t>
      </w:r>
    </w:p>
    <w:p>
      <w:pPr>
        <w:spacing w:line="238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Immunity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line="247" w:lineRule="auto" w:before="18"/>
        <w:ind w:left="192" w:right="12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z w:val="20"/>
          <w:vertAlign w:val="baseline"/>
        </w:rPr>
        <w:t> Elgavish, D., (2000) “Did Diplomatic Immunity Exist in the Ancient Near East?” </w:t>
      </w:r>
      <w:r>
        <w:rPr>
          <w:rFonts w:ascii="Calibri" w:hAnsi="Calibri"/>
          <w:i/>
          <w:sz w:val="20"/>
          <w:vertAlign w:val="baseline"/>
        </w:rPr>
        <w:t>Journal of the History 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p.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73.</w:t>
      </w:r>
    </w:p>
    <w:p>
      <w:pPr>
        <w:spacing w:line="238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(2002-2003)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Brooklyn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997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19-20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6"/>
        <w:jc w:val="both"/>
      </w:pPr>
      <w:r>
        <w:rPr/>
        <w:t>sent an envoy to investigate. The envoy confirmed the genuineness of the offer. A son</w:t>
      </w:r>
      <w:r>
        <w:rPr>
          <w:spacing w:val="1"/>
        </w:rPr>
        <w:t> </w:t>
      </w:r>
      <w:r>
        <w:rPr/>
        <w:t>was duly dispatched but was murdered when he entered Egypt. The Hittite reacted by</w:t>
      </w:r>
      <w:r>
        <w:rPr>
          <w:spacing w:val="1"/>
        </w:rPr>
        <w:t> </w:t>
      </w:r>
      <w:r>
        <w:rPr/>
        <w:t>marching into Syria, capturing the murderers, prosecuting them and condemning them,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international</w:t>
      </w:r>
      <w:r>
        <w:rPr>
          <w:spacing w:val="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time</w:t>
      </w:r>
      <w:r>
        <w:rPr>
          <w:vertAlign w:val="superscript"/>
        </w:rPr>
        <w:t>63.</w:t>
      </w:r>
    </w:p>
    <w:p>
      <w:pPr>
        <w:pStyle w:val="BodyText"/>
        <w:spacing w:line="480" w:lineRule="auto" w:before="1"/>
        <w:ind w:left="192" w:right="110"/>
        <w:jc w:val="both"/>
      </w:pPr>
      <w:r>
        <w:rPr/>
        <w:t>Messengers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envoys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travels.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exposure to temporary detention was possible, but also road blockages or kidnapping and</w:t>
      </w:r>
      <w:r>
        <w:rPr>
          <w:spacing w:val="-57"/>
        </w:rPr>
        <w:t> </w:t>
      </w:r>
      <w:r>
        <w:rPr/>
        <w:t>murder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robbers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enemy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vertAlign w:val="superscript"/>
        </w:rPr>
        <w:t>64</w:t>
      </w:r>
      <w:r>
        <w:rPr>
          <w:vertAlign w:val="baseline"/>
        </w:rPr>
        <w:t>.Thus, in order to protect them, the sending and receiving States (in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circumstances)</w:t>
      </w:r>
      <w:r>
        <w:rPr>
          <w:spacing w:val="1"/>
          <w:vertAlign w:val="baseline"/>
        </w:rPr>
        <w:t> </w:t>
      </w:r>
      <w:r>
        <w:rPr>
          <w:vertAlign w:val="baseline"/>
        </w:rPr>
        <w:t>guarded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60"/>
          <w:vertAlign w:val="baseline"/>
        </w:rPr>
        <w:t> </w:t>
      </w:r>
      <w:r>
        <w:rPr>
          <w:vertAlign w:val="baseline"/>
        </w:rPr>
        <w:t>Rome,</w:t>
      </w:r>
      <w:r>
        <w:rPr>
          <w:spacing w:val="1"/>
          <w:vertAlign w:val="baseline"/>
        </w:rPr>
        <w:t> </w:t>
      </w:r>
      <w:r>
        <w:rPr>
          <w:vertAlign w:val="baseline"/>
        </w:rPr>
        <w:t>hostage taking was a common means of ensuring security. The States through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envoy would pass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willingly give</w:t>
      </w:r>
      <w:r>
        <w:rPr>
          <w:spacing w:val="1"/>
          <w:vertAlign w:val="baseline"/>
        </w:rPr>
        <w:t> </w:t>
      </w:r>
      <w:r>
        <w:rPr>
          <w:vertAlign w:val="baseline"/>
        </w:rPr>
        <w:t>a hostage</w:t>
      </w:r>
      <w:r>
        <w:rPr>
          <w:spacing w:val="60"/>
          <w:vertAlign w:val="baseline"/>
        </w:rPr>
        <w:t> </w:t>
      </w:r>
      <w:r>
        <w:rPr>
          <w:vertAlign w:val="baseline"/>
        </w:rPr>
        <w:t>to ensure safe passage. The hostage</w:t>
      </w:r>
      <w:r>
        <w:rPr>
          <w:spacing w:val="1"/>
          <w:vertAlign w:val="baseline"/>
        </w:rPr>
        <w:t> </w:t>
      </w:r>
      <w:r>
        <w:rPr>
          <w:vertAlign w:val="baseline"/>
        </w:rPr>
        <w:t>was well treated and would be released at the border. If the envoy was attacked,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hostage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killed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Protection of envoys was achieved in several ways. Firstly, a specific appeal by the</w:t>
      </w:r>
      <w:r>
        <w:rPr>
          <w:spacing w:val="1"/>
        </w:rPr>
        <w:t> </w:t>
      </w:r>
      <w:r>
        <w:rPr/>
        <w:t>dispatcher to the recipient was sent</w:t>
      </w:r>
      <w:r>
        <w:rPr>
          <w:vertAlign w:val="superscript"/>
        </w:rPr>
        <w:t>66</w:t>
      </w:r>
      <w:r>
        <w:rPr>
          <w:vertAlign w:val="baseline"/>
        </w:rPr>
        <w:t>. This was usually attained by sending a letter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requesting that someone watch over the envoy so that no one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 with their mission, and in return the sending State promised special benefits.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 and more menacingly, protection could be achieved by international agreement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that detention or murder of the envoy would lead to the cancellation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and the receiving State would suffer the consequences. Thirdly, it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 by providing escorts as a means of defence</w:t>
      </w:r>
      <w:r>
        <w:rPr>
          <w:vertAlign w:val="superscript"/>
        </w:rPr>
        <w:t>67</w:t>
      </w:r>
      <w:r>
        <w:rPr>
          <w:vertAlign w:val="baseline"/>
        </w:rPr>
        <w:t>.In order to protect the messengers,</w:t>
      </w:r>
      <w:r>
        <w:rPr>
          <w:spacing w:val="1"/>
          <w:vertAlign w:val="baseline"/>
        </w:rPr>
        <w:t> </w:t>
      </w:r>
      <w:r>
        <w:rPr>
          <w:vertAlign w:val="baseline"/>
        </w:rPr>
        <w:t>escorts</w:t>
      </w:r>
      <w:r>
        <w:rPr>
          <w:spacing w:val="45"/>
          <w:vertAlign w:val="baseline"/>
        </w:rPr>
        <w:t> </w:t>
      </w:r>
      <w:r>
        <w:rPr>
          <w:vertAlign w:val="baseline"/>
        </w:rPr>
        <w:t>were</w:t>
      </w:r>
      <w:r>
        <w:rPr>
          <w:spacing w:val="4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5"/>
          <w:vertAlign w:val="baseline"/>
        </w:rPr>
        <w:t> </w:t>
      </w:r>
      <w:r>
        <w:rPr>
          <w:vertAlign w:val="baseline"/>
        </w:rPr>
        <w:t>by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43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68</w:t>
      </w:r>
      <w:r>
        <w:rPr>
          <w:vertAlign w:val="baseline"/>
        </w:rPr>
        <w:t>.According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some</w:t>
      </w:r>
      <w:r>
        <w:rPr>
          <w:spacing w:val="45"/>
          <w:vertAlign w:val="baseline"/>
        </w:rPr>
        <w:t> </w:t>
      </w:r>
      <w:r>
        <w:rPr>
          <w:vertAlign w:val="baseline"/>
        </w:rPr>
        <w:t>authors,</w:t>
      </w:r>
      <w:r>
        <w:rPr>
          <w:spacing w:val="46"/>
          <w:vertAlign w:val="baseline"/>
        </w:rPr>
        <w:t> </w:t>
      </w:r>
      <w:r>
        <w:rPr>
          <w:vertAlign w:val="baseline"/>
        </w:rPr>
        <w:t>there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3.624001pt;margin-top:13.571592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Elgavish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Hostages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Hostage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Takers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Empire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Elgavish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 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82-83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6"/>
        <w:jc w:val="both"/>
      </w:pPr>
      <w:r>
        <w:rPr/>
        <w:t>much political and military diplomacy during biblical times</w:t>
      </w:r>
      <w:r>
        <w:rPr>
          <w:vertAlign w:val="superscript"/>
        </w:rPr>
        <w:t>69</w:t>
      </w:r>
      <w:r>
        <w:rPr>
          <w:vertAlign w:val="baseline"/>
        </w:rPr>
        <w:t>. Many kings and queens</w:t>
      </w:r>
      <w:r>
        <w:rPr>
          <w:spacing w:val="1"/>
          <w:vertAlign w:val="baseline"/>
        </w:rPr>
        <w:t> </w:t>
      </w:r>
      <w:r>
        <w:rPr>
          <w:vertAlign w:val="baseline"/>
        </w:rPr>
        <w:t>sent messengers to rivals across vast geographical areas, and immunity was needed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 relaying</w:t>
      </w:r>
      <w:r>
        <w:rPr>
          <w:spacing w:val="-3"/>
          <w:vertAlign w:val="baseline"/>
        </w:rPr>
        <w:t> </w:t>
      </w:r>
      <w:r>
        <w:rPr>
          <w:vertAlign w:val="baseline"/>
        </w:rPr>
        <w:t>unwelcome news.</w:t>
      </w:r>
    </w:p>
    <w:p>
      <w:pPr>
        <w:pStyle w:val="BodyText"/>
        <w:spacing w:line="480" w:lineRule="auto" w:before="1"/>
        <w:ind w:left="192" w:right="112"/>
        <w:jc w:val="both"/>
      </w:pPr>
      <w:r>
        <w:rPr/>
        <w:pict>
          <v:rect style="position:absolute;margin-left:93.624001pt;margin-top:472.133148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A perhaps familiar example is the visit of the Queen of Sheba to King Solomon around</w:t>
      </w:r>
      <w:r>
        <w:rPr>
          <w:spacing w:val="1"/>
        </w:rPr>
        <w:t> </w:t>
      </w:r>
      <w:r>
        <w:rPr/>
        <w:t>940</w:t>
      </w:r>
      <w:r>
        <w:rPr>
          <w:spacing w:val="1"/>
        </w:rPr>
        <w:t> </w:t>
      </w:r>
      <w:r>
        <w:rPr/>
        <w:t>BC.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occasion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required envoys to organize, negotiate and coordinate the visit</w:t>
      </w:r>
      <w:r>
        <w:rPr>
          <w:vertAlign w:val="superscript"/>
        </w:rPr>
        <w:t>70</w:t>
      </w:r>
      <w:r>
        <w:rPr>
          <w:vertAlign w:val="baseline"/>
        </w:rPr>
        <w:t>. It may even be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Moses, Aaron, Jonas, John the Baptist and even Jesus were ambassadors from God,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sacrosanct</w:t>
      </w:r>
      <w:r>
        <w:rPr>
          <w:vertAlign w:val="superscript"/>
        </w:rPr>
        <w:t>71</w:t>
      </w:r>
      <w:r>
        <w:rPr>
          <w:vertAlign w:val="baseline"/>
        </w:rPr>
        <w:t>.It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debated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messengers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1"/>
          <w:vertAlign w:val="baseline"/>
        </w:rPr>
        <w:t> </w:t>
      </w:r>
      <w:r>
        <w:rPr>
          <w:vertAlign w:val="baseline"/>
        </w:rPr>
        <w:t>Near</w:t>
      </w:r>
      <w:r>
        <w:rPr>
          <w:spacing w:val="60"/>
          <w:vertAlign w:val="baseline"/>
        </w:rPr>
        <w:t> </w:t>
      </w:r>
      <w:r>
        <w:rPr>
          <w:vertAlign w:val="baseline"/>
        </w:rPr>
        <w:t>East.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Elgavish,</w:t>
      </w:r>
      <w:r>
        <w:rPr>
          <w:spacing w:val="1"/>
          <w:vertAlign w:val="baseline"/>
        </w:rPr>
        <w:t> </w:t>
      </w:r>
      <w:r>
        <w:rPr>
          <w:vertAlign w:val="baseline"/>
        </w:rPr>
        <w:t>messengers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States‟ permission</w:t>
      </w:r>
      <w:r>
        <w:rPr>
          <w:vertAlign w:val="superscript"/>
        </w:rPr>
        <w:t>72</w:t>
      </w:r>
      <w:r>
        <w:rPr>
          <w:vertAlign w:val="baseline"/>
        </w:rPr>
        <w:t>. Furthermore, Frey and Frey state that envoys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detained for crimes which they were suspected of committing</w:t>
      </w:r>
      <w:r>
        <w:rPr>
          <w:vertAlign w:val="superscript"/>
        </w:rPr>
        <w:t>73</w:t>
      </w:r>
      <w:r>
        <w:rPr>
          <w:vertAlign w:val="baseline"/>
        </w:rPr>
        <w:t>.The Ancient Greeks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it useful to receive heralds (</w:t>
      </w:r>
      <w:r>
        <w:rPr>
          <w:i/>
          <w:vertAlign w:val="baseline"/>
        </w:rPr>
        <w:t>kerykes</w:t>
      </w:r>
      <w:r>
        <w:rPr>
          <w:vertAlign w:val="baseline"/>
        </w:rPr>
        <w:t>) and to grant them immunity</w:t>
      </w:r>
      <w:r>
        <w:rPr>
          <w:vertAlign w:val="superscript"/>
        </w:rPr>
        <w:t>74</w:t>
      </w:r>
      <w:r>
        <w:rPr>
          <w:vertAlign w:val="baseline"/>
        </w:rPr>
        <w:t>. Only heralds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considered wholly inviolable, which marked the beginning of today‟s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diplomatic law. Envoys were not inviolable to the extent that heralds were;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event that envoys committed crimes they were punished but could not be put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vertAlign w:val="superscript"/>
        </w:rPr>
        <w:t>75</w:t>
      </w:r>
      <w:r>
        <w:rPr>
          <w:vertAlign w:val="baseline"/>
        </w:rPr>
        <w:t>. The ancients appreciated the importance of communication between the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precautionary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envoys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heralds</w:t>
      </w:r>
      <w:r>
        <w:rPr>
          <w:vertAlign w:val="superscript"/>
        </w:rPr>
        <w:t>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injured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herald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met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vertAlign w:val="superscript"/>
        </w:rPr>
        <w:t>77</w:t>
      </w:r>
      <w:r>
        <w:rPr>
          <w:vertAlign w:val="baseline"/>
        </w:rPr>
        <w:t>.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16"/>
          <w:vertAlign w:val="baseline"/>
        </w:rPr>
        <w:t> </w:t>
      </w:r>
      <w:r>
        <w:rPr>
          <w:vertAlign w:val="baseline"/>
        </w:rPr>
        <w:t>alliances.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ambassadors</w:t>
      </w:r>
      <w:r>
        <w:rPr>
          <w:spacing w:val="15"/>
          <w:vertAlign w:val="baseline"/>
        </w:rPr>
        <w:t> </w:t>
      </w:r>
      <w:r>
        <w:rPr>
          <w:vertAlign w:val="baseline"/>
        </w:rPr>
        <w:t>would</w:t>
      </w:r>
      <w:r>
        <w:rPr>
          <w:spacing w:val="15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21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Elgavish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19-20</w:t>
      </w:r>
    </w:p>
    <w:p>
      <w:pPr>
        <w:spacing w:before="18"/>
        <w:ind w:left="192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Juridical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Basis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Immunity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 M.,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</w:t>
      </w:r>
    </w:p>
    <w:p>
      <w:pPr>
        <w:spacing w:line="244" w:lineRule="auto" w:before="24"/>
        <w:ind w:left="192" w:right="12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 To insult a messenger bearing peaceful news meant war. Although messengers were welcomed they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 also feared. The ancients believed that strangers could have magical powers that could potentially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harmful.</w:t>
      </w:r>
    </w:p>
    <w:p>
      <w:pPr>
        <w:spacing w:after="0" w:line="244" w:lineRule="auto"/>
        <w:jc w:val="both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assured of their safety immunity from judicial tribunals was permitted in order to prevent</w:t>
      </w:r>
      <w:r>
        <w:rPr>
          <w:spacing w:val="-57"/>
        </w:rPr>
        <w:t> </w:t>
      </w:r>
      <w:r>
        <w:rPr/>
        <w:t>disruption in the performance of envoys‟ official functions, as is the case today. The</w:t>
      </w:r>
      <w:r>
        <w:rPr>
          <w:spacing w:val="1"/>
        </w:rPr>
        <w:t> </w:t>
      </w:r>
      <w:r>
        <w:rPr/>
        <w:t>Greek city-states, which were democracies at the time of the classical age (750-350 BC),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at war.</w:t>
      </w:r>
    </w:p>
    <w:p>
      <w:pPr>
        <w:pStyle w:val="BodyText"/>
        <w:spacing w:line="480" w:lineRule="auto" w:before="1"/>
        <w:ind w:left="192" w:right="112"/>
        <w:jc w:val="both"/>
      </w:pPr>
      <w:r>
        <w:rPr/>
        <w:t>Alliances meant victory over common enemies, and heralds were sent to the States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home</w:t>
      </w:r>
      <w:r>
        <w:rPr>
          <w:vertAlign w:val="superscript"/>
        </w:rPr>
        <w:t>78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evolve beyond very elementary principles. This may be a result of an inherent distrust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 the distances and difficult terrain which hampered effective communication</w:t>
      </w:r>
      <w:r>
        <w:rPr>
          <w:vertAlign w:val="superscript"/>
        </w:rPr>
        <w:t>79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Rome‟s evolution from a city-state to a universal Empire forced her envoys to play 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1"/>
          <w:vertAlign w:val="baseline"/>
        </w:rPr>
        <w:t> </w:t>
      </w:r>
      <w:r>
        <w:rPr>
          <w:vertAlign w:val="baseline"/>
        </w:rPr>
        <w:t>Greece.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Rome‟s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 originated during the time of Romulus and </w:t>
      </w:r>
      <w:r>
        <w:rPr>
          <w:i/>
          <w:vertAlign w:val="baseline"/>
        </w:rPr>
        <w:t>Tatius </w:t>
      </w:r>
      <w:r>
        <w:rPr>
          <w:vertAlign w:val="baseline"/>
        </w:rPr>
        <w:t>(around 700 BC)</w:t>
      </w:r>
      <w:r>
        <w:rPr>
          <w:vertAlign w:val="superscript"/>
        </w:rPr>
        <w:t>80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 of Rome depended on creating alliances and exchanging representatives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neighboring States</w:t>
      </w:r>
      <w:r>
        <w:rPr>
          <w:vertAlign w:val="superscript"/>
        </w:rPr>
        <w:t>81</w:t>
      </w:r>
      <w:r>
        <w:rPr>
          <w:vertAlign w:val="baseline"/>
        </w:rPr>
        <w:t>. Rome sent eminent statesmen with senatorial rank as diplomats,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</w:t>
      </w:r>
      <w:r>
        <w:rPr>
          <w:i/>
          <w:vertAlign w:val="baseline"/>
        </w:rPr>
        <w:t>nuntii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oratores</w:t>
      </w:r>
      <w:r>
        <w:rPr>
          <w:i/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/>
      </w:pPr>
      <w:r>
        <w:rPr/>
        <w:t>These </w:t>
      </w:r>
      <w:r>
        <w:rPr>
          <w:i/>
        </w:rPr>
        <w:t>nuntiti </w:t>
      </w:r>
      <w:r>
        <w:rPr/>
        <w:t>were appointed by and received their credentials from the Senate itself</w:t>
      </w:r>
      <w:r>
        <w:rPr>
          <w:vertAlign w:val="superscript"/>
        </w:rPr>
        <w:t>83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were</w:t>
      </w:r>
      <w:r>
        <w:rPr>
          <w:spacing w:val="26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known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i/>
          <w:vertAlign w:val="baseline"/>
        </w:rPr>
        <w:t>Fetials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fetiale</w:t>
      </w:r>
      <w:r>
        <w:rPr>
          <w:i/>
          <w:vertAlign w:val="superscript"/>
        </w:rPr>
        <w:t>84</w:t>
      </w:r>
      <w:r>
        <w:rPr>
          <w:vertAlign w:val="baseline"/>
        </w:rPr>
        <w:t>.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57"/>
          <w:vertAlign w:val="baseline"/>
        </w:rPr>
        <w:t> </w:t>
      </w:r>
      <w:r>
        <w:rPr>
          <w:vertAlign w:val="baseline"/>
        </w:rPr>
        <w:t>sanction,</w:t>
      </w:r>
      <w:r>
        <w:rPr>
          <w:spacing w:val="51"/>
          <w:vertAlign w:val="baseline"/>
        </w:rPr>
        <w:t> </w:t>
      </w:r>
      <w:r>
        <w:rPr>
          <w:vertAlign w:val="baseline"/>
        </w:rPr>
        <w:t>echoing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52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53"/>
          <w:vertAlign w:val="baseline"/>
        </w:rPr>
        <w:t> </w:t>
      </w:r>
      <w:r>
        <w:rPr>
          <w:vertAlign w:val="baseline"/>
        </w:rPr>
        <w:t>necessity.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i/>
          <w:vertAlign w:val="baseline"/>
        </w:rPr>
        <w:t>fetials</w:t>
      </w:r>
      <w:r>
        <w:rPr>
          <w:i/>
          <w:spacing w:val="54"/>
          <w:vertAlign w:val="baseline"/>
        </w:rPr>
        <w:t> </w:t>
      </w:r>
      <w:r>
        <w:rPr>
          <w:vertAlign w:val="baseline"/>
        </w:rPr>
        <w:t>swore</w:t>
      </w:r>
      <w:r>
        <w:rPr>
          <w:spacing w:val="53"/>
          <w:vertAlign w:val="baseline"/>
        </w:rPr>
        <w:t> </w:t>
      </w:r>
      <w:r>
        <w:rPr>
          <w:vertAlign w:val="baseline"/>
        </w:rPr>
        <w:t>an</w:t>
      </w:r>
      <w:r>
        <w:rPr>
          <w:spacing w:val="53"/>
          <w:vertAlign w:val="baseline"/>
        </w:rPr>
        <w:t> </w:t>
      </w:r>
      <w:r>
        <w:rPr>
          <w:vertAlign w:val="baseline"/>
        </w:rPr>
        <w:t>oath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Jupiter,</w:t>
      </w:r>
      <w:r>
        <w:rPr>
          <w:spacing w:val="53"/>
          <w:vertAlign w:val="baseline"/>
        </w:rPr>
        <w:t> </w:t>
      </w:r>
      <w:r>
        <w:rPr>
          <w:vertAlign w:val="baseline"/>
        </w:rPr>
        <w:t>who</w:t>
      </w:r>
      <w:r>
        <w:rPr>
          <w:spacing w:val="53"/>
          <w:vertAlign w:val="baseline"/>
        </w:rPr>
        <w:t> </w:t>
      </w:r>
      <w:r>
        <w:rPr>
          <w:vertAlign w:val="baseline"/>
        </w:rPr>
        <w:t>was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alliances.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31"/>
          <w:vertAlign w:val="baseline"/>
        </w:rPr>
        <w:t> </w:t>
      </w:r>
      <w:r>
        <w:rPr>
          <w:vertAlign w:val="baseline"/>
        </w:rPr>
        <w:t>also</w:t>
      </w:r>
      <w:r>
        <w:rPr>
          <w:spacing w:val="30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35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32"/>
          <w:vertAlign w:val="baseline"/>
        </w:rPr>
        <w:t> </w:t>
      </w:r>
      <w:r>
        <w:rPr>
          <w:vertAlign w:val="baseline"/>
        </w:rPr>
        <w:t>raised</w:t>
      </w:r>
      <w:r>
        <w:rPr>
          <w:spacing w:val="2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31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34"/>
          <w:vertAlign w:val="baseline"/>
        </w:rPr>
        <w:t> </w:t>
      </w:r>
      <w:r>
        <w:rPr>
          <w:vertAlign w:val="baseline"/>
        </w:rPr>
        <w:t>Once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i/>
          <w:vertAlign w:val="baseline"/>
        </w:rPr>
        <w:t>fetials</w:t>
      </w:r>
      <w:r>
        <w:rPr>
          <w:i/>
          <w:spacing w:val="33"/>
          <w:vertAlign w:val="baseline"/>
        </w:rPr>
        <w:t> </w:t>
      </w:r>
      <w:r>
        <w:rPr>
          <w:vertAlign w:val="baseline"/>
        </w:rPr>
        <w:t>found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man</w:t>
      </w:r>
      <w:r>
        <w:rPr>
          <w:spacing w:val="34"/>
          <w:vertAlign w:val="baseline"/>
        </w:rPr>
        <w:t> </w:t>
      </w:r>
      <w:r>
        <w:rPr>
          <w:vertAlign w:val="baseline"/>
        </w:rPr>
        <w:t>guilty,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93.624001pt;margin-top:17.430225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599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 Elgavish D., (2000) op. cit p. 86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 Frey L., and Frey M., op. cit p. 6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 38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09"/>
        <w:jc w:val="both"/>
      </w:pPr>
      <w:r>
        <w:rPr/>
        <w:t>they would deport or surrender him to the wronged State</w:t>
      </w:r>
      <w:r>
        <w:rPr>
          <w:vertAlign w:val="superscript"/>
        </w:rPr>
        <w:t>85</w:t>
      </w:r>
      <w:r>
        <w:rPr>
          <w:vertAlign w:val="baseline"/>
        </w:rPr>
        <w:t>. Modern diplomatic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a similar methodology; in that an offending diplomat can have his 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waived or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persona non grata</w:t>
      </w:r>
      <w:r>
        <w:rPr>
          <w:i/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Their immunity was regulated by political necessity and religious sanction, echoing the</w:t>
      </w:r>
      <w:r>
        <w:rPr>
          <w:spacing w:val="1"/>
        </w:rPr>
        <w:t> </w:t>
      </w:r>
      <w:r>
        <w:rPr/>
        <w:t>theories of personal representation and functional necessity. The </w:t>
      </w:r>
      <w:r>
        <w:rPr>
          <w:i/>
        </w:rPr>
        <w:t>fetials </w:t>
      </w:r>
      <w:r>
        <w:rPr/>
        <w:t>swore an oath to</w:t>
      </w:r>
      <w:r>
        <w:rPr>
          <w:spacing w:val="1"/>
        </w:rPr>
        <w:t> </w:t>
      </w:r>
      <w:r>
        <w:rPr/>
        <w:t>Jupiter, who was the guardian of alliances. The College also investigated any complaint</w:t>
      </w:r>
      <w:r>
        <w:rPr>
          <w:spacing w:val="1"/>
        </w:rPr>
        <w:t> </w:t>
      </w:r>
      <w:r>
        <w:rPr/>
        <w:t>raised against a diplomat involving the violations of diplomatic immunity. Once the</w:t>
      </w:r>
      <w:r>
        <w:rPr>
          <w:spacing w:val="1"/>
        </w:rPr>
        <w:t> </w:t>
      </w:r>
      <w:r>
        <w:rPr>
          <w:i/>
        </w:rPr>
        <w:t>fetials </w:t>
      </w:r>
      <w:r>
        <w:rPr/>
        <w:t>found a man guilty, they would deport or surrender him to the wronged State.</w:t>
      </w:r>
      <w:r>
        <w:rPr>
          <w:spacing w:val="1"/>
        </w:rPr>
        <w:t> </w:t>
      </w:r>
      <w:r>
        <w:rPr/>
        <w:t>Ogdon</w:t>
      </w:r>
      <w:r>
        <w:rPr>
          <w:spacing w:val="1"/>
        </w:rPr>
        <w:t> </w:t>
      </w:r>
      <w:r>
        <w:rPr/>
        <w:t>asserts that the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immunity can be</w:t>
      </w:r>
      <w:r>
        <w:rPr>
          <w:spacing w:val="1"/>
        </w:rPr>
        <w:t> </w:t>
      </w:r>
      <w:r>
        <w:rPr/>
        <w:t>found in the writings of</w:t>
      </w:r>
      <w:r>
        <w:rPr>
          <w:spacing w:val="1"/>
        </w:rPr>
        <w:t> </w:t>
      </w:r>
      <w:r>
        <w:rPr/>
        <w:t>classical</w:t>
      </w:r>
      <w:r>
        <w:rPr>
          <w:spacing w:val="-1"/>
        </w:rPr>
        <w:t> </w:t>
      </w:r>
      <w:r>
        <w:rPr/>
        <w:t>jurists and</w:t>
      </w:r>
      <w:r>
        <w:rPr>
          <w:spacing w:val="-1"/>
        </w:rPr>
        <w:t> </w:t>
      </w:r>
      <w:r>
        <w:rPr/>
        <w:t>commentaries of Code</w:t>
      </w:r>
      <w:r>
        <w:rPr>
          <w:spacing w:val="-1"/>
        </w:rPr>
        <w:t> </w:t>
      </w:r>
      <w:r>
        <w:rPr/>
        <w:t>Justinianus.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 rights of diplomats were sacred and of universal application</w:t>
      </w:r>
      <w:r>
        <w:rPr>
          <w:vertAlign w:val="superscript"/>
        </w:rPr>
        <w:t>87</w:t>
      </w:r>
      <w:r>
        <w:rPr>
          <w:vertAlign w:val="baseline"/>
        </w:rPr>
        <w:t>. These rights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the </w:t>
      </w:r>
      <w:r>
        <w:rPr>
          <w:i/>
          <w:vertAlign w:val="baseline"/>
        </w:rPr>
        <w:t>jus naturale </w:t>
      </w:r>
      <w:r>
        <w:rPr>
          <w:vertAlign w:val="baseline"/>
        </w:rPr>
        <w:t>(natural law) and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jus civilis </w:t>
      </w:r>
      <w:r>
        <w:rPr>
          <w:vertAlign w:val="baseline"/>
        </w:rPr>
        <w:t>(civil law)</w:t>
      </w:r>
      <w:r>
        <w:rPr>
          <w:vertAlign w:val="superscript"/>
        </w:rPr>
        <w:t>88</w:t>
      </w:r>
      <w:r>
        <w:rPr>
          <w:vertAlign w:val="baseline"/>
        </w:rPr>
        <w:t>. Interestingly,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philosophies were later incorporated during 529 to 534 into codified civil law,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Corpus Juris Civilis</w:t>
      </w:r>
      <w:r>
        <w:rPr>
          <w:i/>
          <w:vertAlign w:val="superscript"/>
        </w:rPr>
        <w:t>89</w:t>
      </w:r>
      <w:r>
        <w:rPr>
          <w:vertAlign w:val="baseline"/>
        </w:rPr>
        <w:t>. For instance the </w:t>
      </w:r>
      <w:r>
        <w:rPr>
          <w:i/>
          <w:vertAlign w:val="baseline"/>
        </w:rPr>
        <w:t>Lex Julia de Vi </w:t>
      </w:r>
      <w:r>
        <w:rPr>
          <w:vertAlign w:val="baseline"/>
        </w:rPr>
        <w:t>made it an offence to infringe on</w:t>
      </w:r>
      <w:r>
        <w:rPr>
          <w:spacing w:val="1"/>
          <w:vertAlign w:val="baseline"/>
        </w:rPr>
        <w:t> </w:t>
      </w:r>
      <w:r>
        <w:rPr>
          <w:vertAlign w:val="baseline"/>
        </w:rPr>
        <w:t>an ambassador‟s inviolability and any such infringement was considered a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of war</w:t>
      </w:r>
      <w:r>
        <w:rPr>
          <w:vertAlign w:val="superscript"/>
        </w:rPr>
        <w:t>90</w:t>
      </w:r>
      <w:r>
        <w:rPr>
          <w:vertAlign w:val="baseline"/>
        </w:rPr>
        <w:t>. According to the </w:t>
      </w:r>
      <w:r>
        <w:rPr>
          <w:i/>
          <w:vertAlign w:val="baseline"/>
        </w:rPr>
        <w:t>Digest</w:t>
      </w:r>
      <w:r>
        <w:rPr>
          <w:vertAlign w:val="baseline"/>
        </w:rPr>
        <w:t>, any assault on a diplomat of the enemy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an offence against </w:t>
      </w:r>
      <w:r>
        <w:rPr>
          <w:i/>
          <w:vertAlign w:val="baseline"/>
        </w:rPr>
        <w:t>jus gentium </w:t>
      </w:r>
      <w:r>
        <w:rPr>
          <w:vertAlign w:val="baseline"/>
        </w:rPr>
        <w:t>(law of the nations)</w:t>
      </w:r>
      <w:r>
        <w:rPr>
          <w:vertAlign w:val="superscript"/>
        </w:rPr>
        <w:t>91</w:t>
      </w:r>
      <w:r>
        <w:rPr>
          <w:vertAlign w:val="baseline"/>
        </w:rPr>
        <w:t>. Thomas Hobbes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century</w:t>
      </w:r>
      <w:r>
        <w:rPr>
          <w:spacing w:val="-4"/>
          <w:vertAlign w:val="baseline"/>
        </w:rPr>
        <w:t> </w:t>
      </w:r>
      <w:r>
        <w:rPr>
          <w:vertAlign w:val="baseline"/>
        </w:rPr>
        <w:t>clarified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jus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gentium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confining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relations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3.624001pt;margin-top:9.983134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 39</w:t>
      </w:r>
    </w:p>
    <w:p>
      <w:pPr>
        <w:spacing w:line="247" w:lineRule="auto" w:before="25"/>
        <w:ind w:left="192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 Denza E., (1998) </w:t>
      </w:r>
      <w:r>
        <w:rPr>
          <w:rFonts w:ascii="Calibri"/>
          <w:i/>
          <w:sz w:val="20"/>
          <w:vertAlign w:val="baseline"/>
        </w:rPr>
        <w:t>Diplomatic Law: </w:t>
      </w:r>
      <w:r>
        <w:rPr>
          <w:rFonts w:ascii="Calibri"/>
          <w:sz w:val="20"/>
          <w:vertAlign w:val="baseline"/>
        </w:rPr>
        <w:t>Commentary on the Vienna Convention on Diplomatic Relations 2ed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Clarendon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 Oxford. P. 65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0"/>
        <w:ind w:left="192" w:right="12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What must be noted is it was the Romans who recognized immunity of the whole envoy while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Greeks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 it to heralds.</w:t>
      </w:r>
    </w:p>
    <w:p>
      <w:pPr>
        <w:spacing w:before="16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 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 (1999)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History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 Immunity,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Ohio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Columbus,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21.</w:t>
      </w:r>
    </w:p>
    <w:p>
      <w:pPr>
        <w:spacing w:line="247" w:lineRule="auto" w:before="16"/>
        <w:ind w:left="192" w:right="2107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90</w:t>
      </w:r>
      <w:r>
        <w:rPr>
          <w:rFonts w:ascii="Calibri" w:hAnsi="Calibri"/>
          <w:sz w:val="20"/>
          <w:vertAlign w:val="baseline"/>
        </w:rPr>
        <w:t> Young, E., (1964) “The Development of the Law of Diplomatic Relations” </w:t>
      </w:r>
      <w:r>
        <w:rPr>
          <w:rFonts w:ascii="Calibri" w:hAnsi="Calibri"/>
          <w:i/>
          <w:sz w:val="20"/>
          <w:vertAlign w:val="baseline"/>
        </w:rPr>
        <w:t>British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University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Law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143</w:t>
      </w:r>
      <w:r>
        <w:rPr>
          <w:rFonts w:ascii="Calibri" w:hAnsi="Calibri"/>
          <w:i/>
          <w:sz w:val="20"/>
          <w:vertAlign w:val="baseline"/>
        </w:rPr>
        <w:t>.</w:t>
      </w:r>
    </w:p>
    <w:p>
      <w:pPr>
        <w:spacing w:line="240" w:lineRule="auto" w:before="0"/>
        <w:ind w:left="192" w:right="12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The Lex Julia de vi public a made it illegal to violate the immunity of a legate. Rome guaranteed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 of foreign ambassadors even during times of war and they agreed to surrender anyone who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attacked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ambassador.</w:t>
      </w:r>
    </w:p>
    <w:p>
      <w:pPr>
        <w:spacing w:after="0" w:line="240" w:lineRule="auto"/>
        <w:jc w:val="both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8"/>
        <w:jc w:val="both"/>
      </w:pPr>
      <w:r>
        <w:rPr/>
        <w:t>and equating the law of nations to the law of nature</w:t>
      </w:r>
      <w:r>
        <w:rPr>
          <w:vertAlign w:val="superscript"/>
        </w:rPr>
        <w:t>92</w:t>
      </w:r>
      <w:r>
        <w:rPr>
          <w:vertAlign w:val="baseline"/>
        </w:rPr>
        <w:t>. Diplomats performed a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tasks in the Roman Empire, which included negotiating treaties of trade, alliance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demanding restitution for any failure to comply with treaties. These are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diplomats today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7"/>
        <w:jc w:val="both"/>
      </w:pPr>
      <w:r>
        <w:rPr/>
        <w:t>However, before the</w:t>
      </w:r>
      <w:r>
        <w:rPr>
          <w:spacing w:val="1"/>
        </w:rPr>
        <w:t> </w:t>
      </w:r>
      <w:r>
        <w:rPr/>
        <w:t>envoys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granted</w:t>
      </w:r>
      <w:r>
        <w:rPr>
          <w:spacing w:val="60"/>
        </w:rPr>
        <w:t> </w:t>
      </w:r>
      <w:r>
        <w:rPr/>
        <w:t>an audience before</w:t>
      </w:r>
      <w:r>
        <w:rPr>
          <w:spacing w:val="60"/>
        </w:rPr>
        <w:t> </w:t>
      </w:r>
      <w:r>
        <w:rPr/>
        <w:t>the Senate, they had to</w:t>
      </w:r>
      <w:r>
        <w:rPr>
          <w:spacing w:val="1"/>
        </w:rPr>
        <w:t> </w:t>
      </w:r>
      <w:r>
        <w:rPr/>
        <w:t>pass a “suspicious scrutiny” test. This required them to wait patiently before addressing</w:t>
      </w:r>
      <w:r>
        <w:rPr>
          <w:spacing w:val="1"/>
        </w:rPr>
        <w:t> </w:t>
      </w:r>
      <w:r>
        <w:rPr/>
        <w:t>the Senate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 to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 received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answer,</w:t>
      </w:r>
      <w:r>
        <w:rPr>
          <w:spacing w:val="60"/>
        </w:rPr>
        <w:t> </w:t>
      </w:r>
      <w:r>
        <w:rPr/>
        <w:t>after</w:t>
      </w:r>
      <w:r>
        <w:rPr>
          <w:spacing w:val="-57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quickly</w:t>
      </w:r>
      <w:r>
        <w:rPr>
          <w:spacing w:val="-2"/>
        </w:rPr>
        <w:t> </w:t>
      </w:r>
      <w:r>
        <w:rPr/>
        <w:t>removed from the</w:t>
      </w:r>
      <w:r>
        <w:rPr>
          <w:spacing w:val="1"/>
        </w:rPr>
        <w:t> </w:t>
      </w:r>
      <w:r>
        <w:rPr/>
        <w:t>city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09"/>
        <w:jc w:val="both"/>
      </w:pPr>
      <w:r>
        <w:rPr/>
        <w:t>However, at the same time, the ambassador personified the sovereignty of the State and</w:t>
      </w:r>
      <w:r>
        <w:rPr>
          <w:spacing w:val="1"/>
        </w:rPr>
        <w:t> </w:t>
      </w:r>
      <w:r>
        <w:rPr/>
        <w:t>accordingly was treated as a guest of the Senate</w:t>
      </w:r>
      <w:r>
        <w:rPr>
          <w:vertAlign w:val="superscript"/>
        </w:rPr>
        <w:t>95</w:t>
      </w:r>
      <w:r>
        <w:rPr>
          <w:vertAlign w:val="baseline"/>
        </w:rPr>
        <w:t>.Harming the envoy was not only 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 a contravention against the law of the gods, but also of the law of the nations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Rome‟s relationship with its Empire was that of hegemony and not equality, and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why Rome did not develop these rudimentary principles further. Romans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barbarian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brutal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aggressive.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does not flourish in circumstances where all States are not given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stature</w:t>
      </w:r>
      <w:r>
        <w:rPr>
          <w:vertAlign w:val="superscript"/>
        </w:rPr>
        <w:t>97</w:t>
      </w:r>
      <w:r>
        <w:rPr>
          <w:vertAlign w:val="baseline"/>
        </w:rPr>
        <w:t>. It has been stated that the first example of professional diplomacy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accredited to the Byzantine Empire</w:t>
      </w:r>
      <w:r>
        <w:rPr>
          <w:vertAlign w:val="superscript"/>
        </w:rPr>
        <w:t>98</w:t>
      </w:r>
      <w:r>
        <w:rPr>
          <w:vertAlign w:val="baseline"/>
        </w:rPr>
        <w:t>. Even though there was a threat of the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 of Persia and the emerging Islamic Empire in the East, the Byzantines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diplomacy</w:t>
      </w:r>
      <w:r>
        <w:rPr>
          <w:spacing w:val="49"/>
          <w:vertAlign w:val="baseline"/>
        </w:rPr>
        <w:t> </w:t>
      </w:r>
      <w:r>
        <w:rPr>
          <w:vertAlign w:val="baseline"/>
        </w:rPr>
        <w:t>rather</w:t>
      </w:r>
      <w:r>
        <w:rPr>
          <w:spacing w:val="53"/>
          <w:vertAlign w:val="baseline"/>
        </w:rPr>
        <w:t> </w:t>
      </w:r>
      <w:r>
        <w:rPr>
          <w:vertAlign w:val="baseline"/>
        </w:rPr>
        <w:t>than</w:t>
      </w:r>
      <w:r>
        <w:rPr>
          <w:spacing w:val="56"/>
          <w:vertAlign w:val="baseline"/>
        </w:rPr>
        <w:t> </w:t>
      </w:r>
      <w:r>
        <w:rPr>
          <w:vertAlign w:val="baseline"/>
        </w:rPr>
        <w:t>war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expand</w:t>
      </w:r>
      <w:r>
        <w:rPr>
          <w:spacing w:val="54"/>
          <w:vertAlign w:val="baseline"/>
        </w:rPr>
        <w:t> </w:t>
      </w:r>
      <w:r>
        <w:rPr>
          <w:vertAlign w:val="baseline"/>
        </w:rPr>
        <w:t>their</w:t>
      </w:r>
      <w:r>
        <w:rPr>
          <w:spacing w:val="55"/>
          <w:vertAlign w:val="baseline"/>
        </w:rPr>
        <w:t> </w:t>
      </w:r>
      <w:r>
        <w:rPr>
          <w:vertAlign w:val="baseline"/>
        </w:rPr>
        <w:t>influence.</w:t>
      </w:r>
      <w:r>
        <w:rPr>
          <w:spacing w:val="53"/>
          <w:vertAlign w:val="baseline"/>
        </w:rPr>
        <w:t> </w:t>
      </w:r>
      <w:r>
        <w:rPr>
          <w:vertAlign w:val="baseline"/>
        </w:rPr>
        <w:t>Thus</w:t>
      </w:r>
      <w:r>
        <w:rPr>
          <w:spacing w:val="55"/>
          <w:vertAlign w:val="baseline"/>
        </w:rPr>
        <w:t> </w:t>
      </w:r>
      <w:r>
        <w:rPr>
          <w:vertAlign w:val="baseline"/>
        </w:rPr>
        <w:t>they</w:t>
      </w:r>
      <w:r>
        <w:rPr>
          <w:spacing w:val="50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first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93.624001pt;margin-top:10.04846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267.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47.</w:t>
      </w:r>
    </w:p>
    <w:p>
      <w:pPr>
        <w:spacing w:line="247" w:lineRule="auto"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Martens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inviolability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envoy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essentially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religious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ambassador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sovereign.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Immunity</w:t>
      </w:r>
    </w:p>
    <w:p>
      <w:pPr>
        <w:spacing w:line="238" w:lineRule="exact"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47.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decision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receive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an envoy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not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reflected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Rome’s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policies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toward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foreign State.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57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 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 distribution of embassies abroad</w:t>
      </w:r>
      <w:r>
        <w:rPr>
          <w:vertAlign w:val="superscript"/>
        </w:rPr>
        <w:t>99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Ages,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barbarian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</w:t>
      </w:r>
      <w:r>
        <w:rPr>
          <w:vertAlign w:val="superscript"/>
        </w:rPr>
        <w:t>100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courteously and were given hospitality, and honorary receptions and gifts were bestowed</w:t>
      </w:r>
      <w:r>
        <w:rPr>
          <w:spacing w:val="-57"/>
          <w:vertAlign w:val="baseline"/>
        </w:rPr>
        <w:t> </w:t>
      </w:r>
      <w:r>
        <w:rPr>
          <w:vertAlign w:val="baseline"/>
        </w:rPr>
        <w:t>upon even those who brought declarations of war. Not only envoys were inviolable,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entourages.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legates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 establishment of those diplomatic networks influenced the organization and the</w:t>
      </w:r>
      <w:r>
        <w:rPr>
          <w:spacing w:val="1"/>
        </w:rPr>
        <w:t> </w:t>
      </w:r>
      <w:r>
        <w:rPr/>
        <w:t>structure of the diplomatic corps</w:t>
      </w:r>
      <w:r>
        <w:rPr>
          <w:vertAlign w:val="superscript"/>
        </w:rPr>
        <w:t>102</w:t>
      </w:r>
      <w:r>
        <w:rPr>
          <w:vertAlign w:val="baseline"/>
        </w:rPr>
        <w:t>. Interestingly, envoys were not answerable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committed before their mission but were answerable for any crimes committed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during </w:t>
      </w:r>
      <w:r>
        <w:rPr>
          <w:vertAlign w:val="baseline"/>
        </w:rPr>
        <w:t>the embassy</w:t>
      </w:r>
      <w:r>
        <w:rPr>
          <w:vertAlign w:val="superscript"/>
        </w:rPr>
        <w:t>103</w:t>
      </w:r>
      <w:r>
        <w:rPr>
          <w:vertAlign w:val="baseline"/>
        </w:rPr>
        <w:t>. When a crime was committed, they broke the laws of God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vertAlign w:val="superscript"/>
        </w:rPr>
        <w:t>104</w:t>
      </w:r>
      <w:r>
        <w:rPr>
          <w:vertAlign w:val="baseline"/>
        </w:rPr>
        <w:t>. The laws of God were of primary importance. China too considered itself 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civilized nation but did not recognize the existence of other civilized nations. Owing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the Chinese believed that their own culture</w:t>
      </w:r>
      <w:r>
        <w:rPr>
          <w:spacing w:val="60"/>
          <w:vertAlign w:val="baseline"/>
        </w:rPr>
        <w:t> </w:t>
      </w:r>
      <w:r>
        <w:rPr>
          <w:vertAlign w:val="baseline"/>
        </w:rPr>
        <w:t>was dominant above others it</w:t>
      </w:r>
      <w:r>
        <w:rPr>
          <w:spacing w:val="1"/>
          <w:vertAlign w:val="baseline"/>
        </w:rPr>
        <w:t> </w:t>
      </w:r>
      <w:r>
        <w:rPr>
          <w:vertAlign w:val="baseline"/>
        </w:rPr>
        <w:t>saw no need to embark on diplomatic relations</w:t>
      </w:r>
      <w:r>
        <w:rPr>
          <w:vertAlign w:val="superscript"/>
        </w:rPr>
        <w:t>105</w:t>
      </w:r>
      <w:r>
        <w:rPr>
          <w:vertAlign w:val="baseline"/>
        </w:rPr>
        <w:t>. Frey and Frey observe that it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the Chinese who felt they were a dominant culture</w:t>
      </w:r>
      <w:r>
        <w:rPr>
          <w:vertAlign w:val="superscript"/>
        </w:rPr>
        <w:t>106</w:t>
      </w:r>
      <w:r>
        <w:rPr>
          <w:vertAlign w:val="baseline"/>
        </w:rPr>
        <w:t>; the same could be said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Christians and Muslims, during the Middle Ages, with regard to</w:t>
      </w:r>
      <w:r>
        <w:rPr>
          <w:spacing w:val="60"/>
          <w:vertAlign w:val="baseline"/>
        </w:rPr>
        <w:t> </w:t>
      </w:r>
      <w:r>
        <w:rPr>
          <w:vertAlign w:val="baseline"/>
        </w:rPr>
        <w:t>each other. In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“barbarians”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disdain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exclusively according to their specific principles. The common bonds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Greeks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religion;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Christianity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8"/>
        <w:rPr>
          <w:sz w:val="8"/>
        </w:rPr>
      </w:pPr>
    </w:p>
    <w:p>
      <w:pPr>
        <w:spacing w:line="243" w:lineRule="exact" w:before="10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p.79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104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Similarly,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Saxon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Gothic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provided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special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treatment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envoys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anyone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disturbing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envoys’ immunity was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be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punished.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Korea,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Burma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2"/>
          <w:pgSz w:w="11910" w:h="16840"/>
          <w:pgMar w:footer="1549" w:header="0" w:top="1180" w:bottom="174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the</w:t>
      </w:r>
      <w:r>
        <w:rPr>
          <w:spacing w:val="15"/>
        </w:rPr>
        <w:t> </w:t>
      </w:r>
      <w:r>
        <w:rPr/>
        <w:t>Muslim</w:t>
      </w:r>
      <w:r>
        <w:rPr>
          <w:spacing w:val="17"/>
        </w:rPr>
        <w:t> </w:t>
      </w:r>
      <w:r>
        <w:rPr/>
        <w:t>countries.</w:t>
      </w:r>
      <w:r>
        <w:rPr>
          <w:spacing w:val="14"/>
        </w:rPr>
        <w:t> </w:t>
      </w:r>
      <w:r>
        <w:rPr/>
        <w:t>Japan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China</w:t>
      </w:r>
      <w:r>
        <w:rPr>
          <w:spacing w:val="16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common</w:t>
      </w:r>
      <w:r>
        <w:rPr>
          <w:spacing w:val="16"/>
        </w:rPr>
        <w:t> </w:t>
      </w:r>
      <w:r>
        <w:rPr/>
        <w:t>bond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culture</w:t>
      </w:r>
      <w:r>
        <w:rPr>
          <w:vertAlign w:val="superscript"/>
        </w:rPr>
        <w:t>107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6"/>
          <w:vertAlign w:val="baseline"/>
        </w:rPr>
        <w:t> </w:t>
      </w:r>
      <w:r>
        <w:rPr>
          <w:vertAlign w:val="baseline"/>
        </w:rPr>
        <w:t>began</w:t>
      </w:r>
      <w:r>
        <w:rPr>
          <w:spacing w:val="-58"/>
          <w:vertAlign w:val="baseline"/>
        </w:rPr>
        <w:t> </w:t>
      </w:r>
      <w:r>
        <w:rPr>
          <w:vertAlign w:val="baseline"/>
        </w:rPr>
        <w:t>to 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sea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the East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became prominent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During the 13</w:t>
      </w:r>
      <w:r>
        <w:rPr>
          <w:vertAlign w:val="superscript"/>
        </w:rPr>
        <w:t>th</w:t>
      </w:r>
      <w:r>
        <w:rPr>
          <w:vertAlign w:val="baseline"/>
        </w:rPr>
        <w:t>and 14</w:t>
      </w:r>
      <w:r>
        <w:rPr>
          <w:vertAlign w:val="superscript"/>
        </w:rPr>
        <w:t>th</w:t>
      </w:r>
      <w:r>
        <w:rPr>
          <w:vertAlign w:val="baseline"/>
        </w:rPr>
        <w:t> centuries the growth of sovereign States challenged the medieval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universality and stimulated diplomatic activity. Laws were no longer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solely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Christianity,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vertAlign w:val="superscript"/>
        </w:rPr>
        <w:t>109</w:t>
      </w:r>
      <w:r>
        <w:rPr>
          <w:vertAlign w:val="baseline"/>
        </w:rPr>
        <w:t>.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 of religious tensions around the 15</w:t>
      </w:r>
      <w:r>
        <w:rPr>
          <w:vertAlign w:val="superscript"/>
        </w:rPr>
        <w:t>th</w:t>
      </w:r>
      <w:r>
        <w:rPr>
          <w:vertAlign w:val="baseline"/>
        </w:rPr>
        <w:t>century, the diplomat‟s role was 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growth of State power</w:t>
      </w:r>
      <w:r>
        <w:rPr>
          <w:vertAlign w:val="superscript"/>
        </w:rPr>
        <w:t>110</w:t>
      </w:r>
      <w:r>
        <w:rPr>
          <w:vertAlign w:val="baseline"/>
        </w:rPr>
        <w:t>. The increased role of diplomats made it imperative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immunity and privileges be defined</w:t>
      </w:r>
      <w:r>
        <w:rPr>
          <w:vertAlign w:val="superscript"/>
        </w:rPr>
        <w:t>111</w:t>
      </w:r>
      <w:r>
        <w:rPr>
          <w:vertAlign w:val="baseline"/>
        </w:rPr>
        <w:t>.During the Renaissance, scholars and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 out that the natural law offered a sound</w:t>
      </w:r>
      <w:r>
        <w:rPr>
          <w:spacing w:val="60"/>
          <w:vertAlign w:val="baseline"/>
        </w:rPr>
        <w:t> </w:t>
      </w:r>
      <w:r>
        <w:rPr>
          <w:vertAlign w:val="baseline"/>
        </w:rPr>
        <w:t>argument for diplomatic immunity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envoys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statements of a natural law basis for diplomatic immunity was formulated by Francisco‟s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de Victoria in 1532</w:t>
      </w:r>
      <w:r>
        <w:rPr>
          <w:vertAlign w:val="superscript"/>
        </w:rPr>
        <w:t>112</w:t>
      </w:r>
      <w:r>
        <w:rPr>
          <w:vertAlign w:val="baseline"/>
        </w:rPr>
        <w:t>. The question asked was how would the Spanish know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 sent by the French for the purpose of putting an end to an existing war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them? The purpose of this question was designed to settle the point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nations falls under natural or positivist law</w:t>
      </w:r>
      <w:r>
        <w:rPr>
          <w:vertAlign w:val="superscript"/>
        </w:rPr>
        <w:t>113</w:t>
      </w:r>
      <w:r>
        <w:rPr>
          <w:vertAlign w:val="baseline"/>
        </w:rPr>
        <w:t>. De Victoria‟s answer states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ambassador with respect to his inviolability. He explained that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two types of international law, one being a common consensus between all peoples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other</w:t>
      </w:r>
      <w:r>
        <w:rPr>
          <w:spacing w:val="29"/>
          <w:vertAlign w:val="baseline"/>
        </w:rPr>
        <w:t> </w:t>
      </w:r>
      <w:r>
        <w:rPr>
          <w:vertAlign w:val="baseline"/>
        </w:rPr>
        <w:t>being</w:t>
      </w:r>
      <w:r>
        <w:rPr>
          <w:spacing w:val="29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30"/>
          <w:vertAlign w:val="baseline"/>
        </w:rPr>
        <w:t> </w:t>
      </w:r>
      <w:r>
        <w:rPr>
          <w:vertAlign w:val="baseline"/>
        </w:rPr>
        <w:t>consent</w:t>
      </w:r>
      <w:r>
        <w:rPr>
          <w:vertAlign w:val="superscript"/>
        </w:rPr>
        <w:t>114</w:t>
      </w:r>
      <w:r>
        <w:rPr>
          <w:vertAlign w:val="baseline"/>
        </w:rPr>
        <w:t>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32"/>
          <w:vertAlign w:val="baseline"/>
        </w:rPr>
        <w:t> </w:t>
      </w:r>
      <w:r>
        <w:rPr>
          <w:vertAlign w:val="baseline"/>
        </w:rPr>
        <w:t>fell</w:t>
      </w:r>
      <w:r>
        <w:rPr>
          <w:spacing w:val="3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type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3.624001pt;margin-top:13.239444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pp. 24-25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immunity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became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intertwined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prestige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dynastic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line="243" w:lineRule="exact" w:before="0"/>
        <w:ind w:left="192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8-9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455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(1937) 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455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1910" w:h="16840"/>
          <w:pgMar w:footer="1014" w:header="0" w:top="1140" w:bottom="1200" w:left="1680" w:right="1320"/>
        </w:sectPr>
      </w:pPr>
    </w:p>
    <w:p>
      <w:pPr>
        <w:pStyle w:val="BodyText"/>
        <w:spacing w:line="480" w:lineRule="auto" w:before="60"/>
        <w:ind w:left="192" w:right="121"/>
        <w:jc w:val="both"/>
      </w:pPr>
      <w:r>
        <w:rPr/>
        <w:t>law which was from common consensus and he was considered to be inviolable among</w:t>
      </w:r>
      <w:r>
        <w:rPr>
          <w:spacing w:val="1"/>
        </w:rPr>
        <w:t> </w:t>
      </w:r>
      <w:r>
        <w:rPr/>
        <w:t>all nations</w:t>
      </w:r>
      <w:r>
        <w:rPr>
          <w:vertAlign w:val="superscript"/>
        </w:rPr>
        <w:t>115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naturalist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necessity;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protect</w:t>
      </w:r>
      <w:r>
        <w:rPr>
          <w:spacing w:val="1"/>
        </w:rPr>
        <w:t> </w:t>
      </w:r>
      <w:r>
        <w:rPr/>
        <w:t>ambassadors because of the importance of their functions</w:t>
      </w:r>
      <w:r>
        <w:rPr>
          <w:vertAlign w:val="superscript"/>
        </w:rPr>
        <w:t>116</w:t>
      </w:r>
      <w:r>
        <w:rPr>
          <w:vertAlign w:val="baseline"/>
        </w:rPr>
        <w:t>. An early 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</w:t>
      </w:r>
      <w:r>
        <w:rPr>
          <w:spacing w:val="1"/>
          <w:vertAlign w:val="baseline"/>
        </w:rPr>
        <w:t> </w:t>
      </w:r>
      <w:r>
        <w:rPr>
          <w:vertAlign w:val="baseline"/>
        </w:rPr>
        <w:t>Ayrault</w:t>
      </w:r>
      <w:r>
        <w:rPr>
          <w:spacing w:val="1"/>
          <w:vertAlign w:val="baseline"/>
        </w:rPr>
        <w:t> </w:t>
      </w:r>
      <w:r>
        <w:rPr>
          <w:vertAlign w:val="baseline"/>
        </w:rPr>
        <w:t>(a judge of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Angers) 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exterritoriality </w:t>
      </w:r>
      <w:r>
        <w:rPr>
          <w:vertAlign w:val="baseline"/>
        </w:rPr>
        <w:t>and that was necessity of insuring inviolability to an agent</w:t>
      </w:r>
      <w:r>
        <w:rPr>
          <w:vertAlign w:val="superscript"/>
        </w:rPr>
        <w:t>117</w:t>
      </w:r>
      <w:r>
        <w:rPr>
          <w:vertAlign w:val="baseline"/>
        </w:rPr>
        <w:t>. Further,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stated that the ambassador derives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from three sources,</w:t>
      </w:r>
      <w:r>
        <w:rPr>
          <w:spacing w:val="60"/>
          <w:vertAlign w:val="baseline"/>
        </w:rPr>
        <w:t> </w:t>
      </w:r>
      <w:r>
        <w:rPr>
          <w:vertAlign w:val="baseline"/>
        </w:rPr>
        <w:t>namely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one sending him, from those to whom he is accredited, and from the important nature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negotiation which is his function to carry on</w:t>
      </w:r>
      <w:r>
        <w:rPr>
          <w:vertAlign w:val="superscript"/>
        </w:rPr>
        <w:t>118</w:t>
      </w:r>
      <w:r>
        <w:rPr>
          <w:vertAlign w:val="baseline"/>
        </w:rPr>
        <w:t>. Grotius even conceived in </w:t>
      </w:r>
      <w:r>
        <w:rPr>
          <w:i/>
          <w:vertAlign w:val="baseline"/>
        </w:rPr>
        <w:t>De Jure</w:t>
      </w:r>
      <w:r>
        <w:rPr>
          <w:i/>
          <w:spacing w:val="1"/>
          <w:vertAlign w:val="baseline"/>
        </w:rPr>
        <w:t> </w:t>
      </w:r>
      <w:r>
        <w:rPr>
          <w:i/>
          <w:spacing w:val="-1"/>
          <w:vertAlign w:val="baseline"/>
        </w:rPr>
        <w:t>Belli</w:t>
      </w:r>
      <w:r>
        <w:rPr>
          <w:i/>
          <w:vertAlign w:val="baseline"/>
        </w:rPr>
        <w:t> </w:t>
      </w:r>
      <w:r>
        <w:rPr>
          <w:i/>
          <w:spacing w:val="-1"/>
          <w:vertAlign w:val="baseline"/>
        </w:rPr>
        <w:t>ac</w:t>
      </w:r>
      <w:r>
        <w:rPr>
          <w:i/>
          <w:vertAlign w:val="baseline"/>
        </w:rPr>
        <w:t> </w:t>
      </w:r>
      <w:r>
        <w:rPr>
          <w:i/>
          <w:spacing w:val="-1"/>
          <w:vertAlign w:val="baseline"/>
        </w:rPr>
        <w:t>Pacis</w:t>
      </w:r>
      <w:r>
        <w:rPr>
          <w:i/>
          <w:spacing w:val="-1"/>
          <w:vertAlign w:val="superscript"/>
        </w:rPr>
        <w:t>119</w:t>
      </w:r>
      <w:r>
        <w:rPr>
          <w:i/>
          <w:spacing w:val="-18"/>
          <w:vertAlign w:val="baseline"/>
        </w:rPr>
        <w:t> </w:t>
      </w:r>
      <w:r>
        <w:rPr>
          <w:vertAlign w:val="baseline"/>
        </w:rPr>
        <w:t>that wars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begin out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maltreatment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envoys.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He wrote that there were two inherent rights of ambassadors abroad, namely the right of</w:t>
      </w:r>
      <w:r>
        <w:rPr>
          <w:spacing w:val="1"/>
        </w:rPr>
        <w:t> </w:t>
      </w:r>
      <w:r>
        <w:rPr/>
        <w:t>admission into the receiving State and the right to freedom from violence</w:t>
      </w:r>
      <w:r>
        <w:rPr>
          <w:vertAlign w:val="superscript"/>
        </w:rPr>
        <w:t>120</w:t>
      </w:r>
      <w:r>
        <w:rPr>
          <w:vertAlign w:val="baseline"/>
        </w:rPr>
        <w:t>. Grotius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necessity.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However, he ultimately concluded that immunity was based on natural law</w:t>
      </w:r>
      <w:r>
        <w:rPr>
          <w:vertAlign w:val="superscript"/>
        </w:rPr>
        <w:t>121</w:t>
      </w:r>
      <w:r>
        <w:rPr>
          <w:vertAlign w:val="baseline"/>
        </w:rPr>
        <w:t>. Grotius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security of ambassadors outweighed any advantage which may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the punishment of his crimes. His safety would be compromised if he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 prosecuted by any other than the State who sent him. The sending State‟s views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different from those of the receiving State and it is possible that the ambassador may</w:t>
      </w:r>
      <w:r>
        <w:rPr>
          <w:spacing w:val="1"/>
          <w:vertAlign w:val="baseline"/>
        </w:rPr>
        <w:t> </w:t>
      </w:r>
      <w:r>
        <w:rPr>
          <w:vertAlign w:val="baseline"/>
        </w:rPr>
        <w:t>encounter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which he</w:t>
      </w:r>
      <w:r>
        <w:rPr>
          <w:spacing w:val="-2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2"/>
          <w:vertAlign w:val="baseline"/>
        </w:rPr>
        <w:t> </w:t>
      </w:r>
      <w:r>
        <w:rPr>
          <w:vertAlign w:val="baseline"/>
        </w:rPr>
        <w:t>accused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BodyText"/>
        <w:rPr>
          <w:sz w:val="13"/>
        </w:rPr>
      </w:pPr>
      <w:r>
        <w:rPr/>
        <w:pict>
          <v:rect style="position:absolute;margin-left:93.624001pt;margin-top:9.43924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455</w:t>
      </w:r>
    </w:p>
    <w:p>
      <w:pPr>
        <w:spacing w:line="264" w:lineRule="auto" w:before="17"/>
        <w:ind w:left="192" w:right="754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Ibid   p.69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456.</w:t>
      </w: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119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 and Peace”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 S., (1989)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op.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 17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 M.,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Both the natural law and positivist thoughts have their weaknesses. The natural law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theology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positivists refused to look deeper into the political and juridical reasons that the practice</w:t>
      </w:r>
      <w:r>
        <w:rPr>
          <w:spacing w:val="1"/>
        </w:rPr>
        <w:t> </w:t>
      </w:r>
      <w:r>
        <w:rPr/>
        <w:t>was based upon. In other words, the naturalists defined immunity from the law of nature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God and the positivists from practice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States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One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ambassador‟s</w:t>
      </w:r>
      <w:r>
        <w:rPr>
          <w:spacing w:val="1"/>
        </w:rPr>
        <w:t> </w:t>
      </w:r>
      <w:r>
        <w:rPr/>
        <w:t>position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Samuel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Pufendorf </w:t>
      </w:r>
      <w:r>
        <w:rPr>
          <w:vertAlign w:val="baseline"/>
        </w:rPr>
        <w:t>states that ambassadors are necessary in order to preserve peace or win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battle. This is embraced respectably by natural law</w:t>
      </w:r>
      <w:r>
        <w:rPr>
          <w:vertAlign w:val="superscript"/>
        </w:rPr>
        <w:t>125</w:t>
      </w:r>
      <w:r>
        <w:rPr>
          <w:vertAlign w:val="baseline"/>
        </w:rPr>
        <w:t>.In other words, ambassadors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 convey messages of truce or surrender or even to declare war with a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</w:t>
      </w:r>
      <w:r>
        <w:rPr>
          <w:i/>
          <w:vertAlign w:val="baseline"/>
        </w:rPr>
        <w:t>Pufendorf </w:t>
      </w:r>
      <w:r>
        <w:rPr>
          <w:vertAlign w:val="baseline"/>
        </w:rPr>
        <w:t>further states that those who are sent as spies to another nation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by natural law, but depended on the “mere grace and indulgence” of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sent them</w:t>
      </w:r>
      <w:r>
        <w:rPr>
          <w:vertAlign w:val="superscript"/>
        </w:rPr>
        <w:t>126</w:t>
      </w:r>
      <w:r>
        <w:rPr>
          <w:vertAlign w:val="baseline"/>
        </w:rPr>
        <w:t>. Despite these statements it must be made clear that immunity did not 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ambassador a</w:t>
      </w:r>
      <w:r>
        <w:rPr>
          <w:spacing w:val="-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commit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punished.</w:t>
      </w:r>
    </w:p>
    <w:p>
      <w:pPr>
        <w:spacing w:before="1"/>
        <w:ind w:left="192" w:right="0" w:firstLine="0"/>
        <w:jc w:val="both"/>
        <w:rPr>
          <w:sz w:val="24"/>
        </w:rPr>
      </w:pPr>
      <w:r>
        <w:rPr>
          <w:sz w:val="24"/>
        </w:rPr>
        <w:t>Sir</w:t>
      </w:r>
      <w:r>
        <w:rPr>
          <w:spacing w:val="-1"/>
          <w:sz w:val="24"/>
        </w:rPr>
        <w:t> </w:t>
      </w:r>
      <w:r>
        <w:rPr>
          <w:sz w:val="24"/>
        </w:rPr>
        <w:t>Edward</w:t>
      </w:r>
      <w:r>
        <w:rPr>
          <w:spacing w:val="-1"/>
          <w:sz w:val="24"/>
        </w:rPr>
        <w:t> </w:t>
      </w:r>
      <w:r>
        <w:rPr>
          <w:sz w:val="24"/>
        </w:rPr>
        <w:t>Coke</w:t>
      </w:r>
      <w:r>
        <w:rPr>
          <w:spacing w:val="-2"/>
          <w:sz w:val="24"/>
        </w:rPr>
        <w:t> </w:t>
      </w:r>
      <w:r>
        <w:rPr>
          <w:sz w:val="24"/>
        </w:rPr>
        <w:t>declared this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i/>
          <w:sz w:val="24"/>
        </w:rPr>
        <w:t>Fourth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2"/>
          <w:sz w:val="24"/>
        </w:rPr>
        <w:t> </w:t>
      </w:r>
      <w:r>
        <w:rPr>
          <w:sz w:val="24"/>
        </w:rPr>
        <w:t>that:</w:t>
      </w:r>
    </w:p>
    <w:p>
      <w:pPr>
        <w:pStyle w:val="BodyText"/>
      </w:pPr>
    </w:p>
    <w:p>
      <w:pPr>
        <w:pStyle w:val="BodyText"/>
        <w:ind w:left="2353" w:right="1222"/>
        <w:jc w:val="both"/>
      </w:pPr>
      <w:r>
        <w:rPr/>
        <w:t>If a foreign Ambassador…committed here any crime,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jus</w:t>
      </w:r>
      <w:r>
        <w:rPr>
          <w:spacing w:val="1"/>
        </w:rPr>
        <w:t> </w:t>
      </w:r>
      <w:r>
        <w:rPr/>
        <w:t>gentium,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Treason,</w:t>
      </w:r>
      <w:r>
        <w:rPr>
          <w:spacing w:val="1"/>
        </w:rPr>
        <w:t> </w:t>
      </w:r>
      <w:r>
        <w:rPr/>
        <w:t>Felony,</w:t>
      </w:r>
      <w:r>
        <w:rPr>
          <w:spacing w:val="1"/>
        </w:rPr>
        <w:t> </w:t>
      </w:r>
      <w:r>
        <w:rPr/>
        <w:t>Adultery,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loseth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Ambassador as unworthy of so high a place, and 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 here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private Alien</w:t>
      </w:r>
      <w:r>
        <w:rPr>
          <w:vertAlign w:val="superscript"/>
        </w:rPr>
        <w:t>127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92" w:right="113"/>
        <w:jc w:val="both"/>
      </w:pPr>
      <w:r>
        <w:rPr/>
        <w:t>The most significant of all applications of the Roman doctrine was in Spanish code</w:t>
      </w:r>
      <w:r>
        <w:rPr>
          <w:spacing w:val="1"/>
        </w:rPr>
        <w:t> </w:t>
      </w:r>
      <w:r>
        <w:rPr/>
        <w:t>system, which stated that any envoy that entered Spain (notwithstanding their religious</w:t>
      </w:r>
      <w:r>
        <w:rPr>
          <w:spacing w:val="1"/>
        </w:rPr>
        <w:t> </w:t>
      </w:r>
      <w:r>
        <w:rPr/>
        <w:t>standing) would be allowed to come and go in safety and security to their persons or</w:t>
      </w:r>
      <w:r>
        <w:rPr>
          <w:spacing w:val="1"/>
        </w:rPr>
        <w:t> </w:t>
      </w:r>
      <w:r>
        <w:rPr/>
        <w:t>property</w:t>
      </w:r>
      <w:r>
        <w:rPr>
          <w:spacing w:val="38"/>
        </w:rPr>
        <w:t> </w:t>
      </w:r>
      <w:r>
        <w:rPr/>
        <w:t>throughout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stay</w:t>
      </w:r>
      <w:r>
        <w:rPr>
          <w:vertAlign w:val="superscript"/>
        </w:rPr>
        <w:t>128</w:t>
      </w:r>
      <w:r>
        <w:rPr>
          <w:vertAlign w:val="baseline"/>
        </w:rPr>
        <w:t>.Even</w:t>
      </w:r>
      <w:r>
        <w:rPr>
          <w:spacing w:val="43"/>
          <w:vertAlign w:val="baseline"/>
        </w:rPr>
        <w:t> </w:t>
      </w:r>
      <w:r>
        <w:rPr>
          <w:vertAlign w:val="baseline"/>
        </w:rPr>
        <w:t>though</w:t>
      </w:r>
      <w:r>
        <w:rPr>
          <w:spacing w:val="43"/>
          <w:vertAlign w:val="baseline"/>
        </w:rPr>
        <w:t> </w:t>
      </w:r>
      <w:r>
        <w:rPr>
          <w:vertAlign w:val="baseline"/>
        </w:rPr>
        <w:t>an</w:t>
      </w:r>
      <w:r>
        <w:rPr>
          <w:spacing w:val="46"/>
          <w:vertAlign w:val="baseline"/>
        </w:rPr>
        <w:t> </w:t>
      </w:r>
      <w:r>
        <w:rPr>
          <w:vertAlign w:val="baseline"/>
        </w:rPr>
        <w:t>envoy</w:t>
      </w:r>
      <w:r>
        <w:rPr>
          <w:spacing w:val="38"/>
          <w:vertAlign w:val="baseline"/>
        </w:rPr>
        <w:t> </w:t>
      </w:r>
      <w:r>
        <w:rPr>
          <w:vertAlign w:val="baseline"/>
        </w:rPr>
        <w:t>who</w:t>
      </w:r>
      <w:r>
        <w:rPr>
          <w:spacing w:val="43"/>
          <w:vertAlign w:val="baseline"/>
        </w:rPr>
        <w:t> </w:t>
      </w:r>
      <w:r>
        <w:rPr>
          <w:vertAlign w:val="baseline"/>
        </w:rPr>
        <w:t>visited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39"/>
          <w:vertAlign w:val="baseline"/>
        </w:rPr>
        <w:t> </w:t>
      </w:r>
      <w:r>
        <w:rPr>
          <w:vertAlign w:val="baseline"/>
        </w:rPr>
        <w:t>may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3.624001pt;margin-top:8.600654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280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124</w:t>
      </w:r>
      <w:r>
        <w:rPr>
          <w:rFonts w:ascii="Calibri"/>
          <w:spacing w:val="-10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p.267-269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457-458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p.460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p.461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3"/>
        <w:jc w:val="both"/>
      </w:pPr>
      <w:r>
        <w:rPr/>
        <w:t>have owed</w:t>
      </w:r>
      <w:r>
        <w:rPr>
          <w:spacing w:val="1"/>
        </w:rPr>
        <w:t> </w:t>
      </w:r>
      <w:r>
        <w:rPr/>
        <w:t>money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Spanish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he would</w:t>
      </w:r>
      <w:r>
        <w:rPr>
          <w:spacing w:val="1"/>
        </w:rPr>
        <w:t> </w:t>
      </w:r>
      <w:r>
        <w:rPr/>
        <w:t>not be arrested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brought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129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fine</w:t>
      </w:r>
      <w:r>
        <w:rPr>
          <w:spacing w:val="46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44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45"/>
          <w:vertAlign w:val="baseline"/>
        </w:rPr>
        <w:t> </w:t>
      </w:r>
      <w:r>
        <w:rPr>
          <w:vertAlign w:val="baseline"/>
        </w:rPr>
        <w:t>when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Bishop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Ross</w:t>
      </w:r>
      <w:r>
        <w:rPr>
          <w:spacing w:val="46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found to have participated in a plot against the Crown of England in 1571</w:t>
      </w:r>
      <w:r>
        <w:rPr>
          <w:vertAlign w:val="superscript"/>
        </w:rPr>
        <w:t>130</w:t>
      </w:r>
      <w:r>
        <w:rPr>
          <w:vertAlign w:val="baseline"/>
        </w:rPr>
        <w:t>.At that 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had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been two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incidents where ambassadors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crimes, but were requested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leave the country. The Bishop was detained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 period before being banished from the kingdoms</w:t>
      </w:r>
      <w:r>
        <w:rPr>
          <w:vertAlign w:val="superscript"/>
        </w:rPr>
        <w:t>131</w:t>
      </w:r>
      <w:r>
        <w:rPr>
          <w:vertAlign w:val="baseline"/>
        </w:rPr>
        <w:t>.Thus a strong precedent had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been set when Gentili and Hot man were called upon by Queen Elizabeth I‟s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to advise her on the bringing to justice of a Spanish ambassador, Mendoza,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had conspired against the Queen. Both gentlemen advised the Council that he should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punished,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Spain</w:t>
      </w:r>
      <w:r>
        <w:rPr>
          <w:vertAlign w:val="superscript"/>
        </w:rPr>
        <w:t>132</w:t>
      </w:r>
      <w:r>
        <w:rPr>
          <w:vertAlign w:val="baseline"/>
        </w:rPr>
        <w:t>.Gentili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governing ambassadors was not found in theology or philosophy, but in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vertAlign w:val="superscript"/>
        </w:rPr>
        <w:t>133</w:t>
      </w:r>
      <w:r>
        <w:rPr>
          <w:vertAlign w:val="baseline"/>
        </w:rPr>
        <w:t>.Although both these theorists did not approve of sending Mendoza back,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 to adhere to the practice of nations. This can still be applied today: an ambassador or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 will not be detained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espionage activities against the receiving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134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The period from 1648 to the French Revolution witnessed the greatest expansion 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restricted.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 tended to reinforce the ideas of immunity as being personal, for example having</w:t>
      </w:r>
      <w:r>
        <w:rPr>
          <w:spacing w:val="1"/>
        </w:rPr>
        <w:t> </w:t>
      </w:r>
      <w:r>
        <w:rPr/>
        <w:t>immunity against criminal jurisdiction. By the 19</w:t>
      </w:r>
      <w:r>
        <w:rPr>
          <w:vertAlign w:val="superscript"/>
        </w:rPr>
        <w:t>th</w:t>
      </w:r>
      <w:r>
        <w:rPr>
          <w:vertAlign w:val="baseline"/>
        </w:rPr>
        <w:t> century natural law had declined, 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superscript"/>
        </w:rPr>
        <w:t>155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positivist</w:t>
      </w:r>
      <w:r>
        <w:rPr>
          <w:spacing w:val="1"/>
          <w:vertAlign w:val="baseline"/>
        </w:rPr>
        <w:t> </w:t>
      </w:r>
      <w:r>
        <w:rPr>
          <w:vertAlign w:val="baseline"/>
        </w:rPr>
        <w:t>theorist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Van</w:t>
      </w:r>
      <w:r>
        <w:rPr>
          <w:spacing w:val="1"/>
          <w:vertAlign w:val="baseline"/>
        </w:rPr>
        <w:t> </w:t>
      </w:r>
      <w:r>
        <w:rPr>
          <w:vertAlign w:val="baseline"/>
        </w:rPr>
        <w:t>Bynkershoek, who argued that the law of nations was based on the common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nations through international customs or through treaties.</w:t>
      </w:r>
      <w:r>
        <w:rPr>
          <w:vertAlign w:val="superscript"/>
        </w:rPr>
        <w:t>156</w:t>
      </w:r>
      <w:r>
        <w:rPr>
          <w:vertAlign w:val="baseline"/>
        </w:rPr>
        <w:t>He expanded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26"/>
          <w:vertAlign w:val="baseline"/>
        </w:rPr>
        <w:t> </w:t>
      </w:r>
      <w:r>
        <w:rPr>
          <w:vertAlign w:val="baseline"/>
        </w:rPr>
        <w:t>immunity,</w:t>
      </w:r>
      <w:r>
        <w:rPr>
          <w:spacing w:val="29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questionable</w:t>
      </w:r>
      <w:r>
        <w:rPr>
          <w:spacing w:val="27"/>
          <w:vertAlign w:val="baseline"/>
        </w:rPr>
        <w:t> </w:t>
      </w:r>
      <w:r>
        <w:rPr>
          <w:vertAlign w:val="baseline"/>
        </w:rPr>
        <w:t>acts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not,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saying</w:t>
      </w:r>
    </w:p>
    <w:p>
      <w:pPr>
        <w:pStyle w:val="BodyText"/>
        <w:spacing w:before="4"/>
      </w:pPr>
    </w:p>
    <w:p>
      <w:pPr>
        <w:spacing w:before="10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175-176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pp.461-462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1910" w:h="16840"/>
          <w:pgMar w:footer="1549" w:header="0" w:top="1180" w:bottom="1740" w:left="1680" w:right="1320"/>
        </w:sectPr>
      </w:pPr>
    </w:p>
    <w:p>
      <w:pPr>
        <w:spacing w:line="480" w:lineRule="auto" w:before="60"/>
        <w:ind w:left="192" w:right="120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ambassador</w:t>
      </w:r>
      <w:r>
        <w:rPr>
          <w:spacing w:val="1"/>
          <w:sz w:val="24"/>
        </w:rPr>
        <w:t> </w:t>
      </w:r>
      <w:r>
        <w:rPr>
          <w:sz w:val="24"/>
        </w:rPr>
        <w:t>acted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devices</w:t>
      </w:r>
      <w:r>
        <w:rPr>
          <w:sz w:val="24"/>
        </w:rPr>
        <w:t>.</w:t>
      </w:r>
      <w:r>
        <w:rPr>
          <w:sz w:val="24"/>
          <w:vertAlign w:val="superscript"/>
        </w:rPr>
        <w:t>135</w:t>
      </w:r>
      <w:r>
        <w:rPr>
          <w:sz w:val="24"/>
          <w:vertAlign w:val="baseline"/>
        </w:rPr>
        <w:t>”While many would agree with this statement, it oversimplifies the position.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importance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an ambassador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international stability.</w:t>
      </w:r>
    </w:p>
    <w:p>
      <w:pPr>
        <w:spacing w:line="480" w:lineRule="auto" w:before="1"/>
        <w:ind w:left="192" w:right="113" w:firstLine="0"/>
        <w:jc w:val="both"/>
        <w:rPr>
          <w:sz w:val="24"/>
        </w:rPr>
      </w:pPr>
      <w:r>
        <w:rPr>
          <w:sz w:val="24"/>
        </w:rPr>
        <w:t>This “modern” form of diplomatic immunity only took shape with the establishment of</w:t>
      </w:r>
      <w:r>
        <w:rPr>
          <w:spacing w:val="1"/>
          <w:sz w:val="24"/>
        </w:rPr>
        <w:t> </w:t>
      </w:r>
      <w:r>
        <w:rPr>
          <w:sz w:val="24"/>
        </w:rPr>
        <w:t>resident</w:t>
      </w:r>
      <w:r>
        <w:rPr>
          <w:spacing w:val="34"/>
          <w:sz w:val="24"/>
        </w:rPr>
        <w:t> </w:t>
      </w:r>
      <w:r>
        <w:rPr>
          <w:sz w:val="24"/>
        </w:rPr>
        <w:t>ambassadors</w:t>
      </w:r>
      <w:r>
        <w:rPr>
          <w:sz w:val="24"/>
          <w:vertAlign w:val="superscript"/>
        </w:rPr>
        <w:t>136</w:t>
      </w:r>
      <w:r>
        <w:rPr>
          <w:sz w:val="24"/>
          <w:vertAlign w:val="baseline"/>
        </w:rPr>
        <w:t>.This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a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regularly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accredited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envoy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full diplomatic status sent…to remain at his post until recalled, in general charge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interests of his principal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”The first record of a resident ambassador arose in Italy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around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mid-15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</w:t>
      </w:r>
      <w:r>
        <w:rPr>
          <w:sz w:val="24"/>
          <w:vertAlign w:val="superscript"/>
        </w:rPr>
        <w:t>138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By the 1500s the major powers were already exchanging resident ambassadors between</w:t>
      </w:r>
      <w:r>
        <w:rPr>
          <w:spacing w:val="1"/>
        </w:rPr>
        <w:t> </w:t>
      </w:r>
      <w:r>
        <w:rPr/>
        <w:t>their courts</w:t>
      </w:r>
      <w:r>
        <w:rPr>
          <w:vertAlign w:val="superscript"/>
        </w:rPr>
        <w:t>139</w:t>
      </w:r>
      <w:r>
        <w:rPr>
          <w:vertAlign w:val="baseline"/>
        </w:rPr>
        <w:t>.It seems that the fear of war stimulated diplomatic activity, which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embassies</w:t>
      </w:r>
      <w:r>
        <w:rPr>
          <w:vertAlign w:val="superscript"/>
        </w:rPr>
        <w:t>140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embassies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goodwill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141</w:t>
      </w:r>
      <w:r>
        <w:rPr>
          <w:vertAlign w:val="baseline"/>
        </w:rPr>
        <w:t>.Immunities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 were an innovation of the 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centuries. During this era,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 limitations of diplomatic immunity were a heated issue</w:t>
      </w:r>
      <w:r>
        <w:rPr>
          <w:vertAlign w:val="superscript"/>
        </w:rPr>
        <w:t>142</w:t>
      </w:r>
      <w:r>
        <w:rPr>
          <w:vertAlign w:val="baseline"/>
        </w:rPr>
        <w:t>and there were several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debates,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sphere</w:t>
      </w:r>
      <w:r>
        <w:rPr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3.624001pt;margin-top:14.744757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Frey,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z w:val="20"/>
          <w:vertAlign w:val="baseline"/>
        </w:rPr>
        <w:t>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276</w:t>
      </w:r>
    </w:p>
    <w:p>
      <w:pPr>
        <w:spacing w:before="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</w:t>
      </w:r>
    </w:p>
    <w:p>
      <w:pPr>
        <w:spacing w:before="1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27-28.</w:t>
      </w:r>
    </w:p>
    <w:p>
      <w:pPr>
        <w:spacing w:line="242" w:lineRule="auto" w:before="24"/>
        <w:ind w:left="192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z w:val="20"/>
          <w:vertAlign w:val="baseline"/>
        </w:rPr>
        <w:t> Italian States began sending resident ambassadors to other parts of Europe. For example, Milan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Venice had one in France from 1495. Milan also had resident ambassadors in Spain, England and Rome.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Spain sent a resident ambassador to Rome and England from 1480 to 1495. Even the Vatican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nuncios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Spain, France, England, Venice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Rome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1505.</w:t>
      </w:r>
    </w:p>
    <w:p>
      <w:pPr>
        <w:spacing w:line="242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z w:val="20"/>
          <w:vertAlign w:val="baseline"/>
        </w:rPr>
        <w:t>Frey,L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123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5"/>
          <w:pgSz w:w="11910" w:h="16840"/>
          <w:pgMar w:footer="1014" w:header="0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Throughout the 19th and early 20thcentury the “European” law of nations collided with</w:t>
      </w:r>
      <w:r>
        <w:rPr>
          <w:spacing w:val="1"/>
        </w:rPr>
        <w:t> </w:t>
      </w:r>
      <w:r>
        <w:rPr/>
        <w:t>other mutually exclusive, imperial and geopolitical systems</w:t>
      </w:r>
      <w:r>
        <w:rPr>
          <w:vertAlign w:val="superscript"/>
        </w:rPr>
        <w:t>144</w:t>
      </w:r>
      <w:r>
        <w:rPr>
          <w:vertAlign w:val="baseline"/>
        </w:rPr>
        <w:t>. Most of the change was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Western thought and developing countries had contempt for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accepting</w:t>
      </w:r>
      <w:r>
        <w:rPr>
          <w:spacing w:val="1"/>
          <w:vertAlign w:val="baseline"/>
        </w:rPr>
        <w:t> </w:t>
      </w:r>
      <w:r>
        <w:rPr>
          <w:vertAlign w:val="baseline"/>
        </w:rPr>
        <w:t>“European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law”.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them</w:t>
      </w:r>
      <w:r>
        <w:rPr>
          <w:vertAlign w:val="superscript"/>
        </w:rPr>
        <w:t>145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92" w:right="112"/>
        <w:jc w:val="both"/>
      </w:pPr>
      <w:r>
        <w:rPr/>
        <w:t>The system of diplomatic privileges survived in spite of strong attacks against it, because</w:t>
      </w:r>
      <w:r>
        <w:rPr>
          <w:spacing w:val="-57"/>
        </w:rPr>
        <w:t> </w:t>
      </w:r>
      <w:r>
        <w:rPr/>
        <w:t>of its necessity. Further, the increase of the scope of diplomatic functions led to the</w:t>
      </w:r>
      <w:r>
        <w:rPr>
          <w:spacing w:val="1"/>
        </w:rPr>
        <w:t> </w:t>
      </w:r>
      <w:r>
        <w:rPr/>
        <w:t>increase of the size and importance of diplomatic corps. Many saw this as an “outmoded</w:t>
      </w:r>
      <w:r>
        <w:rPr>
          <w:spacing w:val="1"/>
        </w:rPr>
        <w:t> </w:t>
      </w:r>
      <w:r>
        <w:rPr/>
        <w:t>and overly privileged elite “and even today most laymen believe this</w:t>
      </w:r>
      <w:r>
        <w:rPr>
          <w:vertAlign w:val="superscript"/>
        </w:rPr>
        <w:t>146</w:t>
      </w:r>
      <w:r>
        <w:rPr>
          <w:vertAlign w:val="baseline"/>
        </w:rPr>
        <w:t>.Many 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 that immunity was a denial of justice. For instance, what sense of justice does a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 have if the offending diplomat cannot be prosecuted? This was further reiterated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there was a growing acceptance of equality and democracy</w:t>
      </w:r>
      <w:r>
        <w:rPr>
          <w:vertAlign w:val="superscript"/>
        </w:rPr>
        <w:t>147</w:t>
      </w:r>
      <w:r>
        <w:rPr>
          <w:vertAlign w:val="baseline"/>
        </w:rPr>
        <w:t>.Making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worse for the diplomatic institution were terrorists masquerading as diplomats 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 abusing their power.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there were two World</w:t>
      </w:r>
      <w:r>
        <w:rPr>
          <w:spacing w:val="60"/>
          <w:vertAlign w:val="baseline"/>
        </w:rPr>
        <w:t> </w:t>
      </w:r>
      <w:r>
        <w:rPr>
          <w:vertAlign w:val="baseline"/>
        </w:rPr>
        <w:t>Wars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society</w:t>
      </w:r>
      <w:r>
        <w:rPr>
          <w:vertAlign w:val="superscript"/>
        </w:rPr>
        <w:t>148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breakdown of internal homogeneity and the expansion of the international 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 socioeconomic changes and growth in military technology, triggered a</w:t>
      </w:r>
      <w:r>
        <w:rPr>
          <w:spacing w:val="1"/>
          <w:vertAlign w:val="baseline"/>
        </w:rPr>
        <w:t> </w:t>
      </w:r>
      <w:r>
        <w:rPr>
          <w:vertAlign w:val="baseline"/>
        </w:rPr>
        <w:t>“diplomatic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revolution”</w:t>
      </w:r>
      <w:r>
        <w:rPr>
          <w:vertAlign w:val="superscript"/>
        </w:rPr>
        <w:t>149</w:t>
      </w:r>
      <w:r>
        <w:rPr>
          <w:vertAlign w:val="baseline"/>
        </w:rPr>
        <w:t>.This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vertAlign w:val="superscript"/>
        </w:rPr>
        <w:t>150</w:t>
      </w:r>
      <w:r>
        <w:rPr>
          <w:vertAlign w:val="baseline"/>
        </w:rPr>
        <w:t>.Despite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0"/>
          <w:vertAlign w:val="baseline"/>
        </w:rPr>
        <w:t> </w:t>
      </w:r>
      <w:r>
        <w:rPr>
          <w:vertAlign w:val="baseline"/>
        </w:rPr>
        <w:t>respected</w:t>
      </w:r>
      <w:r>
        <w:rPr>
          <w:spacing w:val="15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3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9"/>
          <w:vertAlign w:val="baseline"/>
        </w:rPr>
        <w:t> </w:t>
      </w:r>
      <w:r>
        <w:rPr>
          <w:vertAlign w:val="baseline"/>
        </w:rPr>
        <w:t>even</w:t>
      </w:r>
      <w:r>
        <w:rPr>
          <w:spacing w:val="1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two</w:t>
      </w:r>
      <w:r>
        <w:rPr>
          <w:spacing w:val="16"/>
          <w:vertAlign w:val="baseline"/>
        </w:rPr>
        <w:t> </w:t>
      </w:r>
      <w:r>
        <w:rPr>
          <w:vertAlign w:val="baseline"/>
        </w:rPr>
        <w:t>World</w:t>
      </w:r>
      <w:r>
        <w:rPr>
          <w:spacing w:val="14"/>
          <w:vertAlign w:val="baseline"/>
        </w:rPr>
        <w:t> </w:t>
      </w:r>
      <w:r>
        <w:rPr>
          <w:vertAlign w:val="baseline"/>
        </w:rPr>
        <w:t>Wars.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Allied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3.624001pt;margin-top:15.030226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 L.,op. 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292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293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1"/>
        <w:jc w:val="both"/>
      </w:pPr>
      <w:r>
        <w:rPr/>
        <w:t>forces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Nazi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Japan.</w:t>
      </w:r>
      <w:r>
        <w:rPr>
          <w:spacing w:val="1"/>
        </w:rPr>
        <w:t> </w:t>
      </w:r>
      <w:r>
        <w:rPr/>
        <w:t>Similarly,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States representatives</w:t>
      </w:r>
      <w:r>
        <w:rPr>
          <w:spacing w:val="-1"/>
        </w:rPr>
        <w:t> </w:t>
      </w:r>
      <w:r>
        <w:rPr/>
        <w:t>abroad</w:t>
      </w:r>
      <w:r>
        <w:rPr>
          <w:spacing w:val="2"/>
        </w:rPr>
        <w:t> </w:t>
      </w:r>
      <w:r>
        <w:rPr/>
        <w:t>were also immune</w:t>
      </w:r>
      <w:r>
        <w:rPr>
          <w:vertAlign w:val="superscript"/>
        </w:rPr>
        <w:t>151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4"/>
        <w:jc w:val="both"/>
      </w:pPr>
      <w:r>
        <w:rPr>
          <w:b/>
        </w:rPr>
        <w:t>In conclusion, </w:t>
      </w:r>
      <w:r>
        <w:rPr/>
        <w:t>the drafters of the Vienna Conventions had the extremely burdensome</w:t>
      </w:r>
      <w:r>
        <w:rPr>
          <w:spacing w:val="1"/>
        </w:rPr>
        <w:t> </w:t>
      </w:r>
      <w:r>
        <w:rPr/>
        <w:t>task of incorporating the concerns and suggestions of all the countries involved in the</w:t>
      </w:r>
      <w:r>
        <w:rPr>
          <w:spacing w:val="1"/>
        </w:rPr>
        <w:t> </w:t>
      </w:r>
      <w:r>
        <w:rPr/>
        <w:t>early 1960‟s, especially with a history dating as far as the first civilized settlements.</w:t>
      </w:r>
      <w:r>
        <w:rPr>
          <w:spacing w:val="1"/>
        </w:rPr>
        <w:t> </w:t>
      </w:r>
      <w:r>
        <w:rPr/>
        <w:t>Despite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difficult</w:t>
      </w:r>
      <w:r>
        <w:rPr>
          <w:spacing w:val="19"/>
        </w:rPr>
        <w:t> </w:t>
      </w:r>
      <w:r>
        <w:rPr/>
        <w:t>task</w:t>
      </w:r>
      <w:r>
        <w:rPr>
          <w:spacing w:val="19"/>
        </w:rPr>
        <w:t> </w:t>
      </w:r>
      <w:r>
        <w:rPr/>
        <w:t>ahead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mission,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needed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put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end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the diverse</w:t>
      </w:r>
      <w:r>
        <w:rPr>
          <w:spacing w:val="-2"/>
        </w:rPr>
        <w:t> </w:t>
      </w:r>
      <w:r>
        <w:rPr/>
        <w:t>opinions and</w:t>
      </w:r>
      <w:r>
        <w:rPr>
          <w:spacing w:val="2"/>
        </w:rPr>
        <w:t> </w:t>
      </w:r>
      <w:r>
        <w:rPr/>
        <w:t>customs</w:t>
      </w:r>
      <w:r>
        <w:rPr>
          <w:vertAlign w:val="superscript"/>
        </w:rPr>
        <w:t>152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93.624001pt;margin-top:16.485498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294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spacing w:before="65"/>
        <w:ind w:left="176" w:right="107" w:firstLine="0"/>
        <w:jc w:val="center"/>
      </w:pPr>
      <w:bookmarkStart w:name="_TOC_250017" w:id="15"/>
      <w:r>
        <w:rPr/>
        <w:t>CHAPTER</w:t>
      </w:r>
      <w:r>
        <w:rPr>
          <w:spacing w:val="-2"/>
        </w:rPr>
        <w:t> </w:t>
      </w:r>
      <w:bookmarkEnd w:id="15"/>
      <w:r>
        <w:rPr/>
        <w:t>THREE</w:t>
      </w:r>
    </w:p>
    <w:p>
      <w:pPr>
        <w:pStyle w:val="BodyText"/>
        <w:rPr>
          <w:b/>
        </w:rPr>
      </w:pPr>
    </w:p>
    <w:p>
      <w:pPr>
        <w:pStyle w:val="Heading2"/>
        <w:spacing w:before="1"/>
        <w:ind w:left="176" w:right="107" w:firstLine="0"/>
        <w:jc w:val="center"/>
      </w:pPr>
      <w:bookmarkStart w:name="_TOC_250016" w:id="16"/>
      <w:r>
        <w:rPr/>
        <w:t>AN</w:t>
      </w:r>
      <w:r>
        <w:rPr>
          <w:spacing w:val="-2"/>
        </w:rPr>
        <w:t> </w:t>
      </w:r>
      <w:r>
        <w:rPr/>
        <w:t>OVERVIEW OF</w:t>
      </w:r>
      <w:r>
        <w:rPr>
          <w:spacing w:val="-3"/>
        </w:rPr>
        <w:t> </w:t>
      </w:r>
      <w:r>
        <w:rPr/>
        <w:t>THE VIENNA</w:t>
      </w:r>
      <w:r>
        <w:rPr>
          <w:spacing w:val="-1"/>
        </w:rPr>
        <w:t> </w:t>
      </w:r>
      <w:bookmarkEnd w:id="16"/>
      <w:r>
        <w:rPr/>
        <w:t>CONVENTION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numPr>
          <w:ilvl w:val="1"/>
          <w:numId w:val="10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15" w:id="17"/>
      <w:bookmarkEnd w:id="1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2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 in the previous chapter, has become the principal machinery by which States</w:t>
      </w:r>
      <w:r>
        <w:rPr>
          <w:spacing w:val="1"/>
        </w:rPr>
        <w:t> </w:t>
      </w:r>
      <w:r>
        <w:rPr/>
        <w:t>interact with one another.</w:t>
      </w:r>
      <w:r>
        <w:rPr>
          <w:vertAlign w:val="superscript"/>
        </w:rPr>
        <w:t>1</w:t>
      </w:r>
      <w:r>
        <w:rPr>
          <w:vertAlign w:val="baseline"/>
        </w:rPr>
        <w:t> Formerly the 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“diplomatic agent”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 only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 mission but now the term also includes members of staff. Article 1 of the 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divides diplomatic staff into diplomatic agents, which includes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mission, administrative and technical staff, service staff and lastly private servants.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staff 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owing to the increase in the number of lower level diplomats and the increase in numbers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staff in missions.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its significance is accompanied by the notion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blanket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vertAlign w:val="superscript"/>
        </w:rPr>
        <w:t>4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913" w:val="left" w:leader="none"/>
        </w:tabs>
        <w:spacing w:line="240" w:lineRule="auto" w:before="213" w:after="0"/>
        <w:ind w:left="912" w:right="0" w:hanging="721"/>
        <w:jc w:val="both"/>
      </w:pPr>
      <w:r>
        <w:rPr/>
        <w:t>Vienna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Diplomatic Relations</w:t>
      </w:r>
      <w:r>
        <w:rPr>
          <w:spacing w:val="-1"/>
        </w:rPr>
        <w:t> </w:t>
      </w:r>
      <w:r>
        <w:rPr/>
        <w:t>of 1961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9"/>
        <w:ind w:left="192" w:right="117"/>
        <w:jc w:val="both"/>
      </w:pPr>
      <w:r>
        <w:rPr/>
        <w:t>The development of diplomatic immunity over the years led to the Vienna Convention</w:t>
      </w:r>
      <w:r>
        <w:rPr>
          <w:spacing w:val="1"/>
        </w:rPr>
        <w:t> </w:t>
      </w:r>
      <w:r>
        <w:rPr/>
        <w:t>which became a universal Convention and its provisions clearly marked progression of</w:t>
      </w:r>
      <w:r>
        <w:rPr>
          <w:spacing w:val="1"/>
        </w:rPr>
        <w:t> </w:t>
      </w:r>
      <w:r>
        <w:rPr/>
        <w:t>custom into settled law and resolved areas of contention where practices conflicted.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Frey and Frey, Vienna in 1815 was the first site of a meeting for diplomatic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agents.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first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codify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rules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3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(2002-2003)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Contemporary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Concise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Wallace,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 </w:t>
      </w:r>
      <w:r>
        <w:rPr>
          <w:rFonts w:ascii="Calibri"/>
          <w:sz w:val="20"/>
          <w:vertAlign w:val="baseline"/>
        </w:rPr>
        <w:t>4ed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121.</w:t>
      </w:r>
    </w:p>
    <w:p>
      <w:pPr>
        <w:spacing w:line="244" w:lineRule="auto" w:before="15"/>
        <w:ind w:left="192" w:right="11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 Opara V. N., (2003) “Sovereign and Diplomatic Immunity as Customary International Law: Beyond </w:t>
      </w:r>
      <w:r>
        <w:rPr>
          <w:rFonts w:ascii="Calibri" w:hAnsi="Calibri"/>
          <w:i/>
          <w:sz w:val="20"/>
          <w:vertAlign w:val="baseline"/>
        </w:rPr>
        <w:t>R v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Bow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Street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Metropolitan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Stipendiary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Magistrate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Parte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Pinochet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Ugarte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Wisconsin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Levi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81and 89.</w:t>
      </w:r>
    </w:p>
    <w:p>
      <w:pPr>
        <w:spacing w:line="247" w:lineRule="auto" w:before="12"/>
        <w:ind w:left="192" w:right="153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 Denza E., (1998) </w:t>
      </w:r>
      <w:r>
        <w:rPr>
          <w:rFonts w:ascii="Calibri"/>
          <w:i/>
          <w:sz w:val="20"/>
          <w:vertAlign w:val="baseline"/>
        </w:rPr>
        <w:t>Diplomatic Law: Commentary on the Vienna Convention on Diplomatic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Relations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2ed Clarendon Press: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1.</w:t>
      </w:r>
    </w:p>
    <w:p>
      <w:pPr>
        <w:spacing w:after="0" w:line="247" w:lineRule="auto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3"/>
      </w:pPr>
      <w:r>
        <w:rPr/>
        <w:t>1895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Draft</w:t>
      </w:r>
      <w:r>
        <w:rPr>
          <w:spacing w:val="32"/>
        </w:rPr>
        <w:t> </w:t>
      </w:r>
      <w:r>
        <w:rPr/>
        <w:t>Convention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Institute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Law.</w:t>
      </w:r>
      <w:r>
        <w:rPr>
          <w:vertAlign w:val="superscript"/>
        </w:rPr>
        <w:t>6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diplomats</w:t>
      </w:r>
      <w:r>
        <w:rPr>
          <w:spacing w:val="-3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exterritoriality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3"/>
      </w:pPr>
      <w:r>
        <w:rPr>
          <w:spacing w:val="-1"/>
        </w:rPr>
        <w:t>This</w:t>
      </w:r>
      <w:r>
        <w:rPr>
          <w:spacing w:val="2"/>
        </w:rPr>
        <w:t> </w:t>
      </w:r>
      <w:r>
        <w:rPr>
          <w:i/>
          <w:spacing w:val="-1"/>
        </w:rPr>
        <w:t>exterritoriality</w:t>
      </w:r>
      <w:r>
        <w:rPr>
          <w:i/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curtailed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1929.</w:t>
      </w:r>
      <w:r>
        <w:rPr>
          <w:vertAlign w:val="superscript"/>
        </w:rPr>
        <w:t>7</w:t>
      </w:r>
      <w:r>
        <w:rPr>
          <w:spacing w:val="-18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genesis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4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1927,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League</w:t>
      </w:r>
      <w:r>
        <w:rPr>
          <w:spacing w:val="2"/>
          <w:vertAlign w:val="baseline"/>
        </w:rPr>
        <w:t> </w:t>
      </w:r>
      <w:r>
        <w:rPr>
          <w:vertAlign w:val="baseline"/>
        </w:rPr>
        <w:t>of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of Experts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Progressive</w:t>
      </w:r>
      <w:r>
        <w:rPr>
          <w:spacing w:val="3"/>
          <w:vertAlign w:val="baseline"/>
        </w:rPr>
        <w:t> </w:t>
      </w:r>
      <w:r>
        <w:rPr>
          <w:vertAlign w:val="baseline"/>
        </w:rPr>
        <w:t>Codification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drew</w:t>
      </w:r>
      <w:r>
        <w:rPr>
          <w:spacing w:val="25"/>
          <w:vertAlign w:val="baseline"/>
        </w:rPr>
        <w:t> </w:t>
      </w:r>
      <w:r>
        <w:rPr>
          <w:vertAlign w:val="baseline"/>
        </w:rPr>
        <w:t>up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2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8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diplomatic privileges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immunities.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Havana</w:t>
      </w:r>
      <w:r>
        <w:rPr>
          <w:spacing w:val="2"/>
          <w:vertAlign w:val="baseline"/>
        </w:rPr>
        <w:t> </w:t>
      </w:r>
      <w:r>
        <w:rPr>
          <w:vertAlign w:val="baseline"/>
        </w:rPr>
        <w:t>Convention on Diplomatic Officers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1928</w:t>
      </w:r>
      <w:r>
        <w:rPr>
          <w:spacing w:val="25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Latin</w:t>
      </w:r>
      <w:r>
        <w:rPr>
          <w:spacing w:val="25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8"/>
          <w:vertAlign w:val="baseline"/>
        </w:rPr>
        <w:t> </w:t>
      </w:r>
      <w:r>
        <w:rPr>
          <w:vertAlign w:val="baseline"/>
        </w:rPr>
        <w:t>together.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2"/>
          <w:vertAlign w:val="baseline"/>
        </w:rPr>
        <w:t> </w:t>
      </w:r>
      <w:r>
        <w:rPr>
          <w:vertAlign w:val="baseline"/>
        </w:rPr>
        <w:t>until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10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0"/>
          <w:vertAlign w:val="baseline"/>
        </w:rPr>
        <w:t> </w:t>
      </w:r>
      <w:r>
        <w:rPr>
          <w:vertAlign w:val="baseline"/>
        </w:rPr>
        <w:t>codification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achieved.</w:t>
      </w:r>
      <w:r>
        <w:rPr>
          <w:vertAlign w:val="superscript"/>
        </w:rPr>
        <w:t>8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Havana</w:t>
      </w:r>
      <w:r>
        <w:rPr>
          <w:spacing w:val="2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2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claim</w:t>
      </w:r>
      <w:r>
        <w:rPr>
          <w:spacing w:val="26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6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3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led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popularity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functionalist</w:t>
      </w:r>
      <w:r>
        <w:rPr>
          <w:spacing w:val="22"/>
          <w:vertAlign w:val="baseline"/>
        </w:rPr>
        <w:t> </w:t>
      </w:r>
      <w:r>
        <w:rPr>
          <w:vertAlign w:val="baseline"/>
        </w:rPr>
        <w:t>approach.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9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Harvard</w:t>
      </w:r>
      <w:r>
        <w:rPr>
          <w:spacing w:val="-5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3"/>
          <w:vertAlign w:val="baseline"/>
        </w:rPr>
        <w:t> </w:t>
      </w:r>
      <w:r>
        <w:rPr>
          <w:vertAlign w:val="baseline"/>
        </w:rPr>
        <w:t>Draft</w:t>
      </w:r>
      <w:r>
        <w:rPr>
          <w:spacing w:val="1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3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1932</w:t>
      </w:r>
      <w:r>
        <w:rPr>
          <w:spacing w:val="13"/>
          <w:vertAlign w:val="baseline"/>
        </w:rPr>
        <w:t> </w:t>
      </w:r>
      <w:r>
        <w:rPr>
          <w:vertAlign w:val="baseline"/>
        </w:rPr>
        <w:t>(“the</w:t>
      </w:r>
      <w:r>
        <w:rPr>
          <w:spacing w:val="12"/>
          <w:vertAlign w:val="baseline"/>
        </w:rPr>
        <w:t> </w:t>
      </w:r>
      <w:r>
        <w:rPr>
          <w:vertAlign w:val="baseline"/>
        </w:rPr>
        <w:t>Harvard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Convention”).</w:t>
      </w:r>
      <w:r>
        <w:rPr>
          <w:vertAlign w:val="superscript"/>
        </w:rPr>
        <w:t>10</w:t>
      </w:r>
      <w:r>
        <w:rPr>
          <w:spacing w:val="2"/>
          <w:vertAlign w:val="baseline"/>
        </w:rPr>
        <w:t> </w:t>
      </w:r>
      <w:r>
        <w:rPr>
          <w:vertAlign w:val="baseline"/>
        </w:rPr>
        <w:t>McClanahan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had</w:t>
      </w:r>
      <w:r>
        <w:rPr>
          <w:spacing w:val="22"/>
          <w:vertAlign w:val="baseline"/>
        </w:rPr>
        <w:t> </w:t>
      </w:r>
      <w:r>
        <w:rPr>
          <w:vertAlign w:val="baseline"/>
        </w:rPr>
        <w:t>Harvard</w:t>
      </w:r>
      <w:r>
        <w:rPr>
          <w:spacing w:val="19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prestigious</w:t>
      </w:r>
      <w:r>
        <w:rPr>
          <w:spacing w:val="7"/>
          <w:vertAlign w:val="baseline"/>
        </w:rPr>
        <w:t> </w:t>
      </w:r>
      <w:r>
        <w:rPr>
          <w:vertAlign w:val="baseline"/>
        </w:rPr>
        <w:t>university,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would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58"/>
          <w:vertAlign w:val="baseline"/>
        </w:rPr>
        <w:t> </w:t>
      </w:r>
      <w:r>
        <w:rPr>
          <w:vertAlign w:val="baseline"/>
        </w:rPr>
        <w:t>impacted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thoughts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persuasive value only and not many States implemented the provisions in national law.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Harvard</w:t>
      </w:r>
      <w:r>
        <w:rPr>
          <w:spacing w:val="15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first</w:t>
      </w:r>
      <w:r>
        <w:rPr>
          <w:spacing w:val="17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clear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5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3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non-official</w:t>
      </w:r>
      <w:r>
        <w:rPr>
          <w:spacing w:val="54"/>
          <w:vertAlign w:val="baseline"/>
        </w:rPr>
        <w:t> </w:t>
      </w:r>
      <w:r>
        <w:rPr>
          <w:vertAlign w:val="baseline"/>
        </w:rPr>
        <w:t>acts.</w:t>
      </w:r>
      <w:r>
        <w:rPr>
          <w:vertAlign w:val="superscript"/>
        </w:rPr>
        <w:t>12</w:t>
      </w:r>
      <w:r>
        <w:rPr>
          <w:spacing w:val="33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51"/>
          <w:vertAlign w:val="baseline"/>
        </w:rPr>
        <w:t> </w:t>
      </w:r>
      <w:r>
        <w:rPr>
          <w:vertAlign w:val="baseline"/>
        </w:rPr>
        <w:t>this</w:t>
      </w:r>
      <w:r>
        <w:rPr>
          <w:spacing w:val="54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52"/>
          <w:vertAlign w:val="baseline"/>
        </w:rPr>
        <w:t> </w:t>
      </w:r>
      <w:r>
        <w:rPr>
          <w:vertAlign w:val="baseline"/>
        </w:rPr>
        <w:t>aided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-4"/>
          <w:vertAlign w:val="baseline"/>
        </w:rPr>
        <w:t> </w:t>
      </w:r>
      <w:r>
        <w:rPr>
          <w:vertAlign w:val="baseline"/>
        </w:rPr>
        <w:t>when immunity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 upon.</w:t>
      </w:r>
    </w:p>
    <w:p>
      <w:pPr>
        <w:pStyle w:val="BodyText"/>
        <w:spacing w:line="480" w:lineRule="auto" w:before="2"/>
        <w:ind w:left="192" w:right="116"/>
      </w:pPr>
      <w:r>
        <w:rPr/>
        <w:pict>
          <v:rect style="position:absolute;margin-left:93.624001pt;margin-top:59.783089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only</w:t>
      </w:r>
      <w:r>
        <w:rPr>
          <w:spacing w:val="59"/>
        </w:rPr>
        <w:t> </w:t>
      </w:r>
      <w:r>
        <w:rPr/>
        <w:t>applies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lower</w:t>
      </w:r>
      <w:r>
        <w:rPr>
          <w:spacing w:val="4"/>
        </w:rPr>
        <w:t> </w:t>
      </w:r>
      <w:r>
        <w:rPr/>
        <w:t>staff,</w:t>
      </w:r>
      <w:r>
        <w:rPr>
          <w:spacing w:val="4"/>
        </w:rPr>
        <w:t> </w:t>
      </w:r>
      <w:r>
        <w:rPr/>
        <w:t>since</w:t>
      </w:r>
      <w:r>
        <w:rPr>
          <w:spacing w:val="2"/>
        </w:rPr>
        <w:t> </w:t>
      </w:r>
      <w:r>
        <w:rPr/>
        <w:t>diplomats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absolute</w:t>
      </w:r>
      <w:r>
        <w:rPr>
          <w:spacing w:val="2"/>
        </w:rPr>
        <w:t> </w:t>
      </w:r>
      <w:r>
        <w:rPr/>
        <w:t>immunity</w:t>
      </w:r>
      <w:r>
        <w:rPr>
          <w:spacing w:val="-57"/>
        </w:rPr>
        <w:t> </w:t>
      </w:r>
      <w:r>
        <w:rPr/>
        <w:t>against criminal prosecution.</w:t>
      </w:r>
      <w:r>
        <w:rPr>
          <w:vertAlign w:val="superscript"/>
        </w:rPr>
        <w:t>13</w: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480.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 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</w:t>
      </w: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Garretson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Immunities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Representatives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Foreign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States”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(1966)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41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69.</w:t>
      </w:r>
    </w:p>
    <w:p>
      <w:pPr>
        <w:spacing w:line="243" w:lineRule="exact" w:before="1"/>
        <w:ind w:left="192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482.</w:t>
      </w:r>
    </w:p>
    <w:p>
      <w:pPr>
        <w:spacing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Harvard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Draft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contains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introductory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comments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declaration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theory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exterritoriality has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 used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formulating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 draft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convention”.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Dinstein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(1966)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Immunity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from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Jurisdiction Rationae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Materiae</w:t>
      </w:r>
      <w:r>
        <w:rPr>
          <w:rFonts w:ascii="Calibri" w:hAnsi="Calibri"/>
          <w:sz w:val="20"/>
          <w:vertAlign w:val="baseline"/>
        </w:rPr>
        <w:t>”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None of the earlier attempts managed to address the field in sufficient detail.</w:t>
      </w:r>
      <w:r>
        <w:rPr>
          <w:vertAlign w:val="superscript"/>
        </w:rPr>
        <w:t>14</w:t>
      </w:r>
      <w:r>
        <w:rPr>
          <w:vertAlign w:val="baseline"/>
        </w:rPr>
        <w:t>In 1957,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General Assembly Resolution 685,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(ILC)</w:t>
      </w:r>
      <w:r>
        <w:rPr>
          <w:spacing w:val="12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task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preparing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draft</w:t>
      </w:r>
      <w:r>
        <w:rPr>
          <w:spacing w:val="13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Relations.</w:t>
      </w:r>
      <w:r>
        <w:rPr>
          <w:vertAlign w:val="superscript"/>
        </w:rPr>
        <w:t>15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E</w:t>
      </w:r>
      <w:r>
        <w:rPr>
          <w:spacing w:val="-58"/>
          <w:vertAlign w:val="baseline"/>
        </w:rPr>
        <w:t> </w:t>
      </w:r>
      <w:r>
        <w:rPr>
          <w:vertAlign w:val="baseline"/>
        </w:rPr>
        <w:t>F Sandstorm was appointed Special </w:t>
      </w:r>
      <w:r>
        <w:rPr>
          <w:i/>
          <w:vertAlign w:val="baseline"/>
        </w:rPr>
        <w:t>Rapporteur </w:t>
      </w:r>
      <w:r>
        <w:rPr>
          <w:vertAlign w:val="baseline"/>
        </w:rPr>
        <w:t>and was responsible for drafting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which would be later reviewed by the ILC.</w:t>
      </w:r>
      <w:r>
        <w:rPr>
          <w:vertAlign w:val="superscript"/>
        </w:rPr>
        <w:t>16</w:t>
      </w:r>
      <w:r>
        <w:rPr>
          <w:vertAlign w:val="baseline"/>
        </w:rPr>
        <w:t> The ILC later requested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comments from all governments in order to receive input and draft an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organizations (as observers) making use of the envoy structure, was held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 this draft document.</w:t>
      </w:r>
      <w:r>
        <w:rPr>
          <w:vertAlign w:val="superscript"/>
        </w:rPr>
        <w:t>18</w:t>
      </w:r>
      <w:r>
        <w:rPr>
          <w:vertAlign w:val="baseline"/>
        </w:rPr>
        <w:t> These States were able to reach consensus on many issues.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Vienna Convention was considered to be a success in that by 1985, 145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had acceded to it; ten years thereafter this number had increased to 174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0" w:lineRule="auto" w:before="2"/>
        <w:ind w:left="192" w:right="118"/>
        <w:jc w:val="both"/>
      </w:pPr>
      <w:r>
        <w:rPr/>
        <w:t>The formulation of the Vienna Convention was a reaction to the absolute immunity</w:t>
      </w:r>
      <w:r>
        <w:rPr>
          <w:spacing w:val="1"/>
        </w:rPr>
        <w:t> </w:t>
      </w:r>
      <w:r>
        <w:rPr/>
        <w:t>granted to diplomats throughout the</w:t>
      </w:r>
      <w:r>
        <w:rPr>
          <w:spacing w:val="-1"/>
        </w:rPr>
        <w:t> </w:t>
      </w:r>
      <w:r>
        <w:rPr/>
        <w:t>ages.</w:t>
      </w:r>
      <w:r>
        <w:rPr>
          <w:vertAlign w:val="superscript"/>
        </w:rPr>
        <w:t>19</w:t>
      </w:r>
    </w:p>
    <w:p>
      <w:pPr>
        <w:spacing w:line="480" w:lineRule="auto" w:before="0"/>
        <w:ind w:left="192" w:right="116" w:firstLine="0"/>
        <w:jc w:val="both"/>
        <w:rPr>
          <w:sz w:val="24"/>
        </w:rPr>
      </w:pPr>
      <w:r>
        <w:rPr>
          <w:sz w:val="24"/>
        </w:rPr>
        <w:t>Further, it sought to standardize the practice of diplomatic officers and missions in the</w:t>
      </w:r>
      <w:r>
        <w:rPr>
          <w:spacing w:val="1"/>
          <w:sz w:val="24"/>
        </w:rPr>
        <w:t> </w:t>
      </w:r>
      <w:r>
        <w:rPr>
          <w:sz w:val="24"/>
        </w:rPr>
        <w:t>receiving State. In addition, the preamble of the Vienna Convention states that one of the</w:t>
      </w:r>
      <w:r>
        <w:rPr>
          <w:spacing w:val="-57"/>
          <w:sz w:val="24"/>
        </w:rPr>
        <w:t> </w:t>
      </w:r>
      <w:r>
        <w:rPr>
          <w:sz w:val="24"/>
        </w:rPr>
        <w:t>purposes of immunities and privileges is “</w:t>
      </w:r>
      <w:r>
        <w:rPr>
          <w:i/>
          <w:sz w:val="24"/>
        </w:rPr>
        <w:t>not to benefit the individuals but to ensure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missions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representing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”.</w:t>
      </w:r>
      <w:r>
        <w:rPr>
          <w:sz w:val="24"/>
          <w:vertAlign w:val="superscript"/>
        </w:rPr>
        <w:t>20</w:t>
      </w:r>
    </w:p>
    <w:p>
      <w:pPr>
        <w:pStyle w:val="BodyText"/>
        <w:spacing w:before="1"/>
        <w:ind w:left="192"/>
        <w:jc w:val="both"/>
      </w:pPr>
      <w:r>
        <w:rPr/>
        <w:t>Furthermore,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preamble</w:t>
      </w:r>
      <w:r>
        <w:rPr>
          <w:spacing w:val="8"/>
        </w:rPr>
        <w:t> </w:t>
      </w:r>
      <w:r>
        <w:rPr/>
        <w:t>recognizes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theory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functional</w:t>
      </w:r>
      <w:r>
        <w:rPr>
          <w:spacing w:val="8"/>
        </w:rPr>
        <w:t> </w:t>
      </w:r>
      <w:r>
        <w:rPr/>
        <w:t>necessity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dominant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3.624001pt;margin-top:11.233389pt;width:429.79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4.Maginnis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(2002-2003)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Brooklyn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998.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998.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Ibid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385.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12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 Interesting to note is that the Draft of the ILC mentioned all three theories of diplomatic immunity, but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stressed that it 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functional necessity in solving problems where practice provided no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answer.</w:t>
      </w:r>
    </w:p>
    <w:p>
      <w:pPr>
        <w:spacing w:line="244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1964.</w:t>
      </w:r>
    </w:p>
    <w:p>
      <w:pPr>
        <w:spacing w:before="1"/>
        <w:ind w:left="192" w:right="11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z w:val="20"/>
          <w:vertAlign w:val="baseline"/>
        </w:rPr>
        <w:t> An Introduction (1998) 291. An example of this is in the United States, where an Act in 1790 extended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absolute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only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ambassadors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staff,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ambassador’s personal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servants. See further Ross (1989) 4 American University Journal of International Law &amp; Policy 180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6.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American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 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2"/>
        <w:jc w:val="both"/>
      </w:pPr>
      <w:r>
        <w:rPr/>
        <w:t>theory.</w:t>
      </w:r>
      <w:r>
        <w:rPr>
          <w:vertAlign w:val="superscript"/>
        </w:rPr>
        <w:t>21</w:t>
      </w:r>
      <w:r>
        <w:rPr>
          <w:vertAlign w:val="baseline"/>
        </w:rPr>
        <w:t> Thus, the focus shifts from the </w:t>
      </w:r>
      <w:r>
        <w:rPr>
          <w:i/>
          <w:vertAlign w:val="baseline"/>
        </w:rPr>
        <w:t>person </w:t>
      </w:r>
      <w:r>
        <w:rPr>
          <w:vertAlign w:val="baseline"/>
        </w:rPr>
        <w:t>of the diplomat to his function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mission.</w:t>
      </w:r>
      <w:r>
        <w:rPr>
          <w:vertAlign w:val="superscript"/>
        </w:rPr>
        <w:t>22</w:t>
      </w:r>
      <w:r>
        <w:rPr>
          <w:vertAlign w:val="baseline"/>
        </w:rPr>
        <w:t> A question that can be raised is whether diplomatic representatives adhere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concept, especially when there are other Articles in the Vienna Convention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this.</w:t>
      </w:r>
      <w:r>
        <w:rPr>
          <w:vertAlign w:val="superscript"/>
        </w:rPr>
        <w:t>23</w:t>
      </w:r>
      <w:r>
        <w:rPr>
          <w:vertAlign w:val="baseline"/>
        </w:rPr>
        <w:t>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shift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representation to functional necessity, the latter cannot exist in isolation.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complements both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theories.</w:t>
      </w:r>
    </w:p>
    <w:p>
      <w:pPr>
        <w:spacing w:line="480" w:lineRule="auto" w:before="2"/>
        <w:ind w:left="192" w:right="114" w:firstLine="0"/>
        <w:jc w:val="both"/>
        <w:rPr>
          <w:sz w:val="24"/>
        </w:rPr>
      </w:pPr>
      <w:r>
        <w:rPr>
          <w:sz w:val="24"/>
        </w:rPr>
        <w:t>Similarly, the Vienna Convention signifies the rejection of the </w:t>
      </w:r>
      <w:r>
        <w:rPr>
          <w:i/>
          <w:sz w:val="24"/>
        </w:rPr>
        <w:t>exterritoriality </w:t>
      </w:r>
      <w:r>
        <w:rPr>
          <w:sz w:val="24"/>
        </w:rPr>
        <w:t>theory and</w:t>
      </w:r>
      <w:r>
        <w:rPr>
          <w:spacing w:val="1"/>
          <w:sz w:val="24"/>
        </w:rPr>
        <w:t> </w:t>
      </w:r>
      <w:r>
        <w:rPr>
          <w:sz w:val="24"/>
        </w:rPr>
        <w:t>states that this theory was an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unfortunate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expression</w:t>
      </w:r>
      <w:r>
        <w:rPr>
          <w:sz w:val="24"/>
        </w:rPr>
        <w:t>” that</w:t>
      </w:r>
      <w:r>
        <w:rPr>
          <w:spacing w:val="1"/>
          <w:sz w:val="24"/>
        </w:rPr>
        <w:t> </w:t>
      </w:r>
      <w:r>
        <w:rPr>
          <w:sz w:val="24"/>
        </w:rPr>
        <w:t>would have</w:t>
      </w:r>
      <w:r>
        <w:rPr>
          <w:spacing w:val="60"/>
          <w:sz w:val="24"/>
        </w:rPr>
        <w:t> </w:t>
      </w:r>
      <w:r>
        <w:rPr>
          <w:sz w:val="24"/>
        </w:rPr>
        <w:t>led to many</w:t>
      </w:r>
      <w:r>
        <w:rPr>
          <w:spacing w:val="1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and to legal</w:t>
      </w:r>
      <w:r>
        <w:rPr>
          <w:spacing w:val="-1"/>
          <w:sz w:val="24"/>
        </w:rPr>
        <w:t> </w:t>
      </w:r>
      <w:r>
        <w:rPr>
          <w:sz w:val="24"/>
        </w:rPr>
        <w:t>consequences that would be</w:t>
      </w:r>
      <w:r>
        <w:rPr>
          <w:spacing w:val="-2"/>
          <w:sz w:val="24"/>
        </w:rPr>
        <w:t> </w:t>
      </w:r>
      <w:r>
        <w:rPr>
          <w:i/>
          <w:sz w:val="24"/>
        </w:rPr>
        <w:t>“absolutely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inadmissible</w:t>
      </w:r>
      <w:r>
        <w:rPr>
          <w:sz w:val="24"/>
        </w:rPr>
        <w:t>”.</w:t>
      </w:r>
      <w:r>
        <w:rPr>
          <w:sz w:val="24"/>
          <w:vertAlign w:val="superscript"/>
        </w:rPr>
        <w:t>24</w:t>
      </w:r>
    </w:p>
    <w:p>
      <w:pPr>
        <w:pStyle w:val="BodyText"/>
        <w:spacing w:line="480" w:lineRule="auto"/>
        <w:ind w:left="192" w:right="113"/>
        <w:jc w:val="both"/>
      </w:pPr>
      <w:r>
        <w:rPr/>
        <w:t>The Vienna Convention clarifies that diplomats are exempt from jurisdiction of the local</w:t>
      </w:r>
      <w:r>
        <w:rPr>
          <w:spacing w:val="1"/>
        </w:rPr>
        <w:t> </w:t>
      </w:r>
      <w:r>
        <w:rPr/>
        <w:t>courts only during their mission, but are not exempt from the law of the State.</w:t>
      </w:r>
      <w:r>
        <w:rPr>
          <w:vertAlign w:val="superscript"/>
        </w:rPr>
        <w:t>25</w:t>
      </w:r>
      <w:r>
        <w:rPr>
          <w:vertAlign w:val="baseline"/>
        </w:rPr>
        <w:t> It further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grants many fiscal privileges, but also limited customs exemptions which many envoys</w:t>
      </w:r>
      <w:r>
        <w:rPr>
          <w:spacing w:val="1"/>
          <w:vertAlign w:val="baseline"/>
        </w:rPr>
        <w:t> </w:t>
      </w:r>
      <w:r>
        <w:rPr>
          <w:vertAlign w:val="baseline"/>
        </w:rPr>
        <w:t>abuse and use as</w:t>
      </w:r>
      <w:r>
        <w:rPr>
          <w:spacing w:val="1"/>
          <w:vertAlign w:val="baseline"/>
        </w:rPr>
        <w:t> </w:t>
      </w:r>
      <w:r>
        <w:rPr>
          <w:vertAlign w:val="baseline"/>
        </w:rPr>
        <w:t>a way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their salaries. Other countries</w:t>
      </w:r>
      <w:r>
        <w:rPr>
          <w:spacing w:val="60"/>
          <w:vertAlign w:val="baseline"/>
        </w:rPr>
        <w:t> </w:t>
      </w:r>
      <w:r>
        <w:rPr>
          <w:vertAlign w:val="baseline"/>
        </w:rPr>
        <w:t>at the same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denoted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comity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Denza,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marking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2"/>
          <w:vertAlign w:val="baseline"/>
        </w:rPr>
        <w:t> </w:t>
      </w:r>
      <w:r>
        <w:rPr>
          <w:vertAlign w:val="baseline"/>
        </w:rPr>
        <w:t>of previous 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 law principles.</w:t>
      </w:r>
      <w:r>
        <w:rPr>
          <w:vertAlign w:val="superscript"/>
        </w:rPr>
        <w:t>27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Article 22 deals with the inviolability of mission premises. The Convention does not</w:t>
      </w:r>
      <w:r>
        <w:rPr>
          <w:spacing w:val="1"/>
        </w:rPr>
        <w:t> </w:t>
      </w:r>
      <w:r>
        <w:rPr/>
        <w:t>clearly state the ambit of inviolability of missions, but the implications of inviolability</w:t>
      </w:r>
      <w:r>
        <w:rPr>
          <w:spacing w:val="1"/>
        </w:rPr>
        <w:t> </w:t>
      </w:r>
      <w:r>
        <w:rPr/>
        <w:t>and</w:t>
      </w:r>
      <w:r>
        <w:rPr>
          <w:spacing w:val="35"/>
        </w:rPr>
        <w:t> </w:t>
      </w:r>
      <w:r>
        <w:rPr/>
        <w:t>provision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emergency</w:t>
      </w:r>
      <w:r>
        <w:rPr>
          <w:spacing w:val="31"/>
        </w:rPr>
        <w:t> </w:t>
      </w:r>
      <w:r>
        <w:rPr/>
        <w:t>or</w:t>
      </w:r>
      <w:r>
        <w:rPr>
          <w:spacing w:val="35"/>
        </w:rPr>
        <w:t> </w:t>
      </w:r>
      <w:r>
        <w:rPr/>
        <w:t>abuse</w:t>
      </w:r>
      <w:r>
        <w:rPr>
          <w:spacing w:val="35"/>
        </w:rPr>
        <w:t> </w:t>
      </w:r>
      <w:r>
        <w:rPr/>
        <w:t>may</w:t>
      </w:r>
      <w:r>
        <w:rPr>
          <w:spacing w:val="31"/>
        </w:rPr>
        <w:t> </w:t>
      </w:r>
      <w:r>
        <w:rPr/>
        <w:t>justify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receiving</w:t>
      </w:r>
      <w:r>
        <w:rPr>
          <w:spacing w:val="33"/>
        </w:rPr>
        <w:t> </w:t>
      </w:r>
      <w:r>
        <w:rPr/>
        <w:t>State‟s</w:t>
      </w:r>
      <w:r>
        <w:rPr>
          <w:spacing w:val="35"/>
        </w:rPr>
        <w:t> </w:t>
      </w:r>
      <w:r>
        <w:rPr/>
        <w:t>entry</w:t>
      </w:r>
      <w:r>
        <w:rPr>
          <w:spacing w:val="31"/>
        </w:rPr>
        <w:t> </w:t>
      </w:r>
      <w:r>
        <w:rPr/>
        <w:t>onto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3.624001pt;margin-top:9.674562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0"/>
        <w:ind w:left="192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It must be noted although the functional necessity theory is the dominant theory; there is also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inclusion and combination with the personal representation theory which forms part of the Vienna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Convention.</w:t>
      </w:r>
    </w:p>
    <w:p>
      <w:pPr>
        <w:spacing w:before="0"/>
        <w:ind w:left="192" w:right="12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Garley R. S. (1980-1981) 4 “Compensation for ‘Victims’ of Diplomatic Immunity in the United Sates: 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Claims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Fund Proposal”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i/>
          <w:sz w:val="20"/>
        </w:rPr>
        <w:t>Fordham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International Law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Journal</w:t>
      </w:r>
      <w:r>
        <w:rPr>
          <w:rFonts w:ascii="Calibri" w:hAnsi="Calibri"/>
          <w:i/>
          <w:spacing w:val="2"/>
          <w:sz w:val="20"/>
        </w:rPr>
        <w:t> </w:t>
      </w:r>
      <w:r>
        <w:rPr>
          <w:rFonts w:ascii="Calibri" w:hAnsi="Calibri"/>
          <w:sz w:val="20"/>
        </w:rPr>
        <w:t>p. 143.</w:t>
      </w:r>
    </w:p>
    <w:p>
      <w:pPr>
        <w:spacing w:before="0"/>
        <w:ind w:left="192" w:right="12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regard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immunities,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deals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personal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inviolability,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inviolability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residence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property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31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Furthermore,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granting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privileges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such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exemption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tax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(Article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34),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personal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(Article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35)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customs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custom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duties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(Article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36)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cannot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said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representative’s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function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alone,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too.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Frey L.and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Frey M., op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 p. 483-484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Barker J.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S., op cit.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57.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 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485.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482-483.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4"/>
        <w:jc w:val="both"/>
      </w:pPr>
      <w:r>
        <w:rPr/>
        <w:t>premises. Article 27 deals with the protection of all forms of diplomatic communication.</w:t>
      </w:r>
      <w:r>
        <w:rPr>
          <w:spacing w:val="1"/>
        </w:rPr>
        <w:t> </w:t>
      </w:r>
      <w:r>
        <w:rPr/>
        <w:t>Examples are the use of wireless transmissions and the fact that diplomatic bags are not</w:t>
      </w:r>
      <w:r>
        <w:rPr>
          <w:spacing w:val="1"/>
        </w:rPr>
        <w:t> </w:t>
      </w:r>
      <w:r>
        <w:rPr/>
        <w:t>searched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civil</w:t>
      </w:r>
      <w:r>
        <w:rPr>
          <w:spacing w:val="1"/>
        </w:rPr>
        <w:t> </w:t>
      </w:r>
      <w:r>
        <w:rPr/>
        <w:t>jurisdiction in order to ensure them minimizing of abuse by diplomats. Article 34 looks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exceptions to taxes on private income and property arising in the receiving State, indirect</w:t>
      </w:r>
      <w:r>
        <w:rPr>
          <w:spacing w:val="-57"/>
        </w:rPr>
        <w:t> </w:t>
      </w:r>
      <w:r>
        <w:rPr/>
        <w:t>taxes and charges levied for services rendered. Article 37 proved the most difficult to</w:t>
      </w:r>
      <w:r>
        <w:rPr>
          <w:spacing w:val="1"/>
        </w:rPr>
        <w:t> </w:t>
      </w:r>
      <w:r>
        <w:rPr/>
        <w:t>resolve in view of great diversity of approach by the parties to the Convention. This</w:t>
      </w:r>
      <w:r>
        <w:rPr>
          <w:spacing w:val="1"/>
        </w:rPr>
        <w:t> </w:t>
      </w:r>
      <w:r>
        <w:rPr/>
        <w:t>Article deals with the treatment of junior staff of diplomatic missions and families</w:t>
      </w:r>
      <w:r>
        <w:rPr>
          <w:vertAlign w:val="superscript"/>
        </w:rPr>
        <w:t>28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 civil jurisdiction while allowing full immunity from criminal jurisdiction.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38 deals with debarring nationals and permanent residents of the receiving State from all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classify envoys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personnel. The motive of this Article was that before the First World War only powerful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sent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 greater status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other envoys</w:t>
      </w:r>
      <w:r>
        <w:rPr>
          <w:vertAlign w:val="superscript"/>
        </w:rPr>
        <w:t>30</w:t>
      </w:r>
    </w:p>
    <w:p>
      <w:pPr>
        <w:pStyle w:val="BodyText"/>
        <w:spacing w:line="480" w:lineRule="auto" w:before="2"/>
        <w:ind w:left="192" w:right="119"/>
        <w:jc w:val="both"/>
      </w:pPr>
      <w:r>
        <w:rPr/>
        <w:t>By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ambassadors</w:t>
      </w:r>
      <w:r>
        <w:rPr>
          <w:spacing w:val="1"/>
        </w:rPr>
        <w:t> </w:t>
      </w:r>
      <w:r>
        <w:rPr/>
        <w:t>rose,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 of envoys declined. The Vienna Convention confirmed that heads of missions</w:t>
      </w:r>
      <w:r>
        <w:rPr>
          <w:spacing w:val="1"/>
        </w:rPr>
        <w:t> </w:t>
      </w:r>
      <w:r>
        <w:rPr/>
        <w:t>would take</w:t>
      </w:r>
      <w:r>
        <w:rPr>
          <w:spacing w:val="-2"/>
        </w:rPr>
        <w:t> </w:t>
      </w:r>
      <w:r>
        <w:rPr/>
        <w:t>precedence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Although the Vienna Convention successfully codified several practices,</w:t>
      </w:r>
      <w:r>
        <w:rPr>
          <w:spacing w:val="60"/>
        </w:rPr>
        <w:t> </w:t>
      </w:r>
      <w:r>
        <w:rPr/>
        <w:t>not everyone</w:t>
      </w:r>
      <w:r>
        <w:rPr>
          <w:spacing w:val="1"/>
        </w:rPr>
        <w:t> </w:t>
      </w:r>
      <w:r>
        <w:rPr/>
        <w:t>got what they wanted</w:t>
      </w:r>
      <w:r>
        <w:rPr>
          <w:vertAlign w:val="superscript"/>
        </w:rPr>
        <w:t>32</w:t>
      </w:r>
      <w:r>
        <w:rPr>
          <w:vertAlign w:val="baseline"/>
        </w:rPr>
        <w:t>. For instance, the US argued unsuccessfully for retaining many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Italy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Argentina</w:t>
      </w:r>
      <w:r>
        <w:rPr>
          <w:spacing w:val="1"/>
          <w:vertAlign w:val="baseline"/>
        </w:rPr>
        <w:t> </w:t>
      </w:r>
      <w:r>
        <w:rPr>
          <w:vertAlign w:val="baseline"/>
        </w:rPr>
        <w:t>wanted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10"/>
          <w:vertAlign w:val="baseline"/>
        </w:rPr>
        <w:t> </w:t>
      </w:r>
      <w:r>
        <w:rPr>
          <w:vertAlign w:val="baseline"/>
        </w:rPr>
        <w:t>Colombia</w:t>
      </w:r>
      <w:r>
        <w:rPr>
          <w:spacing w:val="10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624001pt;margin-top:10.639189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2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7" w:lineRule="auto"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helped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undermine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traditional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blamed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complicated networking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alliances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war.</w:t>
      </w:r>
    </w:p>
    <w:p>
      <w:pPr>
        <w:spacing w:before="1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 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 op. 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432.</w:t>
      </w:r>
    </w:p>
    <w:p>
      <w:pPr>
        <w:spacing w:line="244" w:lineRule="auto" w:before="25"/>
        <w:ind w:left="192" w:right="12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instance,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Mexican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Delegation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wanted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Vienna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Convention: “Diplomatic privileges and immunities are granted in order that the persons entitled to them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 better perform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functions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not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benefit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those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persons.”</w:t>
      </w:r>
    </w:p>
    <w:p>
      <w:pPr>
        <w:spacing w:after="0" w:line="244" w:lineRule="auto"/>
        <w:jc w:val="both"/>
        <w:rPr>
          <w:rFonts w:ascii="Calibri" w:hAns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9"/>
        <w:jc w:val="both"/>
      </w:pPr>
      <w:r>
        <w:rPr/>
        <w:t>commercial activity, which was supported by the Latin American countries and other</w:t>
      </w:r>
      <w:r>
        <w:rPr>
          <w:spacing w:val="1"/>
        </w:rPr>
        <w:t> </w:t>
      </w:r>
      <w:r>
        <w:rPr/>
        <w:t>countries like Egypt, India, Norway, Poland, Switzerland and South Africa. Despite such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 proposal was</w:t>
      </w:r>
      <w:r>
        <w:rPr>
          <w:spacing w:val="2"/>
        </w:rPr>
        <w:t> </w:t>
      </w:r>
      <w:r>
        <w:rPr/>
        <w:t>not included into the</w:t>
      </w:r>
      <w:r>
        <w:rPr>
          <w:spacing w:val="-1"/>
        </w:rPr>
        <w:t> </w:t>
      </w:r>
      <w:r>
        <w:rPr/>
        <w:t>Vienna</w:t>
      </w:r>
      <w:r>
        <w:rPr>
          <w:spacing w:val="-1"/>
        </w:rPr>
        <w:t> </w:t>
      </w:r>
      <w:r>
        <w:rPr/>
        <w:t>Convention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9"/>
        <w:jc w:val="both"/>
      </w:pPr>
      <w:r>
        <w:rPr/>
        <w:t>Debates such as these were necessary to limit immunity; otherwise diplomatic personnel</w:t>
      </w:r>
      <w:r>
        <w:rPr>
          <w:spacing w:val="1"/>
        </w:rPr>
        <w:t> </w:t>
      </w:r>
      <w:r>
        <w:rPr/>
        <w:t>would enjoy</w:t>
      </w:r>
      <w:r>
        <w:rPr>
          <w:spacing w:val="-3"/>
        </w:rPr>
        <w:t> </w:t>
      </w:r>
      <w:r>
        <w:rPr/>
        <w:t>absolute immunity</w:t>
      </w:r>
      <w:r>
        <w:rPr>
          <w:spacing w:val="-8"/>
        </w:rPr>
        <w:t> </w:t>
      </w:r>
      <w:r>
        <w:rPr/>
        <w:t>in</w:t>
      </w:r>
      <w:r>
        <w:rPr>
          <w:spacing w:val="2"/>
        </w:rPr>
        <w:t> </w:t>
      </w:r>
      <w:r>
        <w:rPr/>
        <w:t>all their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/>
        <w:ind w:left="192" w:right="116"/>
        <w:jc w:val="both"/>
      </w:pP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Convention‟s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 customary practice. The Vienna Convention appears to guarantee efficiency</w:t>
      </w:r>
      <w:r>
        <w:rPr>
          <w:spacing w:val="1"/>
        </w:rPr>
        <w:t> </w:t>
      </w:r>
      <w:r>
        <w:rPr/>
        <w:t>and security through which States conduct diplomacy</w:t>
      </w:r>
      <w:r>
        <w:rPr>
          <w:vertAlign w:val="superscript"/>
        </w:rPr>
        <w:t>34</w:t>
      </w:r>
      <w:r>
        <w:rPr>
          <w:vertAlign w:val="baseline"/>
        </w:rPr>
        <w:t>. Importantly, it focuses only on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 envoys and did not deal with ad hoc envoys and international organizations,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dealt with by other Conventions. It further avoids controversial issues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never-ending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functional necessity approach helps restrict privileges and reduce the number of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who enjoyed them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The Convention contains 53 Articles that govern the behavior of diplomats, 13 of which</w:t>
      </w:r>
      <w:r>
        <w:rPr>
          <w:spacing w:val="1"/>
        </w:rPr>
        <w:t> </w:t>
      </w:r>
      <w:r>
        <w:rPr/>
        <w:t>address the issue of immunity. Only selected Articles that deal with immunity and abuses</w:t>
      </w:r>
      <w:r>
        <w:rPr>
          <w:spacing w:val="-57"/>
        </w:rPr>
        <w:t> </w:t>
      </w:r>
      <w:r>
        <w:rPr/>
        <w:t>will be dealt with comprehensively in this thesis</w:t>
      </w:r>
      <w:r>
        <w:rPr>
          <w:vertAlign w:val="superscript"/>
        </w:rPr>
        <w:t>36</w:t>
      </w:r>
      <w:r>
        <w:rPr>
          <w:vertAlign w:val="baseline"/>
        </w:rPr>
        <w:t>. Nevertheless, the Vienna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ignored,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bears</w:t>
      </w:r>
      <w:r>
        <w:rPr>
          <w:spacing w:val="1"/>
          <w:vertAlign w:val="baseline"/>
        </w:rPr>
        <w:t> </w:t>
      </w:r>
      <w:r>
        <w:rPr>
          <w:vertAlign w:val="baseline"/>
        </w:rPr>
        <w:t>testament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remarkable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81 States to reach agreement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good.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721"/>
        <w:jc w:val="left"/>
      </w:pPr>
      <w:bookmarkStart w:name="_TOC_250014" w:id="18"/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bookmarkEnd w:id="18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8"/>
        <w:jc w:val="both"/>
      </w:pPr>
      <w:r>
        <w:rPr/>
        <w:t>International law may be defined as that body of law which is composed for its greatest</w:t>
      </w:r>
      <w:r>
        <w:rPr>
          <w:spacing w:val="1"/>
        </w:rPr>
        <w:t> </w:t>
      </w:r>
      <w:r>
        <w:rPr/>
        <w:t>part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principles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rules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conduct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States</w:t>
      </w:r>
      <w:r>
        <w:rPr>
          <w:spacing w:val="4"/>
        </w:rPr>
        <w:t> </w:t>
      </w:r>
      <w:r>
        <w:rPr/>
        <w:t>feel</w:t>
      </w:r>
      <w:r>
        <w:rPr>
          <w:spacing w:val="5"/>
        </w:rPr>
        <w:t> </w:t>
      </w:r>
      <w:r>
        <w:rPr/>
        <w:t>themselves</w:t>
      </w:r>
      <w:r>
        <w:rPr>
          <w:spacing w:val="4"/>
        </w:rPr>
        <w:t> </w:t>
      </w:r>
      <w:r>
        <w:rPr/>
        <w:t>bound</w:t>
      </w:r>
      <w:r>
        <w:rPr>
          <w:spacing w:val="4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3.624001pt;margin-top:11.254507pt;width:144.020pt;height:.74396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487.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 480-481.</w:t>
      </w:r>
    </w:p>
    <w:p>
      <w:pPr>
        <w:spacing w:before="24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36</w:t>
      </w:r>
      <w:r>
        <w:rPr>
          <w:rFonts w:ascii="Calibri"/>
          <w:spacing w:val="-10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observe, and therefore, do commonly observe in their relations with each other</w:t>
      </w:r>
      <w:r>
        <w:rPr>
          <w:vertAlign w:val="superscript"/>
        </w:rPr>
        <w:t>37</w:t>
      </w:r>
      <w:r>
        <w:rPr>
          <w:vertAlign w:val="baseline"/>
        </w:rPr>
        <w:t>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includes also:</w:t>
      </w:r>
    </w:p>
    <w:p>
      <w:pPr>
        <w:pStyle w:val="ListParagraph"/>
        <w:numPr>
          <w:ilvl w:val="2"/>
          <w:numId w:val="10"/>
        </w:numPr>
        <w:tabs>
          <w:tab w:pos="913" w:val="left" w:leader="none"/>
        </w:tabs>
        <w:spacing w:line="480" w:lineRule="auto" w:before="1" w:after="0"/>
        <w:ind w:left="912" w:right="11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organizations, their relations with each other, and their relations with each other,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relations with States and</w:t>
      </w:r>
      <w:r>
        <w:rPr>
          <w:spacing w:val="-1"/>
          <w:sz w:val="24"/>
        </w:rPr>
        <w:t> </w:t>
      </w:r>
      <w:r>
        <w:rPr>
          <w:sz w:val="24"/>
        </w:rPr>
        <w:t>individuals; and</w:t>
      </w:r>
    </w:p>
    <w:p>
      <w:pPr>
        <w:pStyle w:val="ListParagraph"/>
        <w:numPr>
          <w:ilvl w:val="2"/>
          <w:numId w:val="10"/>
        </w:numPr>
        <w:tabs>
          <w:tab w:pos="973" w:val="left" w:leader="none"/>
        </w:tabs>
        <w:spacing w:line="480" w:lineRule="auto" w:before="0" w:after="0"/>
        <w:ind w:left="912" w:right="113" w:hanging="360"/>
        <w:jc w:val="both"/>
        <w:rPr>
          <w:sz w:val="24"/>
        </w:rPr>
      </w:pPr>
      <w:r>
        <w:rPr/>
        <w:tab/>
      </w:r>
      <w:r>
        <w:rPr>
          <w:sz w:val="24"/>
        </w:rPr>
        <w:t>Certain rules of law relating to individuals and non-State entities so far as the</w:t>
      </w:r>
      <w:r>
        <w:rPr>
          <w:spacing w:val="1"/>
          <w:sz w:val="24"/>
        </w:rPr>
        <w:t> </w:t>
      </w:r>
      <w:r>
        <w:rPr>
          <w:sz w:val="24"/>
        </w:rPr>
        <w:t>rights or duties of such individuals and non-State entities are the concern of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spacing w:line="480" w:lineRule="auto" w:before="1"/>
        <w:ind w:left="192" w:right="117"/>
        <w:jc w:val="both"/>
      </w:pPr>
      <w:r>
        <w:rPr/>
        <w:t>In the writer opinion, International law refer to a body of principles, customs, and rules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effectively binding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by sovereign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persons in their mutual relations.</w:t>
      </w:r>
    </w:p>
    <w:p>
      <w:pPr>
        <w:pStyle w:val="BodyText"/>
        <w:spacing w:line="480" w:lineRule="auto"/>
        <w:ind w:left="192" w:right="115"/>
        <w:jc w:val="both"/>
      </w:pPr>
      <w:r>
        <w:rPr/>
        <w:t>Also, International law consists in certain rules of conduct which modern civilized states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comparable in nature and degree to that binding the conscientious person to obey the law</w:t>
      </w:r>
      <w:r>
        <w:rPr>
          <w:spacing w:val="-57"/>
        </w:rPr>
        <w:t> </w:t>
      </w:r>
      <w:r>
        <w:rPr/>
        <w:t>of his country, and which they also regard as being enforceable by appropriate means in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infringement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Furthermore, International law may be defined as a body of rules which nation-states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>
          <w:i/>
        </w:rPr>
        <w:t>interse</w:t>
      </w:r>
      <w:r>
        <w:rPr/>
        <w:t>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either</w:t>
      </w:r>
      <w:r>
        <w:rPr>
          <w:spacing w:val="1"/>
        </w:rPr>
        <w:t> </w:t>
      </w:r>
      <w:r>
        <w:rPr/>
        <w:t>comprise international treaties or international customs which have acquired the force of</w:t>
      </w:r>
      <w:r>
        <w:rPr>
          <w:spacing w:val="1"/>
        </w:rPr>
        <w:t> </w:t>
      </w:r>
      <w:r>
        <w:rPr/>
        <w:t>law in the world community. Generally speaking, international law means such law</w:t>
      </w:r>
      <w:r>
        <w:rPr>
          <w:spacing w:val="1"/>
        </w:rPr>
        <w:t> </w:t>
      </w:r>
      <w:r>
        <w:rPr/>
        <w:t>which is operative in the world community.</w:t>
      </w:r>
      <w:r>
        <w:rPr>
          <w:spacing w:val="1"/>
        </w:rPr>
        <w:t> </w:t>
      </w:r>
      <w:r>
        <w:rPr/>
        <w:t>Therefore, it may not be correct to classify</w:t>
      </w:r>
      <w:r>
        <w:rPr>
          <w:spacing w:val="1"/>
        </w:rPr>
        <w:t> </w:t>
      </w:r>
      <w:r>
        <w:rPr/>
        <w:t>international law into particular, general and universal as is done by Oppenheim [1].</w:t>
      </w:r>
      <w:r>
        <w:rPr>
          <w:spacing w:val="1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Oppenheim,</w:t>
      </w:r>
      <w:r>
        <w:rPr>
          <w:spacing w:val="28"/>
        </w:rPr>
        <w:t> </w:t>
      </w:r>
      <w:r>
        <w:rPr/>
        <w:t>particular</w:t>
      </w:r>
      <w:r>
        <w:rPr>
          <w:spacing w:val="26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law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operative</w:t>
      </w:r>
      <w:r>
        <w:rPr>
          <w:spacing w:val="26"/>
        </w:rPr>
        <w:t> </w:t>
      </w:r>
      <w:r>
        <w:rPr/>
        <w:t>among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few</w:t>
      </w:r>
      <w:r>
        <w:rPr>
          <w:spacing w:val="27"/>
        </w:rPr>
        <w:t> </w:t>
      </w:r>
      <w:r>
        <w:rPr/>
        <w:t>states,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3.624001pt;margin-top:8.644913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Starke,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J.G.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(1977)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Introduction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butter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worth’s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P.44-448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Glahn,V.G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(1996):</w:t>
      </w:r>
      <w:r>
        <w:rPr>
          <w:rFonts w:ascii="Calibri"/>
          <w:spacing w:val="5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6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Among</w:t>
      </w:r>
      <w:r>
        <w:rPr>
          <w:rFonts w:ascii="Calibri"/>
          <w:spacing w:val="6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Nations,</w:t>
      </w:r>
      <w:r>
        <w:rPr>
          <w:rFonts w:ascii="Calibri"/>
          <w:spacing w:val="6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6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5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6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6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6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Law7</w:t>
      </w:r>
      <w:r>
        <w:rPr>
          <w:rFonts w:ascii="Calibri"/>
          <w:i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ed</w:t>
      </w:r>
      <w:r>
        <w:rPr>
          <w:rFonts w:ascii="Calibri"/>
          <w:spacing w:val="6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21"/>
        <w:jc w:val="both"/>
      </w:pPr>
      <w:r>
        <w:rPr/>
        <w:t>general international law among many states and universal international law among all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International law is applicable to all the states and, therefore, is necessarily</w:t>
      </w:r>
      <w:r>
        <w:rPr>
          <w:spacing w:val="1"/>
        </w:rPr>
        <w:t> </w:t>
      </w:r>
      <w:r>
        <w:rPr/>
        <w:t>universal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Heading2"/>
        <w:spacing w:before="6"/>
        <w:ind w:left="192" w:firstLine="0"/>
      </w:pPr>
      <w:r>
        <w:rPr/>
        <w:t>Nature</w:t>
      </w:r>
      <w:r>
        <w:rPr>
          <w:spacing w:val="-3"/>
        </w:rPr>
        <w:t> </w:t>
      </w:r>
      <w:r>
        <w:rPr/>
        <w:t>of 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2" w:right="118"/>
        <w:jc w:val="both"/>
      </w:pPr>
      <w:r>
        <w:rPr/>
        <w:t>„Law‟,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one</w:t>
      </w:r>
      <w:r>
        <w:rPr>
          <w:spacing w:val="-6"/>
        </w:rPr>
        <w:t> </w:t>
      </w:r>
      <w:r>
        <w:rPr/>
        <w:t>should</w:t>
      </w:r>
      <w:r>
        <w:rPr>
          <w:spacing w:val="-3"/>
        </w:rPr>
        <w:t> </w:t>
      </w:r>
      <w:r>
        <w:rPr/>
        <w:t>understand,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conduct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conform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interests of organized society lest the violator may be penalized for not conforming to</w:t>
      </w:r>
      <w:r>
        <w:rPr>
          <w:spacing w:val="-57"/>
        </w:rPr>
        <w:t> </w:t>
      </w:r>
      <w:r>
        <w:rPr/>
        <w:t>it.</w:t>
      </w:r>
      <w:r>
        <w:rPr>
          <w:spacing w:val="1"/>
        </w:rPr>
        <w:t> </w:t>
      </w:r>
      <w:r>
        <w:rPr/>
        <w:t>This concept of law is as much correct with respect to municipal law as in the case of</w:t>
      </w:r>
      <w:r>
        <w:rPr>
          <w:spacing w:val="1"/>
        </w:rPr>
        <w:t> </w:t>
      </w:r>
      <w:r>
        <w:rPr/>
        <w:t>international law.</w:t>
      </w:r>
      <w:r>
        <w:rPr>
          <w:spacing w:val="1"/>
        </w:rPr>
        <w:t> </w:t>
      </w:r>
      <w:r>
        <w:rPr/>
        <w:t>The difference may, of course, lie in the fact that while municipal law</w:t>
      </w:r>
      <w:r>
        <w:rPr>
          <w:spacing w:val="1"/>
        </w:rPr>
        <w:t> </w:t>
      </w:r>
      <w:r>
        <w:rPr/>
        <w:t>regulates relations within a given state, international law prescribes a code of conduct</w:t>
      </w:r>
      <w:r>
        <w:rPr>
          <w:spacing w:val="1"/>
        </w:rPr>
        <w:t> </w:t>
      </w:r>
      <w:r>
        <w:rPr/>
        <w:t>which would no doubt invite censure whenever the same is violated.</w:t>
      </w:r>
      <w:r>
        <w:rPr>
          <w:spacing w:val="1"/>
        </w:rPr>
        <w:t> </w:t>
      </w:r>
      <w:r>
        <w:rPr/>
        <w:t>In this sense,</w:t>
      </w:r>
      <w:r>
        <w:rPr>
          <w:spacing w:val="1"/>
        </w:rPr>
        <w:t> </w:t>
      </w:r>
      <w:r>
        <w:rPr/>
        <w:t>international law is just like conventional law, i.e. contract law, which creates legal</w:t>
      </w:r>
      <w:r>
        <w:rPr>
          <w:spacing w:val="1"/>
        </w:rPr>
        <w:t> </w:t>
      </w:r>
      <w:r>
        <w:rPr/>
        <w:t>relations through consent of parties.</w:t>
      </w:r>
      <w:r>
        <w:rPr>
          <w:spacing w:val="1"/>
        </w:rPr>
        <w:t> </w:t>
      </w:r>
      <w:r>
        <w:rPr/>
        <w:t>Therefore, if conventional law could be considered</w:t>
      </w:r>
      <w:r>
        <w:rPr>
          <w:spacing w:val="1"/>
        </w:rPr>
        <w:t> </w:t>
      </w:r>
      <w:r>
        <w:rPr/>
        <w:t>as real law, one wonders why international law cannot be considered as law in the real</w:t>
      </w:r>
      <w:r>
        <w:rPr>
          <w:spacing w:val="1"/>
        </w:rPr>
        <w:t> </w:t>
      </w:r>
      <w:r>
        <w:rPr/>
        <w:t>sense.</w:t>
      </w:r>
    </w:p>
    <w:p>
      <w:pPr>
        <w:pStyle w:val="BodyText"/>
        <w:spacing w:line="480" w:lineRule="auto" w:before="1"/>
        <w:ind w:left="192" w:right="120"/>
        <w:jc w:val="both"/>
      </w:pPr>
      <w:r>
        <w:rPr/>
        <w:t>It cannot be denied that there are some enforcement measures in international law also.</w:t>
      </w:r>
      <w:r>
        <w:rPr>
          <w:spacing w:val="1"/>
        </w:rPr>
        <w:t> </w:t>
      </w:r>
      <w:r>
        <w:rPr/>
        <w:t>Self help is one such measure.</w:t>
      </w:r>
      <w:r>
        <w:rPr>
          <w:spacing w:val="1"/>
        </w:rPr>
        <w:t> </w:t>
      </w:r>
      <w:r>
        <w:rPr/>
        <w:t>This measure may not be very desirable but this kind of</w:t>
      </w:r>
      <w:r>
        <w:rPr>
          <w:spacing w:val="1"/>
        </w:rPr>
        <w:t> </w:t>
      </w:r>
      <w:r>
        <w:rPr/>
        <w:t>redress existed in ancient societies and to some extent today also as part of 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Charter of the United Nations prescribes enforcement measures under Articles 5,</w:t>
      </w:r>
      <w:r>
        <w:rPr>
          <w:spacing w:val="1"/>
        </w:rPr>
        <w:t> </w:t>
      </w:r>
      <w:r>
        <w:rPr/>
        <w:t>6, 41 and 42 against the violating states.</w:t>
      </w:r>
      <w:r>
        <w:rPr>
          <w:spacing w:val="1"/>
        </w:rPr>
        <w:t> </w:t>
      </w:r>
      <w:r>
        <w:rPr/>
        <w:t>These measures have the semblance of taking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against the wrong-doing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 w:before="1"/>
        <w:ind w:left="192" w:right="118"/>
        <w:jc w:val="both"/>
      </w:pPr>
      <w:r>
        <w:rPr/>
        <w:t>Therefore,</w:t>
      </w:r>
      <w:r>
        <w:rPr>
          <w:spacing w:val="1"/>
        </w:rPr>
        <w:t> </w:t>
      </w:r>
      <w:r>
        <w:rPr/>
        <w:t>it is safe to</w:t>
      </w:r>
      <w:r>
        <w:rPr>
          <w:spacing w:val="1"/>
        </w:rPr>
        <w:t> </w:t>
      </w:r>
      <w:r>
        <w:rPr/>
        <w:t>say that international law is as much law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any other law</w:t>
      </w:r>
      <w:r>
        <w:rPr>
          <w:spacing w:val="1"/>
        </w:rPr>
        <w:t> </w:t>
      </w:r>
      <w:r>
        <w:rPr/>
        <w:t>although it is not free from criticism that it may be weaker than the ordinary law of the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dishearten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occur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8"/>
        </w:rPr>
      </w:pPr>
      <w:r>
        <w:rPr/>
        <w:pict>
          <v:rect style="position:absolute;margin-left:93.624001pt;margin-top:18.081232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Hingorani,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Modern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184-205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2"/>
        <w:jc w:val="both"/>
      </w:pPr>
      <w:r>
        <w:rPr/>
        <w:t>Unfortunately, observation of many rules of international law goes unnoticed while the</w:t>
      </w:r>
      <w:r>
        <w:rPr>
          <w:spacing w:val="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highlighted.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13" w:id="19"/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bookmarkEnd w:id="19"/>
      <w:r>
        <w:rPr/>
        <w:t>Immunities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92" w:right="113" w:firstLine="0"/>
        <w:jc w:val="both"/>
        <w:rPr>
          <w:sz w:val="24"/>
        </w:rPr>
      </w:pPr>
      <w:r>
        <w:rPr>
          <w:sz w:val="24"/>
        </w:rPr>
        <w:t>„International Immunities‟ refers to the immunity enjoyed by international organizations</w:t>
      </w:r>
      <w:r>
        <w:rPr>
          <w:spacing w:val="1"/>
          <w:sz w:val="24"/>
        </w:rPr>
        <w:t> </w:t>
      </w:r>
      <w:r>
        <w:rPr>
          <w:sz w:val="24"/>
        </w:rPr>
        <w:t>and their personnel.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 This thesis will not concentrate on international immunities but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must be briefly mentioned to indicate the relationship with diplomatic immunity.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purposes of simplicity, this thesis will primarily focus on the UN. Many abuses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committed by UN officials in New York. The reason as to why New York is the city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 most abuses by UN officials occur is due to the fact that the UN headquarters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diplomats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receive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immunities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custom,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immunity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treaties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conventions.</w:t>
      </w: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 The UN Charter and Convention do not define “international official”;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 Suzanne Bastid‟s 1931definition has been accepted by most academics. She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defines them as “</w:t>
      </w:r>
      <w:r>
        <w:rPr>
          <w:i/>
          <w:sz w:val="24"/>
          <w:vertAlign w:val="baseline"/>
        </w:rPr>
        <w:t>persons, who, on the basis of an international treaty constituting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particular international community, are appointed by this international community or 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organ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under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control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exercise,...functions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interest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particular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community</w:t>
      </w:r>
      <w:r>
        <w:rPr>
          <w:sz w:val="24"/>
          <w:vertAlign w:val="baseline"/>
        </w:rPr>
        <w:t>”.</w:t>
      </w:r>
      <w:r>
        <w:rPr>
          <w:sz w:val="24"/>
          <w:vertAlign w:val="superscript"/>
        </w:rPr>
        <w:t>43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established. International officials are not diplomats. They represent an 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rather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  <w:r>
        <w:rPr>
          <w:sz w:val="24"/>
          <w:vertAlign w:val="superscript"/>
        </w:rPr>
        <w:t>44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organizations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important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3.624001pt;margin-top:7.993809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Washington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91.</w:t>
      </w:r>
    </w:p>
    <w:p>
      <w:pPr>
        <w:spacing w:before="0"/>
        <w:ind w:left="192" w:right="12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z w:val="20"/>
          <w:vertAlign w:val="baseline"/>
        </w:rPr>
        <w:t> For an in-depth discussion between international organization immunities and diplomatic immunities,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 to Brower “International Immunities: Some Dissident View on the Role of Municipal Courts” 41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Virginia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Law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(2000-2001)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line="244" w:lineRule="auto" w:before="16"/>
        <w:ind w:left="192" w:right="12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z w:val="20"/>
          <w:vertAlign w:val="baseline"/>
        </w:rPr>
        <w:t> Ling Y., (1976) 33 “A Comparative Study of the Privileges and Immunities of United Nations Member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Representatives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Officials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Traditional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Privileges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Immunities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Agents”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Washington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&amp;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Lee 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127.</w:t>
      </w:r>
    </w:p>
    <w:p>
      <w:pPr>
        <w:spacing w:line="239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p.128.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128-129.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4"/>
        <w:jc w:val="both"/>
      </w:pPr>
      <w:r>
        <w:rPr/>
        <w:t>responsibilities ranging from seeking to ensure human rights, to peace security, trade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They resemble large multinational corporations and conduct billions of dollars‟ worth of</w:t>
      </w:r>
      <w:r>
        <w:rPr>
          <w:spacing w:val="1"/>
        </w:rPr>
        <w:t> </w:t>
      </w:r>
      <w:r>
        <w:rPr/>
        <w:t>transactions.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of international organizations are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United Nations (UN)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 subsidiary bodies, the International Monetary Funds (IMF), the International Bank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Reconstruction and Development (IBRD), Food and Agriculture Organization (FAO),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Atomic Energy Agency (IAEA), Organization of American State (OAS),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North Atlantic Treaty</w:t>
      </w:r>
      <w:r>
        <w:rPr>
          <w:spacing w:val="-3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"/>
          <w:vertAlign w:val="baseline"/>
        </w:rPr>
        <w:t> </w:t>
      </w:r>
      <w:r>
        <w:rPr>
          <w:vertAlign w:val="baseline"/>
        </w:rPr>
        <w:t>(NATO)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name a</w:t>
      </w:r>
      <w:r>
        <w:rPr>
          <w:spacing w:val="-2"/>
          <w:vertAlign w:val="baseline"/>
        </w:rPr>
        <w:t> </w:t>
      </w:r>
      <w:r>
        <w:rPr>
          <w:vertAlign w:val="baseline"/>
        </w:rPr>
        <w:t>few.</w:t>
      </w:r>
    </w:p>
    <w:p>
      <w:pPr>
        <w:pStyle w:val="BodyText"/>
        <w:spacing w:line="480" w:lineRule="auto" w:before="1"/>
        <w:ind w:left="192" w:right="121"/>
        <w:jc w:val="both"/>
      </w:pPr>
      <w:r>
        <w:rPr/>
        <w:t>Initially, international organizations did not require privileges and immunities because</w:t>
      </w:r>
      <w:r>
        <w:rPr>
          <w:spacing w:val="1"/>
        </w:rPr>
        <w:t> </w:t>
      </w:r>
      <w:r>
        <w:rPr/>
        <w:t>they did not have a political mandate, but by the 19thcentury international immunities</w:t>
      </w:r>
      <w:r>
        <w:rPr>
          <w:spacing w:val="1"/>
        </w:rPr>
        <w:t> </w:t>
      </w:r>
      <w:r>
        <w:rPr/>
        <w:t>first appeared, even though international organizations only began to increase after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War</w:t>
      </w:r>
      <w:r>
        <w:rPr>
          <w:spacing w:val="2"/>
        </w:rPr>
        <w:t> </w:t>
      </w:r>
      <w:r>
        <w:rPr/>
        <w:t>II.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192" w:right="115"/>
        <w:jc w:val="both"/>
      </w:pPr>
      <w:r>
        <w:rPr/>
        <w:t>Even the Dumbarton Oaks proposal for the UN Charter did not include</w:t>
      </w:r>
      <w:r>
        <w:rPr>
          <w:spacing w:val="60"/>
        </w:rPr>
        <w:t> </w:t>
      </w:r>
      <w:r>
        <w:rPr/>
        <w:t>any 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officials</w:t>
      </w:r>
      <w:r>
        <w:rPr>
          <w:spacing w:val="60"/>
        </w:rPr>
        <w:t> </w:t>
      </w:r>
      <w:r>
        <w:rPr/>
        <w:t>needed</w:t>
      </w:r>
      <w:r>
        <w:rPr>
          <w:spacing w:val="1"/>
        </w:rPr>
        <w:t> </w:t>
      </w:r>
      <w:r>
        <w:rPr/>
        <w:t>immunity.</w:t>
      </w:r>
      <w:r>
        <w:rPr>
          <w:vertAlign w:val="superscript"/>
        </w:rPr>
        <w:t>47</w:t>
      </w:r>
      <w:r>
        <w:rPr>
          <w:vertAlign w:val="baseline"/>
        </w:rPr>
        <w:t> When international organizations with a political mandate began to emerge,</w:t>
      </w:r>
      <w:r>
        <w:rPr>
          <w:spacing w:val="1"/>
          <w:vertAlign w:val="baseline"/>
        </w:rPr>
        <w:t> </w:t>
      </w:r>
      <w:r>
        <w:rPr>
          <w:vertAlign w:val="baseline"/>
        </w:rPr>
        <w:t>many officials were granted diplomatic immunity because it was a convenient and 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misapplication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organization and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home State.</w:t>
      </w:r>
      <w:r>
        <w:rPr>
          <w:vertAlign w:val="superscript"/>
        </w:rPr>
        <w:t>48</w:t>
      </w:r>
    </w:p>
    <w:p>
      <w:pPr>
        <w:pStyle w:val="BodyText"/>
        <w:spacing w:line="480" w:lineRule="auto" w:before="1"/>
        <w:ind w:left="192" w:right="117"/>
        <w:jc w:val="both"/>
      </w:pPr>
      <w:r>
        <w:rPr/>
        <w:t>The Preparatory Commission of the UN proposed the drafting of the Convention on the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 105 of the UN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 that allows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privileges.</w:t>
      </w:r>
      <w:r>
        <w:rPr>
          <w:vertAlign w:val="superscript"/>
        </w:rPr>
        <w:t>50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3.624001pt;margin-top:15.439249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146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z w:val="20"/>
          <w:vertAlign w:val="baseline"/>
        </w:rPr>
        <w:t> Brower C. H., “International Immunities: Some Dissident View on the Role of Municipal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Courts”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Virginia 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 International Law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(2000-2001)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4-5.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(2002-2003)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1010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557.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1010-1011.</w:t>
      </w:r>
    </w:p>
    <w:p>
      <w:pPr>
        <w:spacing w:before="1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Privileges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Immunities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1946,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U.S.T.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1418,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U.N.T.S. 16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2"/>
        <w:jc w:val="both"/>
      </w:pPr>
      <w:r>
        <w:rPr/>
        <w:t>Immunity is divided into four groups. The first group includes high-level personnel;</w:t>
      </w:r>
      <w:r>
        <w:rPr>
          <w:vertAlign w:val="superscript"/>
        </w:rPr>
        <w:t>51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 to fourth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 includes the organization itself, the officials of the UN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experts on mission.</w:t>
      </w:r>
      <w:r>
        <w:rPr>
          <w:vertAlign w:val="superscript"/>
        </w:rPr>
        <w:t>52</w:t>
      </w:r>
      <w:r>
        <w:rPr>
          <w:vertAlign w:val="baseline"/>
        </w:rPr>
        <w:t> Article18 of the UN Convention describes the immunity given to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representatives, who are stationed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UN headquarters throughout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year, and temporary representatives, who are sent for particular sessions or conference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are accorded similar status to that of diplomats accredited to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Temporary representatives, on the other hand, enjoy only limited exemption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8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State;</w:t>
      </w:r>
      <w:r>
        <w:rPr>
          <w:spacing w:val="18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8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immunity</w:t>
      </w:r>
      <w:r>
        <w:rPr>
          <w:spacing w:val="-8"/>
          <w:vertAlign w:val="baseline"/>
        </w:rPr>
        <w:t> </w:t>
      </w:r>
      <w:r>
        <w:rPr>
          <w:vertAlign w:val="baseline"/>
        </w:rPr>
        <w:t>to civil jurisdiction.</w:t>
      </w:r>
      <w:r>
        <w:rPr>
          <w:vertAlign w:val="superscript"/>
        </w:rPr>
        <w:t>55</w:t>
      </w:r>
    </w:p>
    <w:p>
      <w:pPr>
        <w:pStyle w:val="BodyText"/>
        <w:spacing w:line="480" w:lineRule="auto" w:before="2"/>
        <w:ind w:left="192" w:right="121"/>
        <w:jc w:val="both"/>
      </w:pPr>
      <w:r>
        <w:rPr/>
        <w:t>Unlike the Vienna Convention it limits the privileges and immunities of UN officials 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vertAlign w:val="superscript"/>
        </w:rPr>
        <w:t>56</w:t>
      </w:r>
    </w:p>
    <w:p>
      <w:pPr>
        <w:pStyle w:val="BodyText"/>
        <w:spacing w:line="480" w:lineRule="auto"/>
        <w:ind w:left="192" w:right="116"/>
        <w:jc w:val="both"/>
      </w:pPr>
      <w:r>
        <w:rPr/>
        <w:t>In </w:t>
      </w:r>
      <w:r>
        <w:rPr>
          <w:i/>
        </w:rPr>
        <w:t>Westchester County v Ranollo</w:t>
      </w:r>
      <w:r>
        <w:rPr>
          <w:i/>
          <w:vertAlign w:val="superscript"/>
        </w:rPr>
        <w:t>57</w:t>
      </w:r>
      <w:r>
        <w:rPr>
          <w:i/>
          <w:vertAlign w:val="baseline"/>
        </w:rPr>
        <w:t> </w:t>
      </w:r>
      <w:r>
        <w:rPr>
          <w:vertAlign w:val="baseline"/>
        </w:rPr>
        <w:t>chauffer of the Secretary-General of the UN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 for speeding while driving the Secretary-General to an official UN Conference.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that time the court held that Ranollo was not acting in his official capacity.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he be tried today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 Convention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 consider his actions within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function.</w:t>
      </w:r>
      <w:r>
        <w:rPr>
          <w:vertAlign w:val="superscript"/>
        </w:rPr>
        <w:t>58</w:t>
      </w:r>
      <w:r>
        <w:rPr>
          <w:vertAlign w:val="baseline"/>
        </w:rPr>
        <w:t> In other words the functional necessity theory is used to justify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vertAlign w:val="superscript"/>
        </w:rPr>
        <w:t>59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similarities</w:t>
      </w:r>
      <w:r>
        <w:rPr>
          <w:spacing w:val="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UN</w:t>
      </w:r>
      <w:r>
        <w:rPr>
          <w:spacing w:val="9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diplomatic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93.624001pt;margin-top:18.726845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Secretary-General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Secretaries-General.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1013.</w:t>
      </w:r>
    </w:p>
    <w:p>
      <w:pPr>
        <w:spacing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 op. cit. p. 95.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Headquarters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Agreement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3416;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T.I.A.S.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1676;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 U.N.T.S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120.</w:t>
      </w:r>
    </w:p>
    <w:p>
      <w:pPr>
        <w:spacing w:before="1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performed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officials,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experts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consultants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directly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project.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N.Y.S.2d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 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6"/>
        <w:jc w:val="both"/>
      </w:pPr>
      <w:r>
        <w:rPr/>
        <w:t>personnel,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inviolability,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detention.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 include immunity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jurisdiction only with regard to 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vertAlign w:val="superscript"/>
        </w:rPr>
        <w:t>61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The UN Convention provides two methods for the injured party to seek relief from an</w:t>
      </w:r>
      <w:r>
        <w:rPr>
          <w:spacing w:val="1"/>
        </w:rPr>
        <w:t> </w:t>
      </w:r>
      <w:r>
        <w:rPr/>
        <w:t>official abusing his position. The first is waiver of immunity granted by the Secretary-</w:t>
      </w:r>
      <w:r>
        <w:rPr>
          <w:spacing w:val="1"/>
        </w:rPr>
        <w:t> </w:t>
      </w:r>
      <w:r>
        <w:rPr/>
        <w:t>General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is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UN settles with the claimants.</w:t>
      </w:r>
      <w:r>
        <w:rPr>
          <w:vertAlign w:val="superscript"/>
        </w:rPr>
        <w:t>64</w:t>
      </w:r>
    </w:p>
    <w:p>
      <w:pPr>
        <w:pStyle w:val="BodyText"/>
        <w:spacing w:line="480" w:lineRule="auto" w:before="1"/>
        <w:ind w:left="192" w:right="117"/>
        <w:jc w:val="both"/>
      </w:pPr>
      <w:r>
        <w:rPr/>
        <w:t>The UN makes settlement available to claimants who have been injured by officials 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retained their immunity.</w:t>
      </w:r>
      <w:r>
        <w:rPr>
          <w:vertAlign w:val="superscript"/>
        </w:rPr>
        <w:t>65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973" w:val="left" w:leader="none"/>
        </w:tabs>
        <w:spacing w:line="240" w:lineRule="auto" w:before="212" w:after="0"/>
        <w:ind w:left="972" w:right="0" w:hanging="781"/>
        <w:jc w:val="both"/>
      </w:pPr>
      <w:bookmarkStart w:name="_TOC_250012" w:id="20"/>
      <w:bookmarkEnd w:id="20"/>
      <w:r>
        <w:rPr/>
        <w:t>Classification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2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ILC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provided they were foreign nationals. However, as Articles passed through stages of ILC</w:t>
      </w:r>
      <w:r>
        <w:rPr>
          <w:spacing w:val="1"/>
        </w:rPr>
        <w:t> </w:t>
      </w:r>
      <w:r>
        <w:rPr/>
        <w:t>debates it became increasingly necessary to classify and distinguish between different</w:t>
      </w:r>
      <w:r>
        <w:rPr>
          <w:spacing w:val="1"/>
        </w:rPr>
        <w:t> </w:t>
      </w:r>
      <w:r>
        <w:rPr/>
        <w:t>categories of embassy staff.</w:t>
      </w:r>
      <w:r>
        <w:rPr>
          <w:vertAlign w:val="superscript"/>
        </w:rPr>
        <w:t>66</w:t>
      </w:r>
      <w:r>
        <w:rPr>
          <w:vertAlign w:val="baseline"/>
        </w:rPr>
        <w:t> The early years, States relied on the good faith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intrusive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how the 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if it believed that the sending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abusing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system.</w:t>
      </w:r>
      <w:r>
        <w:rPr>
          <w:vertAlign w:val="superscript"/>
        </w:rPr>
        <w:t>67</w:t>
      </w:r>
    </w:p>
    <w:p>
      <w:pPr>
        <w:pStyle w:val="BodyText"/>
        <w:spacing w:line="480" w:lineRule="auto" w:before="2"/>
        <w:ind w:left="192" w:right="122"/>
        <w:jc w:val="both"/>
      </w:pPr>
      <w:r>
        <w:rPr/>
        <w:t>Article</w:t>
      </w:r>
      <w:r>
        <w:rPr>
          <w:spacing w:val="15"/>
        </w:rPr>
        <w:t> </w:t>
      </w:r>
      <w:r>
        <w:rPr/>
        <w:t>1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Vienna</w:t>
      </w:r>
      <w:r>
        <w:rPr>
          <w:spacing w:val="17"/>
        </w:rPr>
        <w:t> </w:t>
      </w:r>
      <w:r>
        <w:rPr/>
        <w:t>Convention</w:t>
      </w:r>
      <w:r>
        <w:rPr>
          <w:spacing w:val="16"/>
        </w:rPr>
        <w:t> </w:t>
      </w:r>
      <w:r>
        <w:rPr/>
        <w:t>defines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diplomatic</w:t>
      </w:r>
      <w:r>
        <w:rPr>
          <w:spacing w:val="15"/>
        </w:rPr>
        <w:t> </w:t>
      </w:r>
      <w:r>
        <w:rPr/>
        <w:t>agent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head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mission</w:t>
      </w:r>
      <w:r>
        <w:rPr>
          <w:spacing w:val="-57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member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diplomatic</w:t>
      </w:r>
      <w:r>
        <w:rPr>
          <w:spacing w:val="17"/>
        </w:rPr>
        <w:t> </w:t>
      </w:r>
      <w:r>
        <w:rPr/>
        <w:t>staff</w:t>
      </w:r>
      <w:r>
        <w:rPr>
          <w:spacing w:val="18"/>
        </w:rPr>
        <w:t> </w:t>
      </w:r>
      <w:r>
        <w:rPr/>
        <w:t>having</w:t>
      </w:r>
      <w:r>
        <w:rPr>
          <w:spacing w:val="15"/>
        </w:rPr>
        <w:t> </w:t>
      </w:r>
      <w:r>
        <w:rPr/>
        <w:t>diplomatic</w:t>
      </w:r>
      <w:r>
        <w:rPr>
          <w:spacing w:val="16"/>
        </w:rPr>
        <w:t> </w:t>
      </w:r>
      <w:r>
        <w:rPr/>
        <w:t>rank.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head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mission</w:t>
      </w:r>
      <w:r>
        <w:rPr>
          <w:spacing w:val="16"/>
        </w:rPr>
        <w:t> </w:t>
      </w:r>
      <w:r>
        <w:rPr/>
        <w:t>is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3.624001pt;margin-top:14.213321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61</w:t>
      </w:r>
      <w:r>
        <w:rPr>
          <w:rFonts w:ascii="Calibri"/>
          <w:spacing w:val="-10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1018.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p.13-14.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15-16.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capacity.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agents are persons designated by the sending State, and the receiving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passport does not itself indicate diplomatic status; neither does the 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 diplomatic visa or an identification card issued by the foreign ministry 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as a diplomatic agent with such status.</w:t>
      </w:r>
      <w:r>
        <w:rPr>
          <w:vertAlign w:val="superscript"/>
        </w:rPr>
        <w:t>69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classifications have been adopted by Article 14 to 18 of the Vienna Convention.</w:t>
      </w:r>
      <w:r>
        <w:rPr>
          <w:vertAlign w:val="superscript"/>
        </w:rPr>
        <w:t>70</w:t>
      </w:r>
      <w:r>
        <w:rPr>
          <w:vertAlign w:val="baseline"/>
        </w:rPr>
        <w:t> 14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heads of diplomatic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missions into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classes</w:t>
      </w:r>
    </w:p>
    <w:p>
      <w:pPr>
        <w:pStyle w:val="ListParagraph"/>
        <w:numPr>
          <w:ilvl w:val="0"/>
          <w:numId w:val="11"/>
        </w:numPr>
        <w:tabs>
          <w:tab w:pos="1993" w:val="left" w:leader="none"/>
        </w:tabs>
        <w:spacing w:line="240" w:lineRule="auto" w:before="0" w:after="0"/>
        <w:ind w:left="1993" w:right="113" w:hanging="361"/>
        <w:jc w:val="left"/>
        <w:rPr>
          <w:i/>
          <w:sz w:val="24"/>
        </w:rPr>
      </w:pPr>
      <w:r>
        <w:rPr>
          <w:i/>
          <w:sz w:val="24"/>
        </w:rPr>
        <w:t>Ambassadors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nuncios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accredited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Heads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mission of equivalent rank.</w:t>
      </w:r>
    </w:p>
    <w:p>
      <w:pPr>
        <w:pStyle w:val="ListParagraph"/>
        <w:numPr>
          <w:ilvl w:val="0"/>
          <w:numId w:val="11"/>
        </w:numPr>
        <w:tabs>
          <w:tab w:pos="1993" w:val="left" w:leader="none"/>
        </w:tabs>
        <w:spacing w:line="240" w:lineRule="auto" w:before="0" w:after="0"/>
        <w:ind w:left="1993" w:right="0" w:hanging="361"/>
        <w:jc w:val="left"/>
        <w:rPr>
          <w:i/>
          <w:sz w:val="24"/>
        </w:rPr>
      </w:pPr>
      <w:r>
        <w:rPr>
          <w:i/>
          <w:sz w:val="24"/>
        </w:rPr>
        <w:t>Envoys,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ministers,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internuncios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accredited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993" w:val="left" w:leader="none"/>
        </w:tabs>
        <w:spacing w:line="240" w:lineRule="auto" w:before="0" w:after="0"/>
        <w:ind w:left="1993" w:right="0" w:hanging="361"/>
        <w:jc w:val="left"/>
        <w:rPr>
          <w:i/>
          <w:sz w:val="24"/>
        </w:rPr>
      </w:pPr>
      <w:r>
        <w:rPr>
          <w:i/>
          <w:sz w:val="24"/>
        </w:rPr>
        <w:t>Chargés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d’affaires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accredited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Ministers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Affairs.’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The title of nuncio denotes a permanent diplomatic representative of the Holy See. In</w:t>
      </w:r>
      <w:r>
        <w:rPr>
          <w:spacing w:val="1"/>
        </w:rPr>
        <w:t> </w:t>
      </w:r>
      <w:r>
        <w:rPr/>
        <w:t>1965,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Apostolic</w:t>
      </w:r>
      <w:r>
        <w:rPr>
          <w:spacing w:val="1"/>
        </w:rPr>
        <w:t> </w:t>
      </w:r>
      <w:r>
        <w:rPr/>
        <w:t>Pro-Nuncio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accredited to States which did not bestow a representative of the Holy See the status of</w:t>
      </w:r>
      <w:r>
        <w:rPr>
          <w:spacing w:val="1"/>
        </w:rPr>
        <w:t> </w:t>
      </w:r>
      <w:r>
        <w:rPr/>
        <w:t>doyen of the diplomatic corps.</w:t>
      </w:r>
      <w:r>
        <w:rPr>
          <w:vertAlign w:val="superscript"/>
        </w:rPr>
        <w:t>71</w:t>
      </w:r>
      <w:r>
        <w:rPr>
          <w:vertAlign w:val="baseline"/>
        </w:rPr>
        <w:t> A problem when classifying diplomats is that when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Extraordinary,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contrasted with resident envoys. However, today the title Ambassador Extraordinary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Plenipotentiary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ambassadors,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the second grouping of diplomats is that it is virtually non-existent, and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9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debates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simplify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head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into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93.624001pt;margin-top:14.671397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68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Brown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(1988)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37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“Diplomatic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Immunity: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Practice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Vienna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&amp; Comparative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386.</w:t>
      </w:r>
    </w:p>
    <w:p>
      <w:pPr>
        <w:spacing w:line="236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Lawrence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Principles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Boston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Handbook </w:t>
      </w:r>
      <w:r>
        <w:rPr>
          <w:rFonts w:ascii="Calibri"/>
          <w:sz w:val="20"/>
          <w:vertAlign w:val="baseline"/>
        </w:rPr>
        <w:t>7ed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Longman: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7"/>
        <w:jc w:val="both"/>
      </w:pPr>
      <w:r>
        <w:rPr/>
        <w:t>just to two classes. When the change was proposed it was rejected primarily by the major</w:t>
      </w:r>
      <w:r>
        <w:rPr>
          <w:spacing w:val="-57"/>
        </w:rPr>
        <w:t> </w:t>
      </w:r>
      <w:r>
        <w:rPr/>
        <w:t>powers.</w:t>
      </w:r>
      <w:r>
        <w:rPr>
          <w:vertAlign w:val="superscript"/>
        </w:rPr>
        <w:t>73</w:t>
      </w:r>
      <w:r>
        <w:rPr>
          <w:vertAlign w:val="baseline"/>
        </w:rPr>
        <w:t> Therefore, the heads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missions remained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divided into 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classes.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 primary responsibility of heads of missions is to carry out the instructions of their</w:t>
      </w:r>
      <w:r>
        <w:rPr>
          <w:spacing w:val="1"/>
        </w:rPr>
        <w:t> </w:t>
      </w:r>
      <w:r>
        <w:rPr/>
        <w:t>ministry and to report back to it with the information gathered.</w:t>
      </w:r>
      <w:r>
        <w:rPr>
          <w:vertAlign w:val="superscript"/>
        </w:rPr>
        <w:t>74</w:t>
      </w:r>
      <w:r>
        <w:rPr>
          <w:vertAlign w:val="baseline"/>
        </w:rPr>
        <w:t> are expected to use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initiative in recommending policy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 and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information; they are responsible to their own government and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for the conduct of the mission.</w:t>
      </w:r>
      <w:r>
        <w:rPr>
          <w:vertAlign w:val="superscript"/>
        </w:rPr>
        <w:t>75</w:t>
      </w:r>
      <w:r>
        <w:rPr>
          <w:vertAlign w:val="baseline"/>
        </w:rPr>
        <w:t> Technology now ensures instantaneous 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missions and the sending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Diplomatic agents should in principle be of the nationality of the sending State with the</w:t>
      </w:r>
      <w:r>
        <w:rPr>
          <w:spacing w:val="1"/>
        </w:rPr>
        <w:t> </w:t>
      </w:r>
      <w:r>
        <w:rPr/>
        <w:t>intention of serving the sending State‟s interest. Heads of missions may be accredited to</w:t>
      </w:r>
      <w:r>
        <w:rPr>
          <w:spacing w:val="1"/>
        </w:rPr>
        <w:t> </w:t>
      </w:r>
      <w:r>
        <w:rPr/>
        <w:t>more than one State, provided there is no objection on the part of any of the States</w:t>
      </w:r>
      <w:r>
        <w:rPr>
          <w:spacing w:val="1"/>
        </w:rPr>
        <w:t> </w:t>
      </w:r>
      <w:r>
        <w:rPr/>
        <w:t>concerned. This is generally used in interest sections.</w:t>
      </w:r>
      <w:r>
        <w:rPr>
          <w:vertAlign w:val="superscript"/>
        </w:rPr>
        <w:t>76</w:t>
      </w:r>
      <w:r>
        <w:rPr>
          <w:vertAlign w:val="baseline"/>
        </w:rPr>
        <w:t> The head of mission may also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on behalf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organization.</w:t>
      </w:r>
      <w:r>
        <w:rPr>
          <w:vertAlign w:val="superscript"/>
        </w:rPr>
        <w:t>77</w:t>
      </w:r>
    </w:p>
    <w:p>
      <w:pPr>
        <w:pStyle w:val="BodyText"/>
        <w:spacing w:line="480" w:lineRule="auto"/>
        <w:ind w:left="192" w:right="118"/>
        <w:jc w:val="both"/>
      </w:pPr>
      <w:r>
        <w:rPr/>
        <w:t>The category a diplomat falls into determines the degree of privileges and immunities to</w:t>
      </w:r>
      <w:r>
        <w:rPr>
          <w:spacing w:val="1"/>
        </w:rPr>
        <w:t> </w:t>
      </w:r>
      <w:r>
        <w:rPr/>
        <w:t>which they may be entitled.</w:t>
      </w:r>
      <w:r>
        <w:rPr>
          <w:vertAlign w:val="superscript"/>
        </w:rPr>
        <w:t>78</w:t>
      </w:r>
      <w:r>
        <w:rPr>
          <w:vertAlign w:val="baseline"/>
        </w:rPr>
        <w:t> The US Department of State has reserved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proper classification of diplomatic staff. However, a US district court has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that diplomats do not hold such a right or discretion, especially when the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prerogatives of third parties may be affected.</w:t>
      </w:r>
      <w:r>
        <w:rPr>
          <w:vertAlign w:val="superscript"/>
        </w:rPr>
        <w:t>79</w:t>
      </w:r>
      <w:r>
        <w:rPr>
          <w:vertAlign w:val="baseline"/>
        </w:rPr>
        <w:t> UK‟s Foreign and Commonwealth Office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sometimes tries “informally to persuade missions to withdraw a nomination in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appointee is clearly fulfilling an administrative and technical rather than 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function”.</w:t>
      </w:r>
      <w:r>
        <w:rPr>
          <w:vertAlign w:val="superscript"/>
        </w:rPr>
        <w:t>80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3.624001pt;margin-top:16.809189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16-17.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16-17.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56.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 and individuals received in a diplomatic capacity are documented in the</w:t>
      </w:r>
      <w:r>
        <w:rPr>
          <w:spacing w:val="1"/>
        </w:rPr>
        <w:t> </w:t>
      </w:r>
      <w:r>
        <w:rPr/>
        <w:t>diplomatic list. This includes all personnel in the mission, the date of taking up function,</w:t>
      </w:r>
      <w:r>
        <w:rPr>
          <w:spacing w:val="1"/>
        </w:rPr>
        <w:t> </w:t>
      </w:r>
      <w:r>
        <w:rPr/>
        <w:t>names, rank of staff, address of the mission and resident addresses, whether they are</w:t>
      </w:r>
      <w:r>
        <w:rPr>
          <w:spacing w:val="1"/>
        </w:rPr>
        <w:t> </w:t>
      </w:r>
      <w:r>
        <w:rPr/>
        <w:t>married or not, whether a spouse has accompanied them and in some countries the names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unmarried daughters over the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of 18</w:t>
      </w:r>
      <w:r>
        <w:rPr>
          <w:spacing w:val="3"/>
        </w:rPr>
        <w:t> </w:t>
      </w:r>
      <w:r>
        <w:rPr/>
        <w:t>years.</w:t>
      </w:r>
      <w:r>
        <w:rPr>
          <w:vertAlign w:val="superscript"/>
        </w:rPr>
        <w:t>81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The list is regularly revised and printed to ensure the right of the diplomat‟s status and</w:t>
      </w:r>
      <w:r>
        <w:rPr>
          <w:spacing w:val="1"/>
        </w:rPr>
        <w:t> </w:t>
      </w:r>
      <w:r>
        <w:rPr/>
        <w:t>immunity.</w:t>
      </w:r>
      <w:r>
        <w:rPr>
          <w:vertAlign w:val="superscript"/>
        </w:rPr>
        <w:t>82</w:t>
      </w:r>
      <w:r>
        <w:rPr>
          <w:vertAlign w:val="baseline"/>
        </w:rPr>
        <w:t> A clear distinction must be drawn between the list compiled by the 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list compiled by the foreign ministry: the list compiled in the mission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entitlement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must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noted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differentiation may be made between heads of mission on account of their 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missions except in matters of precedence and protocol.</w:t>
      </w:r>
      <w:r>
        <w:rPr>
          <w:vertAlign w:val="superscript"/>
        </w:rPr>
        <w:t>84</w:t>
      </w:r>
      <w:r>
        <w:rPr>
          <w:vertAlign w:val="baseline"/>
        </w:rPr>
        <w:t> In certain States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representative of the Holy See takes precedence over all other heads of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category. This was 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Christian States.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pict>
          <v:rect style="position:absolute;margin-left:93.624001pt;margin-top:194.523163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Vienna Convention does not make mention of the role of the doyen or stipulate his</w:t>
      </w:r>
      <w:r>
        <w:rPr>
          <w:spacing w:val="1"/>
        </w:rPr>
        <w:t> </w:t>
      </w:r>
      <w:r>
        <w:rPr/>
        <w:t>functions.</w:t>
      </w:r>
      <w:r>
        <w:rPr>
          <w:vertAlign w:val="superscript"/>
        </w:rPr>
        <w:t>85</w:t>
      </w:r>
      <w:r>
        <w:rPr>
          <w:vertAlign w:val="baseline"/>
        </w:rPr>
        <w:t> This can be the result of countries being sovereign to one another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 of religion as a political influence. For his diplomatic colleagues the doyen acts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spokesperson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protocols,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 and immunities. He speaks for the diplomatic body on public occasions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informs colleagues of developments of general interest to them.</w:t>
      </w:r>
      <w:r>
        <w:rPr>
          <w:vertAlign w:val="superscript"/>
        </w:rPr>
        <w:t>86</w:t>
      </w:r>
      <w:r>
        <w:rPr>
          <w:vertAlign w:val="baseline"/>
        </w:rPr>
        <w:t> Should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temporarily</w:t>
      </w:r>
      <w:r>
        <w:rPr>
          <w:spacing w:val="3"/>
          <w:vertAlign w:val="baseline"/>
        </w:rPr>
        <w:t> </w:t>
      </w:r>
      <w:r>
        <w:rPr>
          <w:vertAlign w:val="baseline"/>
        </w:rPr>
        <w:t>vacant,</w:t>
      </w:r>
      <w:r>
        <w:rPr>
          <w:spacing w:val="9"/>
          <w:vertAlign w:val="baseline"/>
        </w:rPr>
        <w:t> </w:t>
      </w:r>
      <w:r>
        <w:rPr>
          <w:vertAlign w:val="baseline"/>
        </w:rPr>
        <w:t>absent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unable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fulfill</w:t>
      </w:r>
      <w:r>
        <w:rPr>
          <w:spacing w:val="9"/>
          <w:vertAlign w:val="baseline"/>
        </w:rPr>
        <w:t> </w:t>
      </w:r>
      <w:r>
        <w:rPr>
          <w:vertAlign w:val="baseline"/>
        </w:rPr>
        <w:t>his</w:t>
      </w:r>
      <w:r>
        <w:rPr>
          <w:spacing w:val="10"/>
          <w:vertAlign w:val="baseline"/>
        </w:rPr>
        <w:t> </w:t>
      </w:r>
      <w:r>
        <w:rPr>
          <w:vertAlign w:val="baseline"/>
        </w:rPr>
        <w:t>functions,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next</w:t>
      </w:r>
      <w:r>
        <w:rPr>
          <w:spacing w:val="9"/>
          <w:vertAlign w:val="baseline"/>
        </w:rPr>
        <w:t> </w:t>
      </w:r>
      <w:r>
        <w:rPr>
          <w:vertAlign w:val="baseline"/>
        </w:rPr>
        <w:t>member</w: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pp.86-91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p.72-74.</w:t>
      </w:r>
    </w:p>
    <w:p>
      <w:pPr>
        <w:spacing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84</w:t>
      </w:r>
      <w:r>
        <w:rPr>
          <w:rFonts w:ascii="Calibri" w:hAnsi="Calibri"/>
          <w:sz w:val="20"/>
          <w:vertAlign w:val="baseline"/>
        </w:rPr>
        <w:t> Article 16 para.1. Refer to Lord Gore-Booth (ed) Satow’s Guide 163. There are four order of precedence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depend on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situation or functions.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97-98.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5"/>
        <w:jc w:val="both"/>
      </w:pPr>
      <w:r>
        <w:rPr/>
        <w:t>of the diplomatic staff with seniority will fill the post as chargé d‟affaires ad interim.</w:t>
      </w:r>
      <w:r>
        <w:rPr>
          <w:vertAlign w:val="superscript"/>
        </w:rPr>
        <w:t>87</w:t>
      </w:r>
      <w:r>
        <w:rPr>
          <w:vertAlign w:val="baseline"/>
        </w:rPr>
        <w:t> In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for this charge to be formalized, the receiving State must be notified and advised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head of the mission will resume his functions. It must be noted that the chargé</w:t>
      </w:r>
      <w:r>
        <w:rPr>
          <w:spacing w:val="1"/>
          <w:vertAlign w:val="baseline"/>
        </w:rPr>
        <w:t> </w:t>
      </w:r>
      <w:r>
        <w:rPr>
          <w:vertAlign w:val="baseline"/>
        </w:rPr>
        <w:t>d‟affaires ad interim is not accredited to the receiving State and is not officially the 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mission, but merely acts as the head of the mission until such time as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mission is liable to resume his function.</w:t>
      </w:r>
      <w:r>
        <w:rPr>
          <w:vertAlign w:val="superscript"/>
        </w:rPr>
        <w:t>88</w:t>
      </w:r>
      <w:r>
        <w:rPr>
          <w:vertAlign w:val="baseline"/>
        </w:rPr>
        <w:t> The chargé d‟affaires ad interim is 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continue with his appointment, the Ministry of Foreign Affairs and not the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chargé</w:t>
      </w:r>
      <w:r>
        <w:rPr>
          <w:spacing w:val="1"/>
          <w:vertAlign w:val="baseline"/>
        </w:rPr>
        <w:t> </w:t>
      </w:r>
      <w:r>
        <w:rPr>
          <w:vertAlign w:val="baseline"/>
        </w:rPr>
        <w:t>d‟affaires</w:t>
      </w:r>
      <w:r>
        <w:rPr>
          <w:spacing w:val="1"/>
          <w:vertAlign w:val="baseline"/>
        </w:rPr>
        <w:t> </w:t>
      </w:r>
      <w:r>
        <w:rPr>
          <w:vertAlign w:val="baseline"/>
        </w:rPr>
        <w:t>ad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chargé.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member available, a member of the administrative or technical staff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appointed, but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been 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89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2"/>
        </w:numPr>
        <w:tabs>
          <w:tab w:pos="733" w:val="left" w:leader="none"/>
        </w:tabs>
        <w:spacing w:line="240" w:lineRule="auto" w:before="214" w:after="0"/>
        <w:ind w:left="732" w:right="0" w:hanging="541"/>
        <w:jc w:val="both"/>
      </w:pPr>
      <w:bookmarkStart w:name="_TOC_250011" w:id="21"/>
      <w:r>
        <w:rPr/>
        <w:t>Appointment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Diplomat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The appointment of diplomats is necessary in diplomatic practice. It is the right of the</w:t>
      </w:r>
      <w:r>
        <w:rPr>
          <w:spacing w:val="1"/>
        </w:rPr>
        <w:t> </w:t>
      </w:r>
      <w:r>
        <w:rPr/>
        <w:t>receiving State to help decide whether or not a diplomat may enter its borders.</w:t>
      </w:r>
      <w:r>
        <w:rPr>
          <w:vertAlign w:val="superscript"/>
        </w:rPr>
        <w:t>90</w:t>
      </w:r>
      <w:r>
        <w:rPr>
          <w:vertAlign w:val="baseline"/>
        </w:rPr>
        <w:t> This 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 assists in limiting the number of foreign representatives from entering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potentially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disorder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 abusing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status.</w:t>
      </w:r>
    </w:p>
    <w:p>
      <w:pPr>
        <w:pStyle w:val="BodyText"/>
        <w:spacing w:line="480" w:lineRule="auto"/>
        <w:ind w:left="192" w:right="114"/>
        <w:jc w:val="both"/>
      </w:pPr>
      <w:r>
        <w:rPr/>
        <w:t>During the 19th century the practice of seeking confidential approval from the receiving</w:t>
      </w:r>
      <w:r>
        <w:rPr>
          <w:spacing w:val="1"/>
        </w:rPr>
        <w:t> </w:t>
      </w:r>
      <w:r>
        <w:rPr/>
        <w:t>State</w:t>
      </w:r>
      <w:r>
        <w:rPr>
          <w:spacing w:val="11"/>
        </w:rPr>
        <w:t> </w:t>
      </w:r>
      <w:r>
        <w:rPr/>
        <w:t>went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customary</w:t>
      </w:r>
      <w:r>
        <w:rPr>
          <w:spacing w:val="10"/>
        </w:rPr>
        <w:t> </w:t>
      </w:r>
      <w:r>
        <w:rPr/>
        <w:t>rule.</w:t>
      </w:r>
      <w:r>
        <w:rPr>
          <w:spacing w:val="12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before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head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mission</w:t>
      </w:r>
      <w:r>
        <w:rPr>
          <w:spacing w:val="-58"/>
        </w:rPr>
        <w:t> </w:t>
      </w:r>
      <w:r>
        <w:rPr/>
        <w:t>is appointed to a post, the receiving State must first give its approval.</w:t>
      </w:r>
      <w:r>
        <w:rPr>
          <w:vertAlign w:val="superscript"/>
        </w:rPr>
        <w:t>91</w:t>
      </w:r>
      <w:r>
        <w:rPr>
          <w:vertAlign w:val="baseline"/>
        </w:rPr>
        <w:t> Article 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 Convention provides for the sending State to make certain that the agreement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representative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it proposes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accredit 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head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3.624001pt;margin-top:15.004297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87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Denza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E.,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101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Lord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Gore-Booth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Satow’s</w:t>
      </w:r>
      <w:r>
        <w:rPr>
          <w:rFonts w:ascii="Calibri" w:hAnsi="Calibri"/>
          <w:i/>
          <w:spacing w:val="2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Guide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Practice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5ed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(1979)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Longman: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 p. 87.</w:t>
      </w:r>
    </w:p>
    <w:p>
      <w:pPr>
        <w:spacing w:line="236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7" w:lineRule="auto" w:before="17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90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Preuss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(1932-1933)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“Capacity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Legation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Theoretical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Basis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Immunities”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York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 Review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175.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38" w:lineRule="exact"/>
        <w:jc w:val="left"/>
        <w:rPr>
          <w:rFonts w:ascii="Calibri"/>
          <w:sz w:val="20"/>
        </w:rPr>
        <w:sectPr>
          <w:footerReference w:type="default" r:id="rId16"/>
          <w:pgSz w:w="11910" w:h="16840"/>
          <w:pgMar w:footer="1014" w:header="0" w:top="1140" w:bottom="1200" w:left="1680" w:right="1320"/>
        </w:sectPr>
      </w:pPr>
    </w:p>
    <w:p>
      <w:pPr>
        <w:pStyle w:val="BodyText"/>
        <w:spacing w:line="480" w:lineRule="auto" w:before="100"/>
        <w:ind w:left="192" w:right="115"/>
        <w:jc w:val="both"/>
      </w:pPr>
      <w:r>
        <w:rPr/>
        <w:t>of the mission.</w:t>
      </w:r>
      <w:r>
        <w:rPr>
          <w:vertAlign w:val="superscript"/>
        </w:rPr>
        <w:t>92</w:t>
      </w:r>
      <w:r>
        <w:rPr>
          <w:vertAlign w:val="baseline"/>
        </w:rPr>
        <w:t> The receiving State has the power to refuse acceptance and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 to give reasons for its decision to the sending State.</w:t>
      </w:r>
      <w:r>
        <w:rPr>
          <w:vertAlign w:val="superscript"/>
        </w:rPr>
        <w:t>93</w:t>
      </w:r>
      <w:r>
        <w:rPr>
          <w:vertAlign w:val="baseline"/>
        </w:rPr>
        <w:t> The UK claimed that it had</w:t>
      </w:r>
      <w:r>
        <w:rPr>
          <w:spacing w:val="-57"/>
          <w:vertAlign w:val="baseline"/>
        </w:rPr>
        <w:t> </w:t>
      </w:r>
      <w:r>
        <w:rPr>
          <w:vertAlign w:val="baseline"/>
        </w:rPr>
        <w:t>a right to be free in its choice of ambassadors. Although it had to conform to the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on agreement it expected reasons to be given for refusals.</w:t>
      </w:r>
      <w:r>
        <w:rPr>
          <w:vertAlign w:val="superscript"/>
        </w:rPr>
        <w:t>94</w:t>
      </w:r>
      <w:r>
        <w:rPr>
          <w:vertAlign w:val="baseline"/>
        </w:rPr>
        <w:t> Article 4 is the exception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7, which states that the sending State is permitted to freely appoint the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staff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mission.</w:t>
      </w:r>
    </w:p>
    <w:p>
      <w:pPr>
        <w:pStyle w:val="BodyText"/>
        <w:spacing w:line="480" w:lineRule="auto" w:before="2"/>
        <w:ind w:left="192" w:right="124"/>
        <w:jc w:val="both"/>
      </w:pPr>
      <w:r>
        <w:rPr/>
        <w:t>The justification lies in the sensitivity of the appointment of a head of mission and the</w:t>
      </w:r>
      <w:r>
        <w:rPr>
          <w:spacing w:val="1"/>
        </w:rPr>
        <w:t> </w:t>
      </w:r>
      <w:r>
        <w:rPr/>
        <w:t>need for acceptance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both States to ensure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diplomacy.</w:t>
      </w:r>
      <w:r>
        <w:rPr>
          <w:vertAlign w:val="superscript"/>
        </w:rPr>
        <w:t>95</w:t>
      </w:r>
    </w:p>
    <w:p>
      <w:pPr>
        <w:pStyle w:val="BodyText"/>
        <w:spacing w:line="480" w:lineRule="auto"/>
        <w:ind w:left="192" w:right="111"/>
        <w:jc w:val="both"/>
      </w:pPr>
      <w:r>
        <w:rPr/>
        <w:t>The agreement procedure is welcomed due to its informal nature. A head of mission is</w:t>
      </w:r>
      <w:r>
        <w:rPr>
          <w:spacing w:val="1"/>
        </w:rPr>
        <w:t> </w:t>
      </w:r>
      <w:r>
        <w:rPr/>
        <w:t>provided with credentials to prove his authenticity to the Head of State; this can include</w:t>
      </w:r>
      <w:r>
        <w:rPr>
          <w:spacing w:val="1"/>
        </w:rPr>
        <w:t> </w:t>
      </w:r>
      <w:r>
        <w:rPr/>
        <w:t>the curriculum vitae of the member.</w:t>
      </w:r>
      <w:r>
        <w:rPr>
          <w:vertAlign w:val="superscript"/>
        </w:rPr>
        <w:t>96</w:t>
      </w:r>
      <w:r>
        <w:rPr>
          <w:vertAlign w:val="baseline"/>
        </w:rPr>
        <w:t> If the Head of State (who is a sovereign) dies,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credentials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accredited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therefore require renewal from the new Head of State. This practice does not apply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death of a President.</w:t>
      </w:r>
      <w:r>
        <w:rPr>
          <w:vertAlign w:val="superscript"/>
        </w:rPr>
        <w:t>97</w:t>
      </w:r>
      <w:r>
        <w:rPr>
          <w:vertAlign w:val="baseline"/>
        </w:rPr>
        <w:t> The agreement may be revoked after it has been given,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new head of mission has not yet arrived in the receiving State‟s territory.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 the mission is already in the receiving State, the appropriate options available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receiving State are to declare the head of the mission persona non grata or to 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removal of the head of mission.</w:t>
      </w:r>
      <w:r>
        <w:rPr>
          <w:vertAlign w:val="superscript"/>
        </w:rPr>
        <w:t>98</w:t>
      </w:r>
      <w:r>
        <w:rPr>
          <w:vertAlign w:val="baseline"/>
        </w:rPr>
        <w:t> Preuss states that it is as much the right of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requests an agreement as it is for the State refusing it that an envoy that is personally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declared persona non grata before arrival should not enter into the State and perform any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vertAlign w:val="superscript"/>
        </w:rPr>
        <w:t>99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withdrawal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1968</w:t>
      </w:r>
      <w:r>
        <w:rPr>
          <w:spacing w:val="8"/>
          <w:vertAlign w:val="baseline"/>
        </w:rPr>
        <w:t> </w:t>
      </w:r>
      <w:r>
        <w:rPr>
          <w:vertAlign w:val="baseline"/>
        </w:rPr>
        <w:t>when</w:t>
      </w:r>
      <w:r>
        <w:rPr>
          <w:spacing w:val="9"/>
          <w:vertAlign w:val="baseline"/>
        </w:rPr>
        <w:t> </w:t>
      </w:r>
      <w:r>
        <w:rPr>
          <w:vertAlign w:val="baseline"/>
        </w:rPr>
        <w:t>King</w:t>
      </w:r>
      <w:r>
        <w:rPr>
          <w:spacing w:val="5"/>
          <w:vertAlign w:val="baseline"/>
        </w:rPr>
        <w:t> </w:t>
      </w:r>
      <w:r>
        <w:rPr>
          <w:vertAlign w:val="baseline"/>
        </w:rPr>
        <w:t>Faisal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Saudi</w:t>
      </w:r>
      <w:r>
        <w:rPr>
          <w:spacing w:val="9"/>
          <w:vertAlign w:val="baseline"/>
        </w:rPr>
        <w:t> </w:t>
      </w:r>
      <w:r>
        <w:rPr>
          <w:vertAlign w:val="baseline"/>
        </w:rPr>
        <w:t>Arabia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93.624001pt;margin-top:15.489248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353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Gore-Booth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Satow’s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89.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 E., op. 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39</w:t>
      </w:r>
    </w:p>
    <w:p>
      <w:pPr>
        <w:spacing w:line="243" w:lineRule="exact"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Preuss,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440.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1910" w:h="16840"/>
          <w:pgMar w:footer="1014" w:header="0" w:top="1140" w:bottom="1200" w:left="1680" w:right="1320"/>
          <w:pgNumType w:start="49"/>
        </w:sectPr>
      </w:pPr>
    </w:p>
    <w:p>
      <w:pPr>
        <w:pStyle w:val="BodyText"/>
        <w:spacing w:line="480" w:lineRule="auto" w:before="60"/>
        <w:ind w:left="192" w:right="113"/>
        <w:jc w:val="both"/>
      </w:pPr>
      <w:r>
        <w:rPr/>
        <w:t>withdrew the agreement to the appointment of Sir Horace Phillips as Ambassador, on the</w:t>
      </w:r>
      <w:r>
        <w:rPr>
          <w:spacing w:val="-57"/>
        </w:rPr>
        <w:t> </w:t>
      </w:r>
      <w:r>
        <w:rPr/>
        <w:t>grounds that the Saudi Arabian government had become aware that he was of Jewish</w:t>
      </w:r>
      <w:r>
        <w:rPr>
          <w:spacing w:val="1"/>
        </w:rPr>
        <w:t> </w:t>
      </w:r>
      <w:r>
        <w:rPr/>
        <w:t>descent.</w:t>
      </w:r>
      <w:r>
        <w:rPr>
          <w:vertAlign w:val="superscript"/>
        </w:rPr>
        <w:t>100</w:t>
      </w:r>
      <w:r>
        <w:rPr>
          <w:vertAlign w:val="baseline"/>
        </w:rPr>
        <w:t> Since the receiving State is not required to give reasons for the refusal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violation of human rights would be a sufficient reason to refuse an agreement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States.</w:t>
      </w:r>
      <w:r>
        <w:rPr>
          <w:vertAlign w:val="superscript"/>
        </w:rPr>
        <w:t>102</w:t>
      </w:r>
      <w:r>
        <w:rPr>
          <w:vertAlign w:val="baseline"/>
        </w:rPr>
        <w:t> In 1984, the US rejected the nomination of Nora Astorga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assassination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 Nicaragua. It has been accepted that the reasons for refusal should relate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may refuse to receive diplomatic representatives either: (a) generally, or in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a particular mission of negotiation; or (b) because a particular representative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personally acceptable.</w:t>
      </w:r>
      <w:r>
        <w:rPr>
          <w:vertAlign w:val="superscript"/>
        </w:rPr>
        <w:t>104</w:t>
      </w:r>
      <w:r>
        <w:rPr>
          <w:vertAlign w:val="baseline"/>
        </w:rPr>
        <w:t> As a consequence of the right to refuse diplomatic relations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refuse specified individuals, a State may impose certain conditions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individuals.</w:t>
      </w:r>
      <w:r>
        <w:rPr>
          <w:vertAlign w:val="superscript"/>
        </w:rPr>
        <w:t>105</w:t>
      </w:r>
      <w:r>
        <w:rPr>
          <w:spacing w:val="3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5"/>
          <w:vertAlign w:val="baseline"/>
        </w:rPr>
        <w:t> </w:t>
      </w:r>
      <w:r>
        <w:rPr>
          <w:vertAlign w:val="baseline"/>
        </w:rPr>
        <w:t>these</w:t>
      </w:r>
      <w:r>
        <w:rPr>
          <w:spacing w:val="34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avoid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situation which is contrary to policy in most States.</w:t>
      </w:r>
      <w:r>
        <w:rPr>
          <w:vertAlign w:val="superscript"/>
        </w:rPr>
        <w:t>106</w:t>
      </w:r>
      <w:r>
        <w:rPr>
          <w:vertAlign w:val="baseline"/>
        </w:rPr>
        <w:t> Once agreement is obtained,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accrediting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can proceed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formal appointment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representative.</w:t>
      </w:r>
      <w:r>
        <w:rPr>
          <w:vertAlign w:val="superscript"/>
        </w:rPr>
        <w:t>107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2"/>
        </w:numPr>
        <w:tabs>
          <w:tab w:pos="733" w:val="left" w:leader="none"/>
        </w:tabs>
        <w:spacing w:line="240" w:lineRule="auto" w:before="215" w:after="0"/>
        <w:ind w:left="732" w:right="0" w:hanging="541"/>
        <w:jc w:val="left"/>
      </w:pPr>
      <w:r>
        <w:rPr/>
        <w:t>Reception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Diplomat</w:t>
      </w:r>
      <w:r>
        <w:rPr>
          <w:spacing w:val="-1"/>
        </w:rPr>
        <w:t> </w:t>
      </w:r>
      <w:r>
        <w:rPr/>
        <w:t>Functions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8"/>
        <w:jc w:val="both"/>
      </w:pPr>
      <w:r>
        <w:rPr/>
        <w:pict>
          <v:rect style="position:absolute;margin-left:93.624001pt;margin-top:59.68309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Article 10 requires that the Ministry for Foreign Affairs of the receiving State be notified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 members of</w:t>
      </w:r>
      <w:r>
        <w:rPr>
          <w:spacing w:val="1"/>
        </w:rPr>
        <w:t> </w:t>
      </w:r>
      <w:r>
        <w:rPr/>
        <w:t>the mission,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day</w:t>
      </w:r>
      <w:r>
        <w:rPr>
          <w:spacing w:val="-3"/>
        </w:rPr>
        <w:t> </w:t>
      </w:r>
      <w:r>
        <w:rPr/>
        <w:t>and place of</w:t>
      </w:r>
      <w:r>
        <w:rPr>
          <w:spacing w:val="1"/>
        </w:rPr>
        <w:t> </w:t>
      </w:r>
      <w:r>
        <w:rPr/>
        <w:t>arrival</w:t>
      </w:r>
      <w:r>
        <w:rPr>
          <w:spacing w:val="2"/>
        </w:rPr>
        <w:t> </w:t>
      </w:r>
      <w:r>
        <w:rPr/>
        <w:t>and their final</w: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41-42.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42-43.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Shearer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Preuss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Preuss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Shearer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Another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well-known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Emperor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Nicholas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Russia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receive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Sir Stratford Canning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1832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 grounds.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departure or the termination of their functions with the mission.</w:t>
      </w:r>
      <w:r>
        <w:rPr>
          <w:vertAlign w:val="superscript"/>
        </w:rPr>
        <w:t>108</w:t>
      </w:r>
      <w:r>
        <w:rPr>
          <w:vertAlign w:val="baseline"/>
        </w:rPr>
        <w:t> In practice, as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notification process, some States have required that a great number of details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submitted.</w:t>
      </w:r>
      <w:r>
        <w:rPr>
          <w:vertAlign w:val="superscript"/>
        </w:rPr>
        <w:t>109</w:t>
      </w:r>
      <w:r>
        <w:rPr>
          <w:vertAlign w:val="baseline"/>
        </w:rPr>
        <w:t> From these details the foreign ministry can classify the staff appropriately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 privileges</w:t>
      </w:r>
      <w:r>
        <w:rPr>
          <w:spacing w:val="2"/>
          <w:vertAlign w:val="baseline"/>
        </w:rPr>
        <w:t> </w:t>
      </w:r>
      <w:r>
        <w:rPr>
          <w:vertAlign w:val="baseline"/>
        </w:rPr>
        <w:t>and immunities.</w:t>
      </w:r>
    </w:p>
    <w:p>
      <w:pPr>
        <w:pStyle w:val="BodyText"/>
        <w:spacing w:line="480" w:lineRule="auto" w:before="1"/>
        <w:ind w:left="192" w:right="119"/>
        <w:jc w:val="both"/>
      </w:pPr>
      <w:r>
        <w:rPr/>
        <w:t>The importance of the notification system is that it enables the foreign ministry of the</w:t>
      </w:r>
      <w:r>
        <w:rPr>
          <w:spacing w:val="1"/>
        </w:rPr>
        <w:t> </w:t>
      </w:r>
      <w:r>
        <w:rPr/>
        <w:t>receiving State to know who is a diplomatic agent. Australia considers it the prerogative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government to know the</w:t>
      </w:r>
      <w:r>
        <w:rPr>
          <w:spacing w:val="-1"/>
        </w:rPr>
        <w:t> </w:t>
      </w:r>
      <w:r>
        <w:rPr/>
        <w:t>status of diplomatic representatives.</w:t>
      </w:r>
      <w:r>
        <w:rPr>
          <w:vertAlign w:val="superscript"/>
        </w:rPr>
        <w:t>110</w:t>
      </w:r>
    </w:p>
    <w:p>
      <w:pPr>
        <w:pStyle w:val="BodyText"/>
        <w:spacing w:line="480" w:lineRule="auto" w:before="1"/>
        <w:ind w:left="192" w:right="112"/>
        <w:jc w:val="both"/>
      </w:pPr>
      <w:r>
        <w:rPr/>
        <w:t>On arrival, the head of the mission will usually be met by the Chief of Protocol of the</w:t>
      </w:r>
      <w:r>
        <w:rPr>
          <w:spacing w:val="1"/>
        </w:rPr>
        <w:t> </w:t>
      </w:r>
      <w:r>
        <w:rPr/>
        <w:t>receiving State.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he must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 Minister of Foreign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receiving State of his arrival and request an appointment so that he may present the</w:t>
      </w:r>
      <w:r>
        <w:rPr>
          <w:spacing w:val="1"/>
        </w:rPr>
        <w:t> </w:t>
      </w:r>
      <w:r>
        <w:rPr/>
        <w:t>minister with a copy of his credentials.</w:t>
      </w:r>
      <w:r>
        <w:rPr>
          <w:vertAlign w:val="superscript"/>
        </w:rPr>
        <w:t>111</w:t>
      </w:r>
      <w:r>
        <w:rPr>
          <w:vertAlign w:val="baseline"/>
        </w:rPr>
        <w:t> The head of mission hold the rank of chargé d‟</w:t>
      </w:r>
      <w:r>
        <w:rPr>
          <w:spacing w:val="-57"/>
          <w:vertAlign w:val="baseline"/>
        </w:rPr>
        <w:t> </w:t>
      </w:r>
      <w:r>
        <w:rPr>
          <w:vertAlign w:val="baseline"/>
        </w:rPr>
        <w:t>affaires entire, he will be accredited by the Minister of Foreign Affairs, to whom he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 his letter of appointment. Once the head of mission has officially assumed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he should, in accordance with diplomatic protocol, introduce himself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heads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missions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112</w:t>
      </w:r>
      <w:r>
        <w:rPr>
          <w:spacing w:val="18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head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or a member of the diplomatic staff have come to an end, a note announcing their recall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sent to the Minister of Foreign Affairs.</w:t>
      </w:r>
      <w:r>
        <w:rPr>
          <w:vertAlign w:val="superscript"/>
        </w:rPr>
        <w:t>113</w:t>
      </w:r>
      <w:r>
        <w:rPr>
          <w:vertAlign w:val="baseline"/>
        </w:rPr>
        <w:t> With regard to the head of mission, 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request an audience with the Head of State to bid farewell. The head of mission‟s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is terminated either when he leaves the country or at an earlier date if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in the note announcing his recall.</w:t>
      </w:r>
      <w:r>
        <w:rPr>
          <w:vertAlign w:val="superscript"/>
        </w:rPr>
        <w:t>114</w:t>
      </w:r>
      <w:r>
        <w:rPr>
          <w:vertAlign w:val="baseline"/>
        </w:rPr>
        <w:t> What occurs in practice is the successor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45"/>
          <w:vertAlign w:val="baseline"/>
        </w:rPr>
        <w:t> </w:t>
      </w:r>
      <w:r>
        <w:rPr>
          <w:vertAlign w:val="baseline"/>
        </w:rPr>
        <w:t>being</w:t>
      </w:r>
      <w:r>
        <w:rPr>
          <w:spacing w:val="43"/>
          <w:vertAlign w:val="baseline"/>
        </w:rPr>
        <w:t> </w:t>
      </w:r>
      <w:r>
        <w:rPr>
          <w:vertAlign w:val="baseline"/>
        </w:rPr>
        <w:t>recalled</w:t>
      </w:r>
      <w:r>
        <w:rPr>
          <w:spacing w:val="45"/>
          <w:vertAlign w:val="baseline"/>
        </w:rPr>
        <w:t> </w:t>
      </w:r>
      <w:r>
        <w:rPr>
          <w:vertAlign w:val="baseline"/>
        </w:rPr>
        <w:t>while</w:t>
      </w:r>
      <w:r>
        <w:rPr>
          <w:spacing w:val="44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45"/>
          <w:vertAlign w:val="baseline"/>
        </w:rPr>
        <w:t> </w:t>
      </w:r>
      <w:r>
        <w:rPr>
          <w:vertAlign w:val="baseline"/>
        </w:rPr>
        <w:t>his</w:t>
      </w:r>
      <w:r>
        <w:rPr>
          <w:spacing w:val="46"/>
          <w:vertAlign w:val="baseline"/>
        </w:rPr>
        <w:t> </w:t>
      </w:r>
      <w:r>
        <w:rPr>
          <w:vertAlign w:val="baseline"/>
        </w:rPr>
        <w:t>credentials</w:t>
      </w:r>
      <w:r>
        <w:rPr>
          <w:spacing w:val="46"/>
          <w:vertAlign w:val="baseline"/>
        </w:rPr>
        <w:t> </w:t>
      </w:r>
      <w:r>
        <w:rPr>
          <w:vertAlign w:val="baseline"/>
        </w:rPr>
        <w:t>will</w:t>
      </w:r>
      <w:r>
        <w:rPr>
          <w:spacing w:val="48"/>
          <w:vertAlign w:val="baseline"/>
        </w:rPr>
        <w:t> </w:t>
      </w:r>
      <w:r>
        <w:rPr>
          <w:vertAlign w:val="baseline"/>
        </w:rPr>
        <w:t>also</w:t>
      </w:r>
      <w:r>
        <w:rPr>
          <w:spacing w:val="46"/>
          <w:vertAlign w:val="baseline"/>
        </w:rPr>
        <w:t> </w:t>
      </w:r>
      <w:r>
        <w:rPr>
          <w:vertAlign w:val="baseline"/>
        </w:rPr>
        <w:t>hand</w:t>
      </w:r>
      <w:r>
        <w:rPr>
          <w:spacing w:val="45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16"/>
        </w:rPr>
      </w:pPr>
    </w:p>
    <w:p>
      <w:pPr>
        <w:spacing w:before="0"/>
        <w:ind w:left="192" w:right="11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includes notification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arrival or departure 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member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families.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55-56.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57.</w:t>
      </w:r>
    </w:p>
    <w:p>
      <w:pPr>
        <w:spacing w:before="0"/>
        <w:ind w:left="192" w:right="1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 Requesting an audience with the Minister of Foreign Affairs and presenting his credentials signifies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assumption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p.96.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419.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p.308.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1910" w:h="16840"/>
          <w:pgMar w:footer="1305" w:header="0" w:top="1140" w:bottom="15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predecessor‟s letter of recall to the Minister of Foreign Affairs of the receiving State.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43 deals with the termination of the duties of a diplomatic agent. This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concluding stages.</w:t>
      </w:r>
      <w:r>
        <w:rPr>
          <w:vertAlign w:val="superscript"/>
        </w:rPr>
        <w:t>116</w:t>
      </w:r>
      <w:r>
        <w:rPr>
          <w:vertAlign w:val="baseline"/>
        </w:rPr>
        <w:t> For instance, Article 13 lays down how and when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counterpart,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prescribing when, in what instances and the time at which a diplomatic agent is 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 having terminating his functions.</w:t>
      </w:r>
      <w:r>
        <w:rPr>
          <w:vertAlign w:val="superscript"/>
        </w:rPr>
        <w:t>117</w:t>
      </w:r>
      <w:r>
        <w:rPr>
          <w:vertAlign w:val="baseline"/>
        </w:rPr>
        <w:t> The Conference was aware of this problem, but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time constraints they did not clarify the text.</w:t>
      </w:r>
      <w:r>
        <w:rPr>
          <w:vertAlign w:val="superscript"/>
        </w:rPr>
        <w:t>118</w:t>
      </w:r>
      <w:r>
        <w:rPr>
          <w:vertAlign w:val="baseline"/>
        </w:rPr>
        <w:t> Denza states that there are four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ways to terminate the functions of a diplomatic agent:</w:t>
      </w:r>
      <w:r>
        <w:rPr>
          <w:vertAlign w:val="superscript"/>
        </w:rPr>
        <w:t>119</w:t>
      </w:r>
      <w:r>
        <w:rPr>
          <w:vertAlign w:val="baseline"/>
        </w:rPr>
        <w:t> through the 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 fixed time period, or the completion of a specific task by the agent; through death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diplomatic agent; by a breach of diplomatic relations which may or may not occur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outbreak</w:t>
      </w:r>
      <w:r>
        <w:rPr>
          <w:spacing w:val="1"/>
          <w:vertAlign w:val="baseline"/>
        </w:rPr>
        <w:t> </w:t>
      </w:r>
      <w:r>
        <w:rPr>
          <w:vertAlign w:val="baseline"/>
        </w:rPr>
        <w:t>of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conflict;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by disappearance of the sending or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sovereign.</w:t>
      </w:r>
      <w:r>
        <w:rPr>
          <w:vertAlign w:val="superscript"/>
        </w:rPr>
        <w:t>121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Article 44 indicates the duty to grant facilities for departure. This is especially necessary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particularly when there is an outbreak of war or armed conflict and the right to a safe</w:t>
      </w:r>
      <w:r>
        <w:rPr>
          <w:spacing w:val="1"/>
        </w:rPr>
        <w:t> </w:t>
      </w:r>
      <w:r>
        <w:rPr/>
        <w:t>departure is of great importance. However, in ordinary circumstances, this is not of 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exit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requirements.</w:t>
      </w:r>
      <w:r>
        <w:rPr>
          <w:vertAlign w:val="superscript"/>
        </w:rPr>
        <w:t>122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is that of the Libyan shooting in the UK, which will be discussed in detail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4.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3.624001pt;margin-top:8.427821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Gore-Booth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Satow’s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174.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418-419.</w:t>
      </w:r>
    </w:p>
    <w:p>
      <w:pPr>
        <w:spacing w:before="1"/>
        <w:ind w:left="192" w:right="12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z w:val="20"/>
          <w:vertAlign w:val="baseline"/>
        </w:rPr>
        <w:t> It is common for the diplomatic mission to remain in the receiving state during violent conflict as long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the physical safety of the members is reasonably assured. Where safety becomes a serious concern,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often 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withdraw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even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entire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mission.</w:t>
      </w:r>
    </w:p>
    <w:p>
      <w:pPr>
        <w:spacing w:line="244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177.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389.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9"/>
          <w:pgSz w:w="11910" w:h="16840"/>
          <w:pgMar w:footer="1014" w:header="0" w:top="1140" w:bottom="1200" w:left="1680" w:right="1320"/>
        </w:sectPr>
      </w:pPr>
    </w:p>
    <w:p>
      <w:pPr>
        <w:pStyle w:val="Heading2"/>
        <w:numPr>
          <w:ilvl w:val="2"/>
          <w:numId w:val="12"/>
        </w:numPr>
        <w:tabs>
          <w:tab w:pos="733" w:val="left" w:leader="none"/>
        </w:tabs>
        <w:spacing w:line="240" w:lineRule="auto" w:before="65" w:after="0"/>
        <w:ind w:left="732" w:right="0" w:hanging="541"/>
        <w:jc w:val="both"/>
      </w:pPr>
      <w:bookmarkStart w:name="_TOC_250010" w:id="22"/>
      <w:r>
        <w:rPr/>
        <w:t>Staff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2"/>
      <w:r>
        <w:rPr/>
        <w:t>Mission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25"/>
        <w:jc w:val="both"/>
      </w:pPr>
      <w:r>
        <w:rPr/>
        <w:t>The need for discussing various levels and categories of staff will indicate what level of</w:t>
      </w:r>
      <w:r>
        <w:rPr>
          <w:spacing w:val="1"/>
        </w:rPr>
        <w:t> </w:t>
      </w:r>
      <w:r>
        <w:rPr/>
        <w:t>immunity they are allotted. Immunity and privileges have changed from past practices of</w:t>
      </w:r>
      <w:r>
        <w:rPr>
          <w:spacing w:val="-57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immunity</w:t>
      </w:r>
      <w:r>
        <w:rPr>
          <w:spacing w:val="-8"/>
        </w:rPr>
        <w:t> </w:t>
      </w:r>
      <w:r>
        <w:rPr/>
        <w:t>to restricted immunity.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Members of diplomatic staff are defined as the members of staff of the mission having</w:t>
      </w:r>
      <w:r>
        <w:rPr>
          <w:spacing w:val="1"/>
        </w:rPr>
        <w:t> </w:t>
      </w:r>
      <w:r>
        <w:rPr/>
        <w:t>diplomatic rank, which include attachés, advisers and members of other ministries.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1 of the Vienna Convention divides the staff of the mission into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categories:</w:t>
      </w:r>
    </w:p>
    <w:p>
      <w:pPr>
        <w:pStyle w:val="ListParagraph"/>
        <w:numPr>
          <w:ilvl w:val="3"/>
          <w:numId w:val="12"/>
        </w:numPr>
        <w:tabs>
          <w:tab w:pos="913" w:val="left" w:leader="none"/>
        </w:tabs>
        <w:spacing w:line="480" w:lineRule="auto" w:before="0" w:after="0"/>
        <w:ind w:left="912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diplomatic</w:t>
      </w:r>
      <w:r>
        <w:rPr>
          <w:spacing w:val="4"/>
          <w:sz w:val="24"/>
        </w:rPr>
        <w:t> </w:t>
      </w:r>
      <w:r>
        <w:rPr>
          <w:sz w:val="24"/>
        </w:rPr>
        <w:t>staff,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consists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members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mission</w:t>
      </w:r>
      <w:r>
        <w:rPr>
          <w:spacing w:val="4"/>
          <w:sz w:val="24"/>
        </w:rPr>
        <w:t> </w:t>
      </w:r>
      <w:r>
        <w:rPr>
          <w:sz w:val="24"/>
        </w:rPr>
        <w:t>having</w:t>
      </w:r>
      <w:r>
        <w:rPr>
          <w:spacing w:val="-57"/>
          <w:sz w:val="24"/>
        </w:rPr>
        <w:t> </w:t>
      </w:r>
      <w:r>
        <w:rPr>
          <w:sz w:val="24"/>
        </w:rPr>
        <w:t>diplomatic</w:t>
      </w:r>
      <w:r>
        <w:rPr>
          <w:spacing w:val="-1"/>
          <w:sz w:val="24"/>
        </w:rPr>
        <w:t> </w:t>
      </w:r>
      <w:r>
        <w:rPr>
          <w:sz w:val="24"/>
        </w:rPr>
        <w:t>rank as</w:t>
      </w:r>
      <w:r>
        <w:rPr>
          <w:spacing w:val="-1"/>
          <w:sz w:val="24"/>
        </w:rPr>
        <w:t> </w:t>
      </w:r>
      <w:r>
        <w:rPr>
          <w:sz w:val="24"/>
        </w:rPr>
        <w:t>counsellors, diplomatic</w:t>
      </w:r>
      <w:r>
        <w:rPr>
          <w:spacing w:val="-2"/>
          <w:sz w:val="24"/>
        </w:rPr>
        <w:t> </w:t>
      </w:r>
      <w:r>
        <w:rPr>
          <w:sz w:val="24"/>
        </w:rPr>
        <w:t>secretaries or attachés.</w:t>
      </w:r>
    </w:p>
    <w:p>
      <w:pPr>
        <w:pStyle w:val="ListParagraph"/>
        <w:numPr>
          <w:ilvl w:val="3"/>
          <w:numId w:val="12"/>
        </w:numPr>
        <w:tabs>
          <w:tab w:pos="913" w:val="left" w:leader="none"/>
        </w:tabs>
        <w:spacing w:line="480" w:lineRule="auto" w:before="0" w:after="0"/>
        <w:ind w:left="912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administrative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technical</w:t>
      </w:r>
      <w:r>
        <w:rPr>
          <w:spacing w:val="11"/>
          <w:sz w:val="24"/>
        </w:rPr>
        <w:t> </w:t>
      </w:r>
      <w:r>
        <w:rPr>
          <w:sz w:val="24"/>
        </w:rPr>
        <w:t>staff,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include</w:t>
      </w:r>
      <w:r>
        <w:rPr>
          <w:spacing w:val="9"/>
          <w:sz w:val="24"/>
        </w:rPr>
        <w:t> </w:t>
      </w:r>
      <w:r>
        <w:rPr>
          <w:sz w:val="24"/>
        </w:rPr>
        <w:t>clerical</w:t>
      </w:r>
      <w:r>
        <w:rPr>
          <w:spacing w:val="11"/>
          <w:sz w:val="24"/>
        </w:rPr>
        <w:t> </w:t>
      </w:r>
      <w:r>
        <w:rPr>
          <w:sz w:val="24"/>
        </w:rPr>
        <w:t>assistants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archivists.</w:t>
      </w:r>
    </w:p>
    <w:p>
      <w:pPr>
        <w:pStyle w:val="ListParagraph"/>
        <w:numPr>
          <w:ilvl w:val="3"/>
          <w:numId w:val="12"/>
        </w:numPr>
        <w:tabs>
          <w:tab w:pos="913" w:val="left" w:leader="none"/>
        </w:tabs>
        <w:spacing w:line="480" w:lineRule="auto" w:before="1" w:after="0"/>
        <w:ind w:left="912" w:right="11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service</w:t>
      </w:r>
      <w:r>
        <w:rPr>
          <w:spacing w:val="45"/>
          <w:sz w:val="24"/>
        </w:rPr>
        <w:t> </w:t>
      </w:r>
      <w:r>
        <w:rPr>
          <w:sz w:val="24"/>
        </w:rPr>
        <w:t>staff,</w:t>
      </w:r>
      <w:r>
        <w:rPr>
          <w:spacing w:val="47"/>
          <w:sz w:val="24"/>
        </w:rPr>
        <w:t> </w:t>
      </w:r>
      <w:r>
        <w:rPr>
          <w:sz w:val="24"/>
        </w:rPr>
        <w:t>who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6"/>
          <w:sz w:val="24"/>
        </w:rPr>
        <w:t> </w:t>
      </w:r>
      <w:r>
        <w:rPr>
          <w:sz w:val="24"/>
        </w:rPr>
        <w:t>employees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mission</w:t>
      </w:r>
      <w:r>
        <w:rPr>
          <w:spacing w:val="46"/>
          <w:sz w:val="24"/>
        </w:rPr>
        <w:t> </w:t>
      </w:r>
      <w:r>
        <w:rPr>
          <w:sz w:val="24"/>
        </w:rPr>
        <w:t>itself,</w:t>
      </w:r>
      <w:r>
        <w:rPr>
          <w:spacing w:val="47"/>
          <w:sz w:val="24"/>
        </w:rPr>
        <w:t> </w:t>
      </w:r>
      <w:r>
        <w:rPr>
          <w:sz w:val="24"/>
        </w:rPr>
        <w:t>such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drivers and</w:t>
      </w:r>
      <w:r>
        <w:rPr>
          <w:spacing w:val="-1"/>
          <w:sz w:val="24"/>
        </w:rPr>
        <w:t> </w:t>
      </w:r>
      <w:r>
        <w:rPr>
          <w:sz w:val="24"/>
        </w:rPr>
        <w:t>kitchen staff.</w:t>
      </w:r>
      <w:r>
        <w:rPr>
          <w:sz w:val="24"/>
          <w:vertAlign w:val="superscript"/>
        </w:rPr>
        <w:t>124</w:t>
      </w:r>
    </w:p>
    <w:p>
      <w:pPr>
        <w:pStyle w:val="BodyText"/>
        <w:spacing w:line="480" w:lineRule="auto"/>
        <w:ind w:left="192" w:right="121"/>
        <w:jc w:val="both"/>
      </w:pPr>
      <w:r>
        <w:rPr/>
        <w:t>The value of ensuring proper classification of staff is to prevent, for example, a driver</w:t>
      </w:r>
      <w:r>
        <w:rPr>
          <w:spacing w:val="1"/>
        </w:rPr>
        <w:t> </w:t>
      </w:r>
      <w:r>
        <w:rPr/>
        <w:t>being notified as a member of the administrative and technical staff who enjoys full</w:t>
      </w:r>
      <w:r>
        <w:rPr>
          <w:spacing w:val="1"/>
        </w:rPr>
        <w:t> </w:t>
      </w:r>
      <w:r>
        <w:rPr/>
        <w:t>immunity from criminal jurisdiction, while they instead belong to the service staff, who</w:t>
      </w:r>
      <w:r>
        <w:rPr>
          <w:spacing w:val="1"/>
        </w:rPr>
        <w:t> </w:t>
      </w:r>
      <w:r>
        <w:rPr/>
        <w:t>enjoy</w:t>
      </w:r>
      <w:r>
        <w:rPr>
          <w:spacing w:val="-5"/>
        </w:rPr>
        <w:t> </w:t>
      </w:r>
      <w:r>
        <w:rPr/>
        <w:t>immunity</w:t>
      </w:r>
      <w:r>
        <w:rPr>
          <w:spacing w:val="-5"/>
        </w:rPr>
        <w:t> </w:t>
      </w:r>
      <w:r>
        <w:rPr/>
        <w:t>in respect of</w:t>
      </w:r>
      <w:r>
        <w:rPr>
          <w:spacing w:val="1"/>
        </w:rPr>
        <w:t> </w:t>
      </w:r>
      <w:r>
        <w:rPr/>
        <w:t>acts performed during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their duties.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"/>
        <w:ind w:left="192" w:right="111"/>
        <w:jc w:val="both"/>
      </w:pPr>
      <w:r>
        <w:rPr/>
        <w:t>Article</w:t>
      </w:r>
      <w:r>
        <w:rPr>
          <w:spacing w:val="48"/>
        </w:rPr>
        <w:t> </w:t>
      </w:r>
      <w:r>
        <w:rPr/>
        <w:t>7</w:t>
      </w:r>
      <w:r>
        <w:rPr>
          <w:spacing w:val="49"/>
        </w:rPr>
        <w:t> </w:t>
      </w:r>
      <w:r>
        <w:rPr/>
        <w:t>allows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sending</w:t>
      </w:r>
      <w:r>
        <w:rPr>
          <w:spacing w:val="47"/>
        </w:rPr>
        <w:t> </w:t>
      </w:r>
      <w:r>
        <w:rPr/>
        <w:t>State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freely</w:t>
      </w:r>
      <w:r>
        <w:rPr>
          <w:spacing w:val="47"/>
        </w:rPr>
        <w:t> </w:t>
      </w:r>
      <w:r>
        <w:rPr/>
        <w:t>appoint</w:t>
      </w:r>
      <w:r>
        <w:rPr>
          <w:spacing w:val="49"/>
        </w:rPr>
        <w:t> </w:t>
      </w:r>
      <w:r>
        <w:rPr/>
        <w:t>members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staff</w:t>
      </w:r>
      <w:r>
        <w:rPr>
          <w:spacing w:val="49"/>
        </w:rPr>
        <w:t> </w:t>
      </w:r>
      <w:r>
        <w:rPr/>
        <w:t>subject</w:t>
      </w:r>
      <w:r>
        <w:rPr>
          <w:spacing w:val="49"/>
        </w:rPr>
        <w:t> </w:t>
      </w:r>
      <w:r>
        <w:rPr/>
        <w:t>to</w:t>
      </w:r>
      <w:r>
        <w:rPr>
          <w:spacing w:val="-57"/>
        </w:rPr>
        <w:t> </w:t>
      </w:r>
      <w:r>
        <w:rPr/>
        <w:t>certain exceptions.</w:t>
      </w:r>
      <w:r>
        <w:rPr>
          <w:vertAlign w:val="superscript"/>
        </w:rPr>
        <w:t>126</w:t>
      </w:r>
      <w:r>
        <w:rPr>
          <w:vertAlign w:val="baseline"/>
        </w:rPr>
        <w:t> The text of Article 7 seems clear, but several delegations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 Convention found that the Article needed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receiving State.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R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Lambeth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Justices,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ex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parte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Yusufu</w:t>
      </w:r>
      <w:r>
        <w:rPr>
          <w:i/>
          <w:vertAlign w:val="superscript"/>
        </w:rPr>
        <w:t>127</w:t>
      </w:r>
      <w:r>
        <w:rPr>
          <w:i/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6"/>
          <w:vertAlign w:val="baseline"/>
        </w:rPr>
        <w:t> </w:t>
      </w:r>
      <w:r>
        <w:rPr>
          <w:vertAlign w:val="baseline"/>
        </w:rPr>
        <w:t>7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  <w:r>
        <w:rPr/>
        <w:pict>
          <v:rect style="position:absolute;margin-left:93.624001pt;margin-top:13.496544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17-20.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Exceptions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include: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dealing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Multiple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Accreditation,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Nationality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 non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grata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size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DC-.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2"/>
        <w:jc w:val="both"/>
      </w:pPr>
      <w:r>
        <w:rPr/>
        <w:t>Article 10</w:t>
      </w:r>
      <w:r>
        <w:rPr>
          <w:vertAlign w:val="superscript"/>
        </w:rPr>
        <w:t>128</w:t>
      </w:r>
      <w:r>
        <w:rPr>
          <w:vertAlign w:val="baseline"/>
        </w:rPr>
        <w:t> and that failure to notify the receiving State destroyed the representative‟s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to immunity. Further, Article 7 does not indicate whether the receiving State has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 reasons should there be a rejection of any particular representation.</w:t>
      </w:r>
      <w:r>
        <w:rPr>
          <w:vertAlign w:val="superscript"/>
        </w:rPr>
        <w:t>129</w:t>
      </w:r>
      <w:r>
        <w:rPr>
          <w:vertAlign w:val="baseline"/>
        </w:rPr>
        <w:t>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heads of missions and diplomatic agents follow a system of notification it would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sensible that notification of staff should also follow this route. If the freedom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 State to appoint members is to be effective, then he persons appointed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 to the receiving State and exempted from immigration restrictions. Further,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42"/>
          <w:vertAlign w:val="baseline"/>
        </w:rPr>
        <w:t> </w:t>
      </w:r>
      <w:r>
        <w:rPr>
          <w:vertAlign w:val="baseline"/>
        </w:rPr>
        <w:t>extends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dismiss.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broadened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allow the sending State the freedom to specify the functions members are to perform,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classification.</w:t>
      </w:r>
      <w:r>
        <w:rPr>
          <w:vertAlign w:val="superscript"/>
        </w:rPr>
        <w:t>130</w:t>
      </w:r>
      <w:r>
        <w:rPr>
          <w:vertAlign w:val="baseline"/>
        </w:rPr>
        <w:t> Article 10 sets out the duties of notification of the receiving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previously was imposed not by customary rules, but through common practice.</w:t>
      </w:r>
      <w:r>
        <w:rPr>
          <w:spacing w:val="1"/>
          <w:vertAlign w:val="baseline"/>
        </w:rPr>
        <w:t> </w:t>
      </w:r>
      <w:r>
        <w:rPr>
          <w:vertAlign w:val="baseline"/>
        </w:rPr>
        <w:t>Notification is not only required for the nomination of members of staff, but also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arrival and departure of members of staff and domestic staff, including their families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an objective definition of staff categories. The UK aired its concerns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-1"/>
          <w:vertAlign w:val="baseline"/>
        </w:rPr>
        <w:t> </w:t>
      </w:r>
      <w:r>
        <w:rPr>
          <w:vertAlign w:val="baseline"/>
        </w:rPr>
        <w:t>Paper in 1985 by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stating:</w:t>
      </w:r>
    </w:p>
    <w:p>
      <w:pPr>
        <w:spacing w:before="3"/>
        <w:ind w:left="912" w:right="1513" w:firstLine="0"/>
        <w:jc w:val="both"/>
        <w:rPr>
          <w:i/>
          <w:sz w:val="24"/>
        </w:rPr>
      </w:pPr>
      <w:r>
        <w:rPr>
          <w:i/>
          <w:sz w:val="24"/>
        </w:rPr>
        <w:t>“[I]t is virtually impossible in most cases for the FCO [Foreign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Commonwealth Office] to tell whether a person should 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described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 and technical staff or indeed as a member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mission at all.”</w:t>
      </w:r>
      <w:r>
        <w:rPr>
          <w:i/>
          <w:sz w:val="24"/>
          <w:vertAlign w:val="superscript"/>
        </w:rPr>
        <w:t>132</w:t>
      </w:r>
    </w:p>
    <w:p>
      <w:pPr>
        <w:pStyle w:val="BodyText"/>
        <w:spacing w:line="480" w:lineRule="auto"/>
        <w:ind w:left="192" w:right="110"/>
        <w:jc w:val="both"/>
      </w:pPr>
      <w:r>
        <w:rPr/>
        <w:pict>
          <v:rect style="position:absolute;margin-left:93.624001pt;margin-top:84.403152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Governments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questions relating to nationality, residence and family status.</w:t>
      </w:r>
      <w:r>
        <w:rPr>
          <w:vertAlign w:val="superscript"/>
        </w:rPr>
        <w:t>133</w:t>
      </w:r>
      <w:r>
        <w:rPr>
          <w:vertAlign w:val="baseline"/>
        </w:rPr>
        <w:t> The duration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2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4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staff,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importance,</w: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notification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appointments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movements.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51-52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53-54.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10.1</w:t>
      </w:r>
    </w:p>
    <w:p>
      <w:pPr>
        <w:spacing w:before="18"/>
        <w:ind w:left="192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132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Higgins,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(1986)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UK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Foreign Affairs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Committee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Abuse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Diplomatic</w:t>
      </w:r>
    </w:p>
    <w:p>
      <w:pPr>
        <w:spacing w:before="8"/>
        <w:ind w:left="192" w:right="11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Immunities and Privileges</w:t>
      </w:r>
      <w:r>
        <w:rPr>
          <w:rFonts w:ascii="Calibri" w:hAnsi="Calibri"/>
          <w:sz w:val="20"/>
        </w:rPr>
        <w:t>: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i/>
          <w:sz w:val="20"/>
        </w:rPr>
        <w:t>Government Response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and Report</w:t>
      </w:r>
      <w:r>
        <w:rPr>
          <w:rFonts w:ascii="Calibri" w:hAnsi="Calibri"/>
          <w:sz w:val="20"/>
        </w:rPr>
        <w:t>”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i/>
          <w:sz w:val="20"/>
        </w:rPr>
        <w:t>American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Journal of International Law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sz w:val="20"/>
        </w:rPr>
        <w:t>p</w:t>
      </w:r>
      <w:r>
        <w:rPr>
          <w:rFonts w:ascii="Calibri" w:hAnsi="Calibri"/>
          <w:i/>
          <w:sz w:val="20"/>
        </w:rPr>
        <w:t>.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sz w:val="20"/>
        </w:rPr>
        <w:t>135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3"/>
        <w:jc w:val="both"/>
      </w:pPr>
      <w:r>
        <w:rPr/>
        <w:t>policies and any arguments in favour of remaining in office for a lengthy period. These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domestically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 on their work; the need for an opportunity to get to know and understand 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contacts and save on travel and costs of transfer expenses for the government.</w:t>
      </w:r>
      <w:r>
        <w:rPr>
          <w:vertAlign w:val="superscript"/>
        </w:rPr>
        <w:t>134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 of the above is that the representative may become emotionally involved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problems of the receiving State and be unable to act and advise his own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influence. Another problem is that the representative, by staying so long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State, may begin to lose touch with the attitudes and events of his home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135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2"/>
        </w:numPr>
        <w:tabs>
          <w:tab w:pos="913" w:val="left" w:leader="none"/>
        </w:tabs>
        <w:spacing w:line="240" w:lineRule="auto" w:before="214" w:after="0"/>
        <w:ind w:left="912" w:right="0" w:hanging="721"/>
        <w:jc w:val="both"/>
      </w:pPr>
      <w:bookmarkStart w:name="_TOC_250009" w:id="23"/>
      <w:r>
        <w:rPr/>
        <w:t>Family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bookmarkEnd w:id="23"/>
      <w:r>
        <w:rPr/>
        <w:t>Diplomat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4"/>
        <w:jc w:val="both"/>
      </w:pPr>
      <w:r>
        <w:rPr/>
        <w:t>According to Higgins, the UK Government stated that the Vienna Convention requires</w:t>
      </w:r>
      <w:r>
        <w:rPr>
          <w:spacing w:val="1"/>
        </w:rPr>
        <w:t> </w:t>
      </w:r>
      <w:r>
        <w:rPr/>
        <w:t>but has failed to provide a definition of </w:t>
      </w:r>
      <w:r>
        <w:rPr>
          <w:i/>
        </w:rPr>
        <w:t>“members of the family forming part of the</w:t>
      </w:r>
      <w:r>
        <w:rPr>
          <w:i/>
          <w:spacing w:val="1"/>
        </w:rPr>
        <w:t> </w:t>
      </w:r>
      <w:r>
        <w:rPr>
          <w:i/>
        </w:rPr>
        <w:t>household”.</w:t>
      </w:r>
      <w:r>
        <w:rPr>
          <w:i/>
          <w:vertAlign w:val="superscript"/>
        </w:rPr>
        <w:t>136</w:t>
      </w:r>
      <w:r>
        <w:rPr>
          <w:i/>
          <w:vertAlign w:val="baseline"/>
        </w:rPr>
        <w:t> </w:t>
      </w:r>
      <w:r>
        <w:rPr>
          <w:vertAlign w:val="baseline"/>
        </w:rPr>
        <w:t>Concern behind this lacuna is that receiving States, and to a lesser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 States, are uneasy about supporting unnecessarily large diplomatic entourages.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 Family members are not bound by Article 42 to refrain from practising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profit in any professional or commercial activity. States are in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 employment of family members in the absence of any bilateral agreements or</w:t>
      </w:r>
      <w:r>
        <w:rPr>
          <w:spacing w:val="-57"/>
          <w:vertAlign w:val="baseline"/>
        </w:rPr>
        <w:t> </w:t>
      </w:r>
      <w:r>
        <w:rPr>
          <w:vertAlign w:val="baseline"/>
        </w:rPr>
        <w:t>arrangements. A severe problem is when family members commit offences.</w:t>
      </w:r>
      <w:r>
        <w:rPr>
          <w:vertAlign w:val="superscript"/>
        </w:rPr>
        <w:t>137</w:t>
      </w:r>
      <w:r>
        <w:rPr>
          <w:vertAlign w:val="baseline"/>
        </w:rPr>
        <w:t> 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occurrences will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considered in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detail in Chapter 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3.624001pt;margin-top:14.927558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Higgins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4"/>
        <w:jc w:val="both"/>
      </w:pPr>
      <w:r>
        <w:rPr/>
        <w:t>The Canadian Department of External Affairs notified its policy to</w:t>
      </w:r>
      <w:r>
        <w:rPr>
          <w:spacing w:val="60"/>
        </w:rPr>
        <w:t> </w:t>
      </w:r>
      <w:r>
        <w:rPr/>
        <w:t>all heads of mission</w:t>
      </w:r>
      <w:r>
        <w:rPr>
          <w:spacing w:val="1"/>
        </w:rPr>
        <w:t> </w:t>
      </w:r>
      <w:r>
        <w:rPr/>
        <w:t>in 1986 whereby “member of the family” was interpreted as those “dependent” on the</w:t>
      </w:r>
      <w:r>
        <w:rPr>
          <w:spacing w:val="1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agent, and this could be</w:t>
      </w:r>
    </w:p>
    <w:p>
      <w:pPr>
        <w:pStyle w:val="BodyText"/>
        <w:spacing w:before="1"/>
        <w:ind w:left="912" w:right="1510"/>
        <w:jc w:val="both"/>
      </w:pPr>
      <w:r>
        <w:rPr/>
        <w:t>the spouse, the aged or infirm parents of either spouse; unmarried</w:t>
      </w:r>
      <w:r>
        <w:rPr>
          <w:spacing w:val="1"/>
        </w:rPr>
        <w:t> </w:t>
      </w:r>
      <w:r>
        <w:rPr/>
        <w:t>sons/daughter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parents;</w:t>
      </w:r>
      <w:r>
        <w:rPr>
          <w:spacing w:val="1"/>
        </w:rPr>
        <w:t> </w:t>
      </w:r>
      <w:r>
        <w:rPr/>
        <w:t>unmarried sons/daughters between the ages of 21 and 25 who are</w:t>
      </w:r>
      <w:r>
        <w:rPr>
          <w:spacing w:val="1"/>
        </w:rPr>
        <w:t> </w:t>
      </w:r>
      <w:r>
        <w:rPr/>
        <w:t>attending a Canadian educational institution full-time and living</w:t>
      </w:r>
      <w:r>
        <w:rPr>
          <w:spacing w:val="1"/>
        </w:rPr>
        <w:t> </w:t>
      </w:r>
      <w:r>
        <w:rPr/>
        <w:t>with their parents; and unmarried sons/daughters over the age 21</w:t>
      </w:r>
      <w:r>
        <w:rPr>
          <w:spacing w:val="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mentally</w:t>
      </w:r>
      <w:r>
        <w:rPr>
          <w:spacing w:val="-5"/>
        </w:rPr>
        <w:t> </w:t>
      </w:r>
      <w:r>
        <w:rPr/>
        <w:t>disabled.</w:t>
      </w:r>
      <w:r>
        <w:rPr>
          <w:vertAlign w:val="superscript"/>
        </w:rPr>
        <w:t>138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92" w:right="119"/>
        <w:jc w:val="both"/>
      </w:pP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difficulty in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“members of the family”.</w:t>
      </w:r>
      <w:r>
        <w:rPr>
          <w:i/>
          <w:vertAlign w:val="superscript"/>
        </w:rPr>
        <w:t>139</w:t>
      </w:r>
      <w:r>
        <w:rPr>
          <w:i/>
          <w:vertAlign w:val="baseline"/>
        </w:rPr>
        <w:t> </w:t>
      </w:r>
      <w:r>
        <w:rPr>
          <w:vertAlign w:val="baseline"/>
        </w:rPr>
        <w:t>The courts have had difficulty deciding as to whether adult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dependent on a diplomat parent is entitled to immunity. The Vienna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clarification.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UK‟s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allow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children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age</w:t>
      </w:r>
      <w:r>
        <w:rPr>
          <w:spacing w:val="-3"/>
          <w:vertAlign w:val="baseline"/>
        </w:rPr>
        <w:t> </w:t>
      </w:r>
      <w:r>
        <w:rPr>
          <w:vertAlign w:val="baseline"/>
        </w:rPr>
        <w:t>18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vertAlign w:val="baseline"/>
        </w:rPr>
        <w:t>over the equivalent immunity as the rest of the family, provided they are clearly 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 basis.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192" w:right="116"/>
        <w:jc w:val="both"/>
        <w:rPr>
          <w:i/>
        </w:rPr>
      </w:pPr>
      <w:r>
        <w:rPr/>
        <w:t>The US Secretary of State issued a policy to all the heads of missions in 1986 that</w:t>
      </w:r>
      <w:r>
        <w:rPr>
          <w:spacing w:val="1"/>
        </w:rPr>
        <w:t> </w:t>
      </w:r>
      <w:r>
        <w:rPr/>
        <w:t>recognized that the concept of “family” differs among societies and claims that it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reciprocity. In the US, application of „family‟ includes a spouse of a member of a</w:t>
      </w:r>
      <w:r>
        <w:rPr>
          <w:spacing w:val="1"/>
        </w:rPr>
        <w:t> </w:t>
      </w:r>
      <w:r>
        <w:rPr/>
        <w:t>mission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his</w:t>
      </w:r>
      <w:r>
        <w:rPr>
          <w:spacing w:val="28"/>
        </w:rPr>
        <w:t> </w:t>
      </w:r>
      <w:r>
        <w:rPr/>
        <w:t>unmarried</w:t>
      </w:r>
      <w:r>
        <w:rPr>
          <w:spacing w:val="27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21.</w:t>
      </w:r>
      <w:r>
        <w:rPr>
          <w:spacing w:val="27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23</w:t>
      </w:r>
      <w:r>
        <w:rPr>
          <w:spacing w:val="-58"/>
        </w:rPr>
        <w:t> </w:t>
      </w:r>
      <w:r>
        <w:rPr/>
        <w:t>who attend an institution on a full-time basis also fall under the definition. Other persons</w:t>
      </w:r>
      <w:r>
        <w:rPr>
          <w:spacing w:val="1"/>
        </w:rPr>
        <w:t> </w:t>
      </w:r>
      <w:r>
        <w:rPr/>
        <w:t>who reside with diplomats in his household can, under exceptional circumstances and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approval from the</w:t>
      </w:r>
      <w:r>
        <w:rPr>
          <w:spacing w:val="-1"/>
        </w:rPr>
        <w:t> </w:t>
      </w:r>
      <w:r>
        <w:rPr/>
        <w:t>Department of State, be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>
          <w:i/>
        </w:rPr>
        <w:t>“family”.</w:t>
      </w:r>
      <w:r>
        <w:rPr>
          <w:i/>
          <w:vertAlign w:val="superscript"/>
        </w:rPr>
        <w:t>141</w:t>
      </w:r>
    </w:p>
    <w:p>
      <w:pPr>
        <w:pStyle w:val="BodyText"/>
        <w:spacing w:before="2"/>
        <w:rPr>
          <w:i/>
          <w:sz w:val="20"/>
        </w:rPr>
      </w:pPr>
      <w:r>
        <w:rPr/>
        <w:pict>
          <v:rect style="position:absolute;margin-left:93.624001pt;margin-top:13.570714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XDC3660.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Australia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Zealand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closely followed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Canadian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policy.</w:t>
      </w:r>
    </w:p>
    <w:p>
      <w:pPr>
        <w:spacing w:before="0"/>
        <w:ind w:left="192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139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grandson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accepted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“member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family”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together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spouses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 they enjoy immunity and inviolability.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Higgins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0"/>
        <w:jc w:val="both"/>
      </w:pPr>
      <w:r>
        <w:rPr/>
        <w:t>Thus,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 term</w:t>
      </w:r>
      <w:r>
        <w:rPr>
          <w:spacing w:val="1"/>
        </w:rPr>
        <w:t> </w:t>
      </w:r>
      <w:r>
        <w:rPr>
          <w:i/>
        </w:rPr>
        <w:t>“member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 family”</w:t>
      </w:r>
      <w:r>
        <w:rPr>
          <w:i/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interpreted</w:t>
      </w:r>
      <w:r>
        <w:rPr>
          <w:spacing w:val="1"/>
        </w:rPr>
        <w:t> </w:t>
      </w:r>
      <w:r>
        <w:rPr/>
        <w:t>narrowly,</w:t>
      </w:r>
      <w:r>
        <w:rPr>
          <w:spacing w:val="-1"/>
        </w:rPr>
        <w:t> </w:t>
      </w:r>
      <w:r>
        <w:rPr/>
        <w:t>for it can in certain circumstances include extended</w:t>
      </w:r>
      <w:r>
        <w:rPr>
          <w:spacing w:val="-1"/>
        </w:rPr>
        <w:t> </w:t>
      </w:r>
      <w:r>
        <w:rPr/>
        <w:t>family.</w:t>
      </w:r>
      <w:r>
        <w:rPr>
          <w:vertAlign w:val="superscript"/>
        </w:rPr>
        <w:t>142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2"/>
        </w:numPr>
        <w:tabs>
          <w:tab w:pos="973" w:val="left" w:leader="none"/>
        </w:tabs>
        <w:spacing w:line="240" w:lineRule="auto" w:before="213" w:after="0"/>
        <w:ind w:left="972" w:right="0" w:hanging="781"/>
        <w:jc w:val="both"/>
      </w:pPr>
      <w:bookmarkStart w:name="_TOC_250008" w:id="24"/>
      <w:r>
        <w:rPr/>
        <w:t>Diplomatic</w:t>
      </w:r>
      <w:r>
        <w:rPr>
          <w:spacing w:val="-2"/>
        </w:rPr>
        <w:t> </w:t>
      </w:r>
      <w:bookmarkEnd w:id="24"/>
      <w:r>
        <w:rPr/>
        <w:t>Mission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2" w:right="113"/>
        <w:jc w:val="both"/>
      </w:pPr>
      <w:r>
        <w:rPr/>
        <w:t>The establishment of diplomatic missions is through mutual</w:t>
      </w:r>
      <w:r>
        <w:rPr>
          <w:spacing w:val="1"/>
        </w:rPr>
        <w:t> </w:t>
      </w:r>
      <w:r>
        <w:rPr/>
        <w:t>consent</w:t>
      </w:r>
      <w:r>
        <w:rPr>
          <w:spacing w:val="60"/>
        </w:rPr>
        <w:t> </w:t>
      </w:r>
      <w:r>
        <w:rPr/>
        <w:t>and 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representatives.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missions consist of diplomatic representatives from the sending State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together with the staff. The functions of the missions are consistent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29"/>
          <w:vertAlign w:val="baseline"/>
        </w:rPr>
        <w:t> </w:t>
      </w:r>
      <w:r>
        <w:rPr>
          <w:vertAlign w:val="baseline"/>
        </w:rPr>
        <w:t>theory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Vienna</w:t>
      </w:r>
      <w:r>
        <w:rPr>
          <w:spacing w:val="30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first</w:t>
      </w:r>
      <w:r>
        <w:rPr>
          <w:spacing w:val="30"/>
          <w:vertAlign w:val="baseline"/>
        </w:rPr>
        <w:t> </w:t>
      </w:r>
      <w:r>
        <w:rPr>
          <w:vertAlign w:val="baseline"/>
        </w:rPr>
        <w:t>time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 had been published in a formal legal instrument was in Article 3 in the listing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vertAlign w:val="superscript"/>
        </w:rPr>
        <w:t>144</w:t>
      </w:r>
      <w:r>
        <w:rPr>
          <w:vertAlign w:val="baseline"/>
        </w:rPr>
        <w:t> By agreeing to establish permanent diplomatic missions, a State implicitly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accepts certain obligations, namely, to provide a facility and immunity that enables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to function satisfactorily and for those working in the mission to have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 to carry out their functions.</w:t>
      </w:r>
      <w:r>
        <w:rPr>
          <w:vertAlign w:val="superscript"/>
        </w:rPr>
        <w:t>145</w:t>
      </w:r>
      <w:r>
        <w:rPr>
          <w:spacing w:val="60"/>
          <w:vertAlign w:val="baseline"/>
        </w:rPr>
        <w:t> </w:t>
      </w:r>
      <w:r>
        <w:rPr>
          <w:vertAlign w:val="baseline"/>
        </w:rPr>
        <w:t>Diplomatic missions are situated in the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State, and additional offices may only be established in other parts of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permission.</w:t>
      </w:r>
      <w:r>
        <w:rPr>
          <w:vertAlign w:val="superscript"/>
        </w:rPr>
        <w:t>146</w:t>
      </w:r>
      <w:r>
        <w:rPr>
          <w:vertAlign w:val="baseline"/>
        </w:rPr>
        <w:t> For instance in South Africa, the Republic of Finland has embassy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both</w:t>
      </w:r>
      <w:r>
        <w:rPr>
          <w:spacing w:val="35"/>
          <w:vertAlign w:val="baseline"/>
        </w:rPr>
        <w:t> </w:t>
      </w:r>
      <w:r>
        <w:rPr>
          <w:vertAlign w:val="baseline"/>
        </w:rPr>
        <w:t>Pretoria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Johannesburg,</w:t>
      </w:r>
      <w:r>
        <w:rPr>
          <w:spacing w:val="34"/>
          <w:vertAlign w:val="baseline"/>
        </w:rPr>
        <w:t> </w:t>
      </w:r>
      <w:r>
        <w:rPr>
          <w:vertAlign w:val="baseline"/>
        </w:rPr>
        <w:t>while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embassy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France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situated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both Pretoria and Cape Town.</w:t>
      </w:r>
      <w:r>
        <w:rPr>
          <w:vertAlign w:val="superscript"/>
        </w:rPr>
        <w:t>147</w:t>
      </w:r>
      <w:r>
        <w:rPr>
          <w:vertAlign w:val="baseline"/>
        </w:rPr>
        <w:t> Article 11 provides that without a specific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States, the receiving State may require that the size of mission be kept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limits.</w:t>
      </w:r>
      <w:r>
        <w:rPr>
          <w:vertAlign w:val="superscript"/>
        </w:rPr>
        <w:t>148</w:t>
      </w:r>
      <w:r>
        <w:rPr>
          <w:vertAlign w:val="baseline"/>
        </w:rPr>
        <w:t> The test is not an objective one, but simply the opinion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  <w:r>
        <w:rPr>
          <w:spacing w:val="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5"/>
          <w:vertAlign w:val="baseline"/>
        </w:rPr>
        <w:t> </w:t>
      </w:r>
      <w:r>
        <w:rPr>
          <w:vertAlign w:val="baseline"/>
        </w:rPr>
        <w:t>out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5"/>
          <w:vertAlign w:val="baseline"/>
        </w:rPr>
        <w:t> </w:t>
      </w:r>
      <w:r>
        <w:rPr>
          <w:vertAlign w:val="baseline"/>
        </w:rPr>
        <w:t>State</w:t>
      </w:r>
      <w:r>
        <w:rPr>
          <w:spacing w:val="5"/>
          <w:vertAlign w:val="baseline"/>
        </w:rPr>
        <w:t> </w:t>
      </w:r>
      <w:r>
        <w:rPr>
          <w:vertAlign w:val="baseline"/>
        </w:rPr>
        <w:t>object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93.624001pt;margin-top:17.454298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Berridge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Diplomacy: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Theory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Macmillan: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7"/>
          <w:sz w:val="20"/>
          <w:vertAlign w:val="baseline"/>
        </w:rPr>
        <w:t> </w:t>
      </w:r>
      <w:hyperlink r:id="rId2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http://www.dfa.gov.za/foreign/forrep/forf.html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[Accessed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2013].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5"/>
        <w:jc w:val="both"/>
      </w:pPr>
      <w:r>
        <w:rPr/>
        <w:t>the size of missions it would be a breach of the provision.</w:t>
      </w:r>
      <w:r>
        <w:rPr>
          <w:vertAlign w:val="superscript"/>
        </w:rPr>
        <w:t>149</w:t>
      </w:r>
      <w:r>
        <w:rPr>
          <w:vertAlign w:val="baseline"/>
        </w:rPr>
        <w:t> Yet limiting the size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could possibly aid in reducing abuses of immunities. This will be discussed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4.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07" w:id="25"/>
      <w:r>
        <w:rPr/>
        <w:t>Special</w:t>
      </w:r>
      <w:r>
        <w:rPr>
          <w:spacing w:val="-2"/>
        </w:rPr>
        <w:t> </w:t>
      </w:r>
      <w:bookmarkEnd w:id="25"/>
      <w:r>
        <w:rPr/>
        <w:t>Mission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2" w:right="113"/>
        <w:jc w:val="both"/>
      </w:pPr>
      <w:r>
        <w:rPr/>
        <w:t>Special ad hoc missions are sent by the sending State to fulfill a specific purpose. Such</w:t>
      </w:r>
      <w:r>
        <w:rPr>
          <w:spacing w:val="1"/>
        </w:rPr>
        <w:t> </w:t>
      </w:r>
      <w:r>
        <w:rPr/>
        <w:t>missions may be accredited irrespective of whether there are permanent diplomatic and</w:t>
      </w:r>
      <w:r>
        <w:rPr>
          <w:spacing w:val="1"/>
        </w:rPr>
        <w:t> </w:t>
      </w:r>
      <w:r>
        <w:rPr/>
        <w:t>consular missions and relations.</w:t>
      </w:r>
      <w:r>
        <w:rPr>
          <w:vertAlign w:val="superscript"/>
        </w:rPr>
        <w:t>150</w:t>
      </w:r>
      <w:r>
        <w:rPr>
          <w:vertAlign w:val="baseline"/>
        </w:rPr>
        <w:t> The Convention on Special Missions in 1969</w:t>
      </w:r>
      <w:r>
        <w:rPr>
          <w:vertAlign w:val="superscript"/>
        </w:rPr>
        <w:t>151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 to guarantee immunities to special missions. Interestingly, this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came into force in</w:t>
      </w:r>
      <w:r>
        <w:rPr>
          <w:spacing w:val="60"/>
          <w:vertAlign w:val="baseline"/>
        </w:rPr>
        <w:t> </w:t>
      </w:r>
      <w:r>
        <w:rPr>
          <w:vertAlign w:val="baseline"/>
        </w:rPr>
        <w:t>June 1985 and it is based primarily on the Vienna 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 also borrows some texts from the Consular Convention.</w:t>
      </w:r>
      <w:r>
        <w:rPr>
          <w:vertAlign w:val="superscript"/>
        </w:rPr>
        <w:t>152</w:t>
      </w:r>
      <w:r>
        <w:rPr>
          <w:vertAlign w:val="baseline"/>
        </w:rPr>
        <w:t> The Special 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was drafted only after the conclusion of the Vienna Convention.</w:t>
      </w:r>
      <w:r>
        <w:rPr>
          <w:vertAlign w:val="superscript"/>
        </w:rPr>
        <w:t>153</w:t>
      </w:r>
      <w:r>
        <w:rPr>
          <w:vertAlign w:val="baseline"/>
        </w:rPr>
        <w:t>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 have different motives for their existence; for instance, where a foreign minister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visits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State for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or a</w:t>
      </w:r>
      <w:r>
        <w:rPr>
          <w:spacing w:val="1"/>
          <w:vertAlign w:val="baseline"/>
        </w:rPr>
        <w:t> </w:t>
      </w:r>
      <w:r>
        <w:rPr>
          <w:vertAlign w:val="baseline"/>
        </w:rPr>
        <w:t>visit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country for official business.</w:t>
      </w:r>
      <w:r>
        <w:rPr>
          <w:vertAlign w:val="superscript"/>
        </w:rPr>
        <w:t>154</w:t>
      </w:r>
      <w:r>
        <w:rPr>
          <w:vertAlign w:val="baseline"/>
        </w:rPr>
        <w:t> For example, in 1978, a US-Egypt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for the formation of a special mission that headed an Economic, Technical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US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 to Egypt.</w:t>
      </w:r>
      <w:r>
        <w:rPr>
          <w:vertAlign w:val="superscript"/>
        </w:rPr>
        <w:t>155</w:t>
      </w:r>
    </w:p>
    <w:p>
      <w:pPr>
        <w:pStyle w:val="BodyText"/>
        <w:spacing w:line="480" w:lineRule="auto" w:before="2"/>
        <w:ind w:left="192" w:right="118"/>
        <w:jc w:val="both"/>
      </w:pPr>
      <w:r>
        <w:rPr/>
        <w:pict>
          <v:rect style="position:absolute;margin-left:93.624001pt;margin-top:86.183144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preamble of the Special Missions Convention acknowledges that it was based on and</w:t>
      </w:r>
      <w:r>
        <w:rPr>
          <w:spacing w:val="-57"/>
        </w:rPr>
        <w:t> </w:t>
      </w:r>
      <w:r>
        <w:rPr/>
        <w:t>complements the Vienna Convention and Consular Convention. Furthermore, it states</w:t>
      </w:r>
      <w:r>
        <w:rPr>
          <w:spacing w:val="1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functional</w:t>
      </w:r>
      <w:r>
        <w:rPr>
          <w:spacing w:val="24"/>
        </w:rPr>
        <w:t> </w:t>
      </w:r>
      <w:r>
        <w:rPr/>
        <w:t>necessity</w:t>
      </w:r>
      <w:r>
        <w:rPr>
          <w:spacing w:val="18"/>
        </w:rPr>
        <w:t> </w:t>
      </w:r>
      <w:r>
        <w:rPr/>
        <w:t>theory</w:t>
      </w:r>
      <w:r>
        <w:rPr>
          <w:spacing w:val="21"/>
        </w:rPr>
        <w:t> </w:t>
      </w:r>
      <w:r>
        <w:rPr/>
        <w:t>forms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foundation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immunities</w:t>
      </w:r>
      <w:r>
        <w:rPr>
          <w:spacing w:val="24"/>
        </w:rPr>
        <w:t> </w:t>
      </w:r>
      <w:r>
        <w:rPr/>
        <w:t>and</w: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354</w:t>
      </w:r>
    </w:p>
    <w:p>
      <w:pPr>
        <w:spacing w:line="247" w:lineRule="auto" w:before="15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150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Silva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E.,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(1991)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Diplomatic</w:t>
      </w:r>
      <w:r>
        <w:rPr>
          <w:rFonts w:ascii="Calibri" w:hAnsi="Calibri"/>
          <w:i/>
          <w:spacing w:val="3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3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Consular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Relations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Bedjaoui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Law: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Achievements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 Prospects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Martinus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Nijhoff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Dordrecht 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439</w:t>
      </w:r>
    </w:p>
    <w:p>
      <w:pPr>
        <w:spacing w:line="240" w:lineRule="auto" w:before="0"/>
        <w:ind w:left="192" w:right="11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2530,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GAOR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 Doc,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A/7630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(1969)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Special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Convention].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Wallace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privileges granted to special missions.</w:t>
      </w:r>
      <w:r>
        <w:rPr>
          <w:vertAlign w:val="superscript"/>
        </w:rPr>
        <w:t>156</w:t>
      </w:r>
      <w:r>
        <w:rPr>
          <w:vertAlign w:val="baseline"/>
        </w:rPr>
        <w:t> As with most conventions, Article 1 contains a</w:t>
      </w:r>
      <w:r>
        <w:rPr>
          <w:spacing w:val="1"/>
          <w:vertAlign w:val="baseline"/>
        </w:rPr>
        <w:t> </w:t>
      </w:r>
      <w:r>
        <w:rPr>
          <w:vertAlign w:val="baseline"/>
        </w:rPr>
        <w:t>list of definitions which lays down the necessary condition a mission must fulfill in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regarded as a special mission.</w:t>
      </w:r>
      <w:r>
        <w:rPr>
          <w:vertAlign w:val="superscript"/>
        </w:rPr>
        <w:t>157</w:t>
      </w:r>
      <w:r>
        <w:rPr>
          <w:vertAlign w:val="baseline"/>
        </w:rPr>
        <w:t> In order for a special mission to be established,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needs to be consent from the receiving State. Unlike permanent missions,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special missions can vary from a formal treaty to a tacit consent.</w:t>
      </w:r>
      <w:r>
        <w:rPr>
          <w:vertAlign w:val="superscript"/>
        </w:rPr>
        <w:t>158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Missions Convention, unlike the Vienna Convention, does stipulate the functions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mission. Article 3 states the functions of the special mission would be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mutual consent of the parties involved. Should there be any conflict; the sending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decide how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deal with such conflict.</w:t>
      </w:r>
      <w:r>
        <w:rPr>
          <w:vertAlign w:val="superscript"/>
        </w:rPr>
        <w:t>159</w:t>
      </w:r>
    </w:p>
    <w:p>
      <w:pPr>
        <w:pStyle w:val="BodyText"/>
        <w:spacing w:line="480" w:lineRule="auto" w:before="2"/>
        <w:ind w:left="192" w:right="112"/>
        <w:jc w:val="both"/>
      </w:pPr>
      <w:r>
        <w:rPr/>
        <w:t>Article 6 allows for two or more States to send a special mission at the same time to</w:t>
      </w:r>
      <w:r>
        <w:rPr>
          <w:spacing w:val="1"/>
        </w:rPr>
        <w:t> </w:t>
      </w:r>
      <w:r>
        <w:rPr/>
        <w:t>another state in order to work together on a subject of common interest.</w:t>
      </w:r>
      <w:r>
        <w:rPr>
          <w:vertAlign w:val="superscript"/>
        </w:rPr>
        <w:t>160</w:t>
      </w:r>
      <w:r>
        <w:rPr>
          <w:vertAlign w:val="baseline"/>
        </w:rPr>
        <w:t>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receiving of special missions occurs between States that have diplomatic or consular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relations, but Article 7 states that it is not a prerequisite that such relations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present.</w:t>
      </w:r>
      <w:r>
        <w:rPr>
          <w:vertAlign w:val="superscript"/>
        </w:rPr>
        <w:t>161</w:t>
      </w:r>
      <w:r>
        <w:rPr>
          <w:vertAlign w:val="baseline"/>
        </w:rPr>
        <w:t> With regard to the appointment of members taking part in the special mission,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53"/>
          <w:vertAlign w:val="baseline"/>
        </w:rPr>
        <w:t> </w:t>
      </w:r>
      <w:r>
        <w:rPr>
          <w:vertAlign w:val="baseline"/>
        </w:rPr>
        <w:t>based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2"/>
          <w:vertAlign w:val="baseline"/>
        </w:rPr>
        <w:t> </w:t>
      </w:r>
      <w:r>
        <w:rPr>
          <w:vertAlign w:val="baseline"/>
        </w:rPr>
        <w:t>7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Vienna</w:t>
      </w:r>
      <w:r>
        <w:rPr>
          <w:spacing w:val="53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53"/>
          <w:vertAlign w:val="baseline"/>
        </w:rPr>
        <w:t> </w:t>
      </w:r>
      <w:r>
        <w:rPr>
          <w:vertAlign w:val="baseline"/>
        </w:rPr>
        <w:t>there</w:t>
      </w:r>
      <w:r>
        <w:rPr>
          <w:spacing w:val="53"/>
          <w:vertAlign w:val="baseline"/>
        </w:rPr>
        <w:t> </w:t>
      </w:r>
      <w:r>
        <w:rPr>
          <w:vertAlign w:val="baseline"/>
        </w:rPr>
        <w:t>are</w:t>
      </w:r>
      <w:r>
        <w:rPr>
          <w:spacing w:val="52"/>
          <w:vertAlign w:val="baseline"/>
        </w:rPr>
        <w:t> </w:t>
      </w:r>
      <w:r>
        <w:rPr>
          <w:vertAlign w:val="baseline"/>
        </w:rPr>
        <w:t>two</w:t>
      </w:r>
      <w:r>
        <w:rPr>
          <w:spacing w:val="54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54"/>
          <w:vertAlign w:val="baseline"/>
        </w:rPr>
        <w:t> </w:t>
      </w:r>
      <w:r>
        <w:rPr>
          <w:vertAlign w:val="baseline"/>
        </w:rPr>
        <w:t>differences.</w:t>
      </w:r>
      <w:r>
        <w:rPr>
          <w:spacing w:val="-58"/>
          <w:vertAlign w:val="baseline"/>
        </w:rPr>
        <w:t> </w:t>
      </w:r>
      <w:r>
        <w:rPr>
          <w:vertAlign w:val="baseline"/>
        </w:rPr>
        <w:t>Firstly, Article 8 applies to all members of the special mission, while in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 it only refers to the head of the mission; and secondly, the sending State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size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composition of the special mission.</w:t>
      </w:r>
      <w:r>
        <w:rPr>
          <w:vertAlign w:val="superscript"/>
        </w:rPr>
        <w:t>162</w:t>
      </w:r>
    </w:p>
    <w:p>
      <w:pPr>
        <w:pStyle w:val="BodyText"/>
        <w:spacing w:line="480" w:lineRule="auto" w:before="1"/>
        <w:ind w:left="192" w:right="121"/>
        <w:jc w:val="both"/>
      </w:pPr>
      <w:r>
        <w:rPr/>
        <w:t>The composition of the special mission depends on the nature of the task. There is no</w:t>
      </w:r>
      <w:r>
        <w:rPr>
          <w:spacing w:val="1"/>
        </w:rPr>
        <w:t> </w:t>
      </w:r>
      <w:r>
        <w:rPr/>
        <w:t>distinction</w:t>
      </w:r>
      <w:r>
        <w:rPr>
          <w:spacing w:val="18"/>
        </w:rPr>
        <w:t> </w:t>
      </w:r>
      <w:r>
        <w:rPr/>
        <w:t>made</w:t>
      </w:r>
      <w:r>
        <w:rPr>
          <w:spacing w:val="17"/>
        </w:rPr>
        <w:t> </w:t>
      </w:r>
      <w:r>
        <w:rPr/>
        <w:t>between</w:t>
      </w:r>
      <w:r>
        <w:rPr>
          <w:spacing w:val="18"/>
        </w:rPr>
        <w:t> </w:t>
      </w:r>
      <w:r>
        <w:rPr/>
        <w:t>special</w:t>
      </w:r>
      <w:r>
        <w:rPr>
          <w:spacing w:val="19"/>
        </w:rPr>
        <w:t> </w:t>
      </w:r>
      <w:r>
        <w:rPr/>
        <w:t>missions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technical</w:t>
      </w:r>
      <w:r>
        <w:rPr>
          <w:spacing w:val="19"/>
        </w:rPr>
        <w:t> </w:t>
      </w:r>
      <w:r>
        <w:rPr/>
        <w:t>nature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political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3.624001pt;margin-top:8.377822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Shearer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393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O’Connell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(1970)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913.</w:t>
      </w: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157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“Draft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Special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Missions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Commentaries”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(1967) vol. 2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Yearbook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348.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349.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Wallace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22"/>
        <w:jc w:val="both"/>
      </w:pPr>
      <w:r>
        <w:rPr/>
        <w:t>nature.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 special</w:t>
      </w:r>
      <w:r>
        <w:rPr>
          <w:spacing w:val="-57"/>
        </w:rPr>
        <w:t> </w:t>
      </w:r>
      <w:r>
        <w:rPr/>
        <w:t>mission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at least one representative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sending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Commencement of the functions of the special</w:t>
      </w:r>
      <w:r>
        <w:rPr>
          <w:spacing w:val="60"/>
        </w:rPr>
        <w:t> </w:t>
      </w:r>
      <w:r>
        <w:rPr/>
        <w:t>mission occurs as soon as it makes</w:t>
      </w:r>
      <w:r>
        <w:rPr>
          <w:spacing w:val="1"/>
        </w:rPr>
        <w:t> </w:t>
      </w:r>
      <w:r>
        <w:rPr/>
        <w:t>official contact with the Ministry of Foreign Affairs or the specific organ. The location of</w:t>
      </w:r>
      <w:r>
        <w:rPr>
          <w:spacing w:val="-57"/>
        </w:rPr>
        <w:t> </w:t>
      </w:r>
      <w:r>
        <w:rPr/>
        <w:t>the mission is mutually agreed upon between the States and its office is established near</w:t>
      </w:r>
      <w:r>
        <w:rPr>
          <w:spacing w:val="1"/>
        </w:rPr>
        <w:t> </w:t>
      </w:r>
      <w:r>
        <w:rPr/>
        <w:t>the place where it performs its functions.</w:t>
      </w:r>
      <w:r>
        <w:rPr>
          <w:vertAlign w:val="superscript"/>
        </w:rPr>
        <w:t>163</w:t>
      </w:r>
      <w:r>
        <w:rPr>
          <w:vertAlign w:val="baseline"/>
        </w:rPr>
        <w:t> With permanent missions, special 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premises,</w:t>
      </w:r>
      <w:r>
        <w:rPr>
          <w:spacing w:val="1"/>
          <w:vertAlign w:val="baseline"/>
        </w:rPr>
        <w:t> </w:t>
      </w:r>
      <w:r>
        <w:rPr>
          <w:vertAlign w:val="baseline"/>
        </w:rPr>
        <w:t>archives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communication.</w:t>
      </w:r>
      <w:r>
        <w:rPr>
          <w:vertAlign w:val="superscript"/>
        </w:rPr>
        <w:t>164</w:t>
      </w:r>
      <w:r>
        <w:rPr>
          <w:vertAlign w:val="baseline"/>
        </w:rPr>
        <w:t> Article 27, dealing with freedom of movement, is based on article 26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Vienna Convention, except for one difference that the words “as is necessary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performance of the functions of the special mission” was added and this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 the fact that they are short-term and specific, thus not requiring too much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 to that accorded to permanent diplomatic missions.</w:t>
      </w:r>
      <w:r>
        <w:rPr>
          <w:vertAlign w:val="superscript"/>
        </w:rPr>
        <w:t>166</w:t>
      </w:r>
      <w:r>
        <w:rPr>
          <w:vertAlign w:val="baseline"/>
        </w:rPr>
        <w:t> Immunity from jurisdiction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includes immunity from criminal prosecution and limited civil immunity, as stipulated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vertAlign w:val="superscript"/>
        </w:rPr>
        <w:t>167</w:t>
      </w:r>
      <w:r>
        <w:rPr>
          <w:vertAlign w:val="baseline"/>
        </w:rPr>
        <w:t> This is extended to members‟ families.</w:t>
      </w:r>
      <w:r>
        <w:rPr>
          <w:vertAlign w:val="superscript"/>
        </w:rPr>
        <w:t>168</w:t>
      </w:r>
      <w:r>
        <w:rPr>
          <w:vertAlign w:val="baseline"/>
        </w:rPr>
        <w:t> Members of the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technical staff also enjoy the privileges and immunities that are specified in 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2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does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extend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acts</w:t>
      </w:r>
      <w:r>
        <w:rPr>
          <w:spacing w:val="24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22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4"/>
          <w:vertAlign w:val="baseline"/>
        </w:rPr>
        <w:t> </w:t>
      </w:r>
      <w:r>
        <w:rPr>
          <w:vertAlign w:val="baseline"/>
        </w:rPr>
        <w:t>acts.</w:t>
      </w:r>
      <w:r>
        <w:rPr>
          <w:vertAlign w:val="superscript"/>
        </w:rPr>
        <w:t>169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 </w:t>
      </w:r>
      <w:r>
        <w:rPr>
          <w:rFonts w:ascii="Calibri"/>
          <w:i/>
          <w:sz w:val="20"/>
          <w:vertAlign w:val="baseline"/>
        </w:rPr>
        <w:t>Yearbook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Commission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356.</w:t>
      </w:r>
    </w:p>
    <w:p>
      <w:pPr>
        <w:spacing w:line="243" w:lineRule="exact"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Lord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Gore-Booth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Satow’s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159.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360.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z w:val="20"/>
          <w:vertAlign w:val="baseline"/>
        </w:rPr>
        <w:t> Shearer International Law 393 and International Law Commission (1967) Yearbook of the International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Commission. 361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362.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1"/>
          <w:pgSz w:w="11910" w:h="16840"/>
          <w:pgMar w:footer="1549" w:header="0" w:top="1180" w:bottom="1740" w:left="1680" w:right="1320"/>
        </w:sectPr>
      </w:pPr>
    </w:p>
    <w:p>
      <w:pPr>
        <w:pStyle w:val="BodyText"/>
        <w:spacing w:line="480" w:lineRule="auto" w:before="60"/>
        <w:ind w:left="192" w:right="112"/>
        <w:jc w:val="both"/>
      </w:pPr>
      <w:r>
        <w:rPr/>
        <w:t>Members of the service staff and private staff only enjoy immunities in respect of acts</w:t>
      </w:r>
      <w:r>
        <w:rPr>
          <w:spacing w:val="1"/>
        </w:rPr>
        <w:t> </w:t>
      </w:r>
      <w:r>
        <w:rPr/>
        <w:t>performed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course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duties,</w:t>
      </w:r>
      <w:r>
        <w:rPr>
          <w:spacing w:val="24"/>
        </w:rPr>
        <w:t> </w:t>
      </w:r>
      <w:r>
        <w:rPr/>
        <w:t>but</w:t>
      </w:r>
      <w:r>
        <w:rPr>
          <w:spacing w:val="23"/>
        </w:rPr>
        <w:t> </w:t>
      </w:r>
      <w:r>
        <w:rPr/>
        <w:t>they</w:t>
      </w:r>
      <w:r>
        <w:rPr>
          <w:spacing w:val="20"/>
        </w:rPr>
        <w:t> </w:t>
      </w:r>
      <w:r>
        <w:rPr/>
        <w:t>also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granted</w:t>
      </w:r>
      <w:r>
        <w:rPr>
          <w:spacing w:val="24"/>
        </w:rPr>
        <w:t> </w:t>
      </w:r>
      <w:r>
        <w:rPr/>
        <w:t>exemption</w:t>
      </w:r>
      <w:r>
        <w:rPr>
          <w:spacing w:val="22"/>
        </w:rPr>
        <w:t> </w:t>
      </w:r>
      <w:r>
        <w:rPr/>
        <w:t>from</w:t>
      </w:r>
      <w:r>
        <w:rPr>
          <w:spacing w:val="24"/>
        </w:rPr>
        <w:t> </w:t>
      </w:r>
      <w:r>
        <w:rPr/>
        <w:t>dues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emoluments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legislation.</w:t>
      </w:r>
      <w:r>
        <w:rPr>
          <w:vertAlign w:val="superscript"/>
        </w:rPr>
        <w:t>170</w:t>
      </w:r>
      <w:r>
        <w:rPr>
          <w:vertAlign w:val="baseline"/>
        </w:rPr>
        <w:t> Nationals of the receiving State receive immunities only with regard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acts performed by them.</w:t>
      </w:r>
      <w:r>
        <w:rPr>
          <w:vertAlign w:val="superscript"/>
        </w:rPr>
        <w:t>171</w:t>
      </w:r>
      <w:r>
        <w:rPr>
          <w:vertAlign w:val="baseline"/>
        </w:rPr>
        <w:t> Immunities are granted to a mission in transit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 third State only if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State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 beforehand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 and no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 has been raised.</w:t>
      </w:r>
      <w:r>
        <w:rPr>
          <w:vertAlign w:val="superscript"/>
        </w:rPr>
        <w:t>172</w:t>
      </w:r>
      <w:r>
        <w:rPr>
          <w:vertAlign w:val="baseline"/>
        </w:rPr>
        <w:t> As with the Vienna Convention, members of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must respect the laws and regulation of the receiving State and not interfere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 internal affairs.</w:t>
      </w:r>
      <w:r>
        <w:rPr>
          <w:vertAlign w:val="superscript"/>
        </w:rPr>
        <w:t>173</w:t>
      </w:r>
    </w:p>
    <w:p>
      <w:pPr>
        <w:pStyle w:val="BodyText"/>
        <w:spacing w:line="480" w:lineRule="auto" w:before="2"/>
        <w:ind w:left="192" w:right="116"/>
        <w:jc w:val="both"/>
      </w:pPr>
      <w:r>
        <w:rPr/>
        <w:t>Should a member abuse his position, the receiving State reserves the right to declare such</w:t>
      </w:r>
      <w:r>
        <w:rPr>
          <w:spacing w:val="-57"/>
        </w:rPr>
        <w:t> </w:t>
      </w:r>
      <w:r>
        <w:rPr/>
        <w:t>member</w:t>
      </w:r>
      <w:r>
        <w:rPr>
          <w:spacing w:val="23"/>
        </w:rPr>
        <w:t> </w:t>
      </w:r>
      <w:r>
        <w:rPr/>
        <w:t>persona</w:t>
      </w:r>
      <w:r>
        <w:rPr>
          <w:spacing w:val="22"/>
        </w:rPr>
        <w:t> </w:t>
      </w:r>
      <w:r>
        <w:rPr/>
        <w:t>non</w:t>
      </w:r>
      <w:r>
        <w:rPr>
          <w:spacing w:val="26"/>
        </w:rPr>
        <w:t> </w:t>
      </w:r>
      <w:r>
        <w:rPr/>
        <w:t>grata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any</w:t>
      </w:r>
      <w:r>
        <w:rPr>
          <w:spacing w:val="18"/>
        </w:rPr>
        <w:t> </w:t>
      </w:r>
      <w:r>
        <w:rPr/>
        <w:t>time.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rarely</w:t>
      </w:r>
      <w:r>
        <w:rPr>
          <w:spacing w:val="18"/>
        </w:rPr>
        <w:t> </w:t>
      </w:r>
      <w:r>
        <w:rPr/>
        <w:t>occurs,</w:t>
      </w:r>
      <w:r>
        <w:rPr>
          <w:spacing w:val="25"/>
        </w:rPr>
        <w:t> </w:t>
      </w:r>
      <w:r>
        <w:rPr/>
        <w:t>owing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short</w:t>
      </w:r>
      <w:r>
        <w:rPr>
          <w:spacing w:val="23"/>
        </w:rPr>
        <w:t> </w:t>
      </w:r>
      <w:r>
        <w:rPr/>
        <w:t>duration</w:t>
      </w:r>
      <w:r>
        <w:rPr>
          <w:spacing w:val="-57"/>
        </w:rPr>
        <w:t> </w:t>
      </w:r>
      <w:r>
        <w:rPr/>
        <w:t>and limited field of activity performed by special missions.</w:t>
      </w:r>
      <w:r>
        <w:rPr>
          <w:vertAlign w:val="superscript"/>
        </w:rPr>
        <w:t>174</w:t>
      </w:r>
      <w:r>
        <w:rPr>
          <w:vertAlign w:val="baseline"/>
        </w:rPr>
        <w:t> The sending State also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waive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immunity,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prosecution.</w:t>
      </w:r>
      <w:r>
        <w:rPr>
          <w:vertAlign w:val="superscript"/>
        </w:rPr>
        <w:t>175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2"/>
        </w:numPr>
        <w:tabs>
          <w:tab w:pos="733" w:val="left" w:leader="none"/>
        </w:tabs>
        <w:spacing w:line="240" w:lineRule="auto" w:before="212" w:after="0"/>
        <w:ind w:left="732" w:right="0" w:hanging="541"/>
        <w:jc w:val="both"/>
      </w:pPr>
      <w:r>
        <w:rPr/>
        <w:t>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1"/>
        <w:jc w:val="both"/>
      </w:pPr>
      <w:r>
        <w:rPr/>
        <w:t>A diplomatic mission can be terminated in various ways.</w:t>
      </w:r>
      <w:r>
        <w:rPr>
          <w:vertAlign w:val="superscript"/>
        </w:rPr>
        <w:t>176</w:t>
      </w:r>
      <w:r>
        <w:rPr>
          <w:vertAlign w:val="baseline"/>
        </w:rPr>
        <w:t> The most common way is by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 by the accredited State. Termination of missions may be withdrawn by 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or through an act of foreign policy, such as prelude to war.</w:t>
      </w:r>
      <w:r>
        <w:rPr>
          <w:vertAlign w:val="superscript"/>
        </w:rPr>
        <w:t>177</w:t>
      </w:r>
      <w:r>
        <w:rPr>
          <w:vertAlign w:val="baseline"/>
        </w:rPr>
        <w:t> A letter of recall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handed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Head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8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envoy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turn</w:t>
      </w:r>
    </w:p>
    <w:p>
      <w:pPr>
        <w:spacing w:before="1"/>
        <w:ind w:left="192" w:right="0" w:firstLine="0"/>
        <w:jc w:val="both"/>
        <w:rPr>
          <w:sz w:val="24"/>
        </w:rPr>
      </w:pPr>
      <w:r>
        <w:rPr>
          <w:sz w:val="24"/>
        </w:rPr>
        <w:t>receives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i/>
          <w:sz w:val="24"/>
        </w:rPr>
        <w:t>Lettre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Récréance</w:t>
      </w:r>
      <w:r>
        <w:rPr>
          <w:i/>
          <w:spacing w:val="25"/>
          <w:sz w:val="24"/>
        </w:rPr>
        <w:t> </w:t>
      </w:r>
      <w:r>
        <w:rPr>
          <w:sz w:val="24"/>
        </w:rPr>
        <w:t>acknowledging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recall.</w:t>
      </w:r>
      <w:r>
        <w:rPr>
          <w:spacing w:val="23"/>
          <w:sz w:val="24"/>
        </w:rPr>
        <w:t> </w:t>
      </w:r>
      <w:r>
        <w:rPr>
          <w:sz w:val="24"/>
        </w:rPr>
        <w:t>Another</w:t>
      </w:r>
      <w:r>
        <w:rPr>
          <w:spacing w:val="20"/>
          <w:sz w:val="24"/>
        </w:rPr>
        <w:t> </w:t>
      </w:r>
      <w:r>
        <w:rPr>
          <w:sz w:val="24"/>
        </w:rPr>
        <w:t>method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where</w:t>
      </w:r>
      <w:r>
        <w:rPr>
          <w:spacing w:val="19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3.624001pt;margin-top:9.289805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 38.</w:t>
      </w:r>
    </w:p>
    <w:p>
      <w:pPr>
        <w:spacing w:before="0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43.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Shearer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393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 365.</w:t>
      </w:r>
    </w:p>
    <w:p>
      <w:pPr>
        <w:spacing w:before="0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367.</w:t>
      </w:r>
    </w:p>
    <w:p>
      <w:pPr>
        <w:spacing w:before="0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Yearbook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353.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 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similar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1910" w:h="16840"/>
          <w:pgMar w:footer="1014" w:header="0" w:top="1180" w:bottom="1200" w:left="1680" w:right="1320"/>
        </w:sectPr>
      </w:pPr>
    </w:p>
    <w:p>
      <w:pPr>
        <w:pStyle w:val="BodyText"/>
        <w:spacing w:line="480" w:lineRule="auto" w:before="60"/>
        <w:ind w:left="192" w:right="126"/>
        <w:jc w:val="both"/>
      </w:pPr>
      <w:r>
        <w:rPr/>
        <w:t>sending State notifies the receiving State that the mission‟s function has come to an</w:t>
      </w:r>
      <w:r>
        <w:rPr>
          <w:spacing w:val="1"/>
        </w:rPr>
        <w:t> </w:t>
      </w:r>
      <w:r>
        <w:rPr/>
        <w:t>end.</w:t>
      </w:r>
      <w:r>
        <w:rPr>
          <w:vertAlign w:val="superscript"/>
        </w:rPr>
        <w:t>178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Article 9 allows for recall at the request of the receiving State, and should such an event</w:t>
      </w:r>
      <w:r>
        <w:rPr>
          <w:spacing w:val="1"/>
        </w:rPr>
        <w:t> </w:t>
      </w:r>
      <w:r>
        <w:rPr/>
        <w:t>occur the receiving State is not obliged to provide reasons or any explanations for such a</w:t>
      </w:r>
      <w:r>
        <w:rPr>
          <w:spacing w:val="1"/>
        </w:rPr>
        <w:t> </w:t>
      </w:r>
      <w:r>
        <w:rPr/>
        <w:t>request.</w:t>
      </w:r>
      <w:r>
        <w:rPr>
          <w:vertAlign w:val="superscript"/>
        </w:rPr>
        <w:t>179</w:t>
      </w:r>
      <w:r>
        <w:rPr>
          <w:vertAlign w:val="baseline"/>
        </w:rPr>
        <w:t> More obvious scenario would be where the receiving State delivers passports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mission and its staff when a war breaks out between the sending and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 Furthermore, the receiving State may declare representatives persona non grata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thus no longer recognise them as members of the mission.</w:t>
      </w:r>
      <w:r>
        <w:rPr>
          <w:vertAlign w:val="superscript"/>
        </w:rPr>
        <w:t>180</w:t>
      </w:r>
      <w:r>
        <w:rPr>
          <w:vertAlign w:val="baseline"/>
        </w:rPr>
        <w:t> Even if a mission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 and diplomatic 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broken off between the countries, contacts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them are rarely ever terminated completely. A prime example is when consular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 are used to ensure ongoing relations. States are interdependent and 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continue through some intermediary in the receiving State.</w:t>
      </w:r>
      <w:r>
        <w:rPr>
          <w:vertAlign w:val="superscript"/>
        </w:rPr>
        <w:t>181</w:t>
      </w:r>
      <w:r>
        <w:rPr>
          <w:vertAlign w:val="baseline"/>
        </w:rPr>
        <w:t> In some 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head of the mission leaves temporarily and then returns. However, in more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 the head of mission and the majority of the staff depart, leaving a few people who</w:t>
      </w:r>
      <w:r>
        <w:rPr>
          <w:spacing w:val="1"/>
          <w:vertAlign w:val="baseline"/>
        </w:rPr>
        <w:t> </w:t>
      </w:r>
      <w:r>
        <w:rPr>
          <w:vertAlign w:val="baseline"/>
        </w:rPr>
        <w:t>will remain to protect the interests of their country. These members retain their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immunities, enabling them to still communicate with their government and continue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normally, except they may not fly their national flag or display their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emblem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premises.</w:t>
      </w:r>
      <w:r>
        <w:rPr>
          <w:vertAlign w:val="superscript"/>
        </w:rPr>
        <w:t>182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3.624001pt;margin-top:9.762959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Convention.</w:t>
      </w:r>
    </w:p>
    <w:p>
      <w:pPr>
        <w:spacing w:line="243" w:lineRule="exact"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Shearer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Starke’s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Butterworths: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389.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ListParagraph"/>
        <w:numPr>
          <w:ilvl w:val="1"/>
          <w:numId w:val="10"/>
        </w:numPr>
        <w:tabs>
          <w:tab w:pos="912" w:val="left" w:leader="none"/>
          <w:tab w:pos="913" w:val="left" w:leader="none"/>
        </w:tabs>
        <w:spacing w:line="480" w:lineRule="auto" w:before="65" w:after="0"/>
        <w:ind w:left="192" w:right="114" w:firstLine="0"/>
        <w:jc w:val="left"/>
        <w:rPr>
          <w:sz w:val="24"/>
        </w:rPr>
      </w:pPr>
      <w:r>
        <w:rPr>
          <w:b/>
          <w:sz w:val="24"/>
        </w:rPr>
        <w:t>A Critique of Deterrent Measures Provided by the Vienna Convention</w:t>
      </w:r>
      <w:r>
        <w:rPr>
          <w:b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27"/>
          <w:sz w:val="24"/>
        </w:rPr>
        <w:t> </w:t>
      </w:r>
      <w:r>
        <w:rPr>
          <w:sz w:val="24"/>
        </w:rPr>
        <w:t>law</w:t>
      </w:r>
      <w:r>
        <w:rPr>
          <w:spacing w:val="26"/>
          <w:sz w:val="24"/>
        </w:rPr>
        <w:t> </w:t>
      </w:r>
      <w:r>
        <w:rPr>
          <w:sz w:val="24"/>
        </w:rPr>
        <w:t>does</w:t>
      </w:r>
      <w:r>
        <w:rPr>
          <w:spacing w:val="27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offer</w:t>
      </w:r>
      <w:r>
        <w:rPr>
          <w:spacing w:val="26"/>
          <w:sz w:val="24"/>
        </w:rPr>
        <w:t> </w:t>
      </w:r>
      <w:r>
        <w:rPr>
          <w:sz w:val="24"/>
        </w:rPr>
        <w:t>unrestrained</w:t>
      </w:r>
      <w:r>
        <w:rPr>
          <w:spacing w:val="27"/>
          <w:sz w:val="24"/>
        </w:rPr>
        <w:t> </w:t>
      </w:r>
      <w:r>
        <w:rPr>
          <w:sz w:val="24"/>
        </w:rPr>
        <w:t>licence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individuals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immunity.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element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granting</w:t>
      </w:r>
      <w:r>
        <w:rPr>
          <w:spacing w:val="14"/>
          <w:sz w:val="24"/>
        </w:rPr>
        <w:t> </w:t>
      </w:r>
      <w:r>
        <w:rPr>
          <w:sz w:val="24"/>
        </w:rPr>
        <w:t>immunity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obligation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obey</w:t>
      </w:r>
      <w:r>
        <w:rPr>
          <w:spacing w:val="11"/>
          <w:sz w:val="24"/>
        </w:rPr>
        <w:t> </w:t>
      </w:r>
      <w:r>
        <w:rPr>
          <w:sz w:val="24"/>
        </w:rPr>
        <w:t>local</w:t>
      </w:r>
      <w:r>
        <w:rPr>
          <w:spacing w:val="17"/>
          <w:sz w:val="24"/>
        </w:rPr>
        <w:t> </w:t>
      </w:r>
      <w:r>
        <w:rPr>
          <w:sz w:val="24"/>
        </w:rPr>
        <w:t>laws.</w:t>
      </w:r>
      <w:r>
        <w:rPr>
          <w:sz w:val="24"/>
          <w:vertAlign w:val="superscript"/>
        </w:rPr>
        <w:t>183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Hill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considers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explains Sir Cecil Hurst‟s outline of procedure to be followed in diplomatic channels.</w:t>
      </w:r>
      <w:r>
        <w:rPr>
          <w:sz w:val="24"/>
          <w:vertAlign w:val="superscript"/>
        </w:rPr>
        <w:t>184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first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step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address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charged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injury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highlighting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diplomat‟s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behaviour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would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reflect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perilously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diplomatic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career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opinion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citizens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receiving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sending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approach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ineffective,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matter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carried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head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mission?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too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ineffective,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Minister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Affairs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receiving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communicate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head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mission.</w:t>
      </w:r>
      <w:r>
        <w:rPr>
          <w:sz w:val="24"/>
          <w:vertAlign w:val="superscript"/>
        </w:rPr>
        <w:t>185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head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mission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agrees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charge,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necessary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arrangement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settlement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waiver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organized.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event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head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mission does not take any action, the receiving State may appeal to the sending State.</w:t>
      </w:r>
      <w:r>
        <w:rPr>
          <w:sz w:val="24"/>
          <w:vertAlign w:val="superscript"/>
        </w:rPr>
        <w:t>186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Ways in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abuses 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privileges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immunities can be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controlled are: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persona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non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grata,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waiver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immunity,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handing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offender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prosecution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sending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reciprocity,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breaking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off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diplomatic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ties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settlement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disputes.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06" w:id="26"/>
      <w:r>
        <w:rPr/>
        <w:t>Persona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bookmarkEnd w:id="26"/>
      <w:r>
        <w:rPr/>
        <w:t>Grata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92" w:right="116"/>
        <w:jc w:val="both"/>
      </w:pPr>
      <w:r>
        <w:rPr/>
        <w:t>The diplomatic officer must be acceptable to the receiving State if he is to have any</w:t>
      </w:r>
      <w:r>
        <w:rPr>
          <w:spacing w:val="1"/>
        </w:rPr>
        <w:t> </w:t>
      </w:r>
      <w:r>
        <w:rPr/>
        <w:t>official status at all. Article 9 of the Vienna Convention allows for the receiving State.</w:t>
      </w:r>
      <w:r>
        <w:rPr>
          <w:spacing w:val="1"/>
        </w:rPr>
        <w:t> </w:t>
      </w:r>
      <w:r>
        <w:rPr/>
        <w:t>This has, today, largely fallen into disuse. In 1976, the Libyan ambassador to Egypt was</w:t>
      </w:r>
      <w:r>
        <w:rPr>
          <w:spacing w:val="1"/>
        </w:rPr>
        <w:t> </w:t>
      </w:r>
      <w:r>
        <w:rPr/>
        <w:t>expelled</w:t>
      </w:r>
      <w:r>
        <w:rPr>
          <w:spacing w:val="-1"/>
        </w:rPr>
        <w:t> </w:t>
      </w:r>
      <w:r>
        <w:rPr/>
        <w:t>after being</w:t>
      </w:r>
      <w:r>
        <w:rPr>
          <w:spacing w:val="-3"/>
        </w:rPr>
        <w:t> </w:t>
      </w:r>
      <w:r>
        <w:rPr/>
        <w:t>found distributing</w:t>
      </w:r>
      <w:r>
        <w:rPr>
          <w:spacing w:val="-3"/>
        </w:rPr>
        <w:t> </w:t>
      </w:r>
      <w:r>
        <w:rPr/>
        <w:t>anti-President Sadat leaflets.</w:t>
      </w:r>
      <w:r>
        <w:rPr>
          <w:vertAlign w:val="superscript"/>
        </w:rPr>
        <w:t>187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93.624001pt;margin-top:12.296544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</w:t>
      </w:r>
    </w:p>
    <w:p>
      <w:pPr>
        <w:spacing w:before="16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184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Hill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(1931)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“Sanctions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Constraining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Representatives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Abide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Local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Law”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American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Journal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25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8"/>
        <w:jc w:val="both"/>
      </w:pPr>
      <w:r>
        <w:rPr/>
        <w:t>Diplomats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 or implication in a threat. For instance, three Syrian diplomats were expelled by</w:t>
      </w:r>
      <w:r>
        <w:rPr>
          <w:spacing w:val="1"/>
        </w:rPr>
        <w:t> </w:t>
      </w:r>
      <w:r>
        <w:rPr/>
        <w:t>the West German Government in 1986 following the discovery that they had supplied</w:t>
      </w:r>
      <w:r>
        <w:rPr>
          <w:spacing w:val="1"/>
        </w:rPr>
        <w:t> </w:t>
      </w:r>
      <w:r>
        <w:rPr/>
        <w:t>explosives used in terrorist attacks in Berlin in 1994, Iranian diplomats were expelled</w:t>
      </w:r>
      <w:r>
        <w:rPr>
          <w:spacing w:val="1"/>
        </w:rPr>
        <w:t> </w:t>
      </w:r>
      <w:r>
        <w:rPr/>
        <w:t>from Argentina after an investigation found evidence linking them to a bombing of the</w:t>
      </w:r>
      <w:r>
        <w:rPr>
          <w:spacing w:val="1"/>
        </w:rPr>
        <w:t> </w:t>
      </w:r>
      <w:r>
        <w:rPr/>
        <w:t>Argentine-Jewish Aid Association which had killed close to a hundred people.</w:t>
      </w:r>
      <w:r>
        <w:rPr>
          <w:vertAlign w:val="superscript"/>
        </w:rPr>
        <w:t>188</w:t>
      </w:r>
    </w:p>
    <w:p>
      <w:pPr>
        <w:pStyle w:val="BodyText"/>
        <w:spacing w:line="480" w:lineRule="auto" w:before="2"/>
        <w:ind w:left="192" w:right="118"/>
        <w:jc w:val="both"/>
      </w:pPr>
      <w:r>
        <w:rPr/>
        <w:t>Article 41 had made it clear that diplomats should not interfere in the internal affairs 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receiving</w:t>
      </w:r>
      <w:r>
        <w:rPr>
          <w:spacing w:val="21"/>
        </w:rPr>
        <w:t> </w:t>
      </w:r>
      <w:r>
        <w:rPr/>
        <w:t>State.</w:t>
      </w:r>
      <w:r>
        <w:rPr>
          <w:vertAlign w:val="superscript"/>
        </w:rPr>
        <w:t>189</w:t>
      </w:r>
      <w:r>
        <w:rPr>
          <w:spacing w:val="25"/>
          <w:vertAlign w:val="baseline"/>
        </w:rPr>
        <w:t> </w:t>
      </w:r>
      <w:r>
        <w:rPr>
          <w:vertAlign w:val="baseline"/>
        </w:rPr>
        <w:t>So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1988,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Singapore</w:t>
      </w:r>
      <w:r>
        <w:rPr>
          <w:spacing w:val="22"/>
          <w:vertAlign w:val="baseline"/>
        </w:rPr>
        <w:t> </w:t>
      </w:r>
      <w:r>
        <w:rPr>
          <w:vertAlign w:val="baseline"/>
        </w:rPr>
        <w:t>asked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recall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US diplomat on grounds of interfering in Singapore‟s domestic affairs by persuading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-1"/>
          <w:vertAlign w:val="baseline"/>
        </w:rPr>
        <w:t> </w:t>
      </w:r>
      <w:r>
        <w:rPr>
          <w:vertAlign w:val="baseline"/>
        </w:rPr>
        <w:t>opposed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stand for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forthcoming</w:t>
      </w:r>
      <w:r>
        <w:rPr>
          <w:spacing w:val="-3"/>
          <w:vertAlign w:val="baseline"/>
        </w:rPr>
        <w:t> </w:t>
      </w:r>
      <w:r>
        <w:rPr>
          <w:vertAlign w:val="baseline"/>
        </w:rPr>
        <w:t>elections.</w:t>
      </w:r>
      <w:r>
        <w:rPr>
          <w:vertAlign w:val="superscript"/>
        </w:rPr>
        <w:t>190</w:t>
      </w:r>
    </w:p>
    <w:p>
      <w:pPr>
        <w:pStyle w:val="BodyText"/>
        <w:spacing w:line="480" w:lineRule="auto"/>
        <w:ind w:left="192" w:right="115"/>
        <w:jc w:val="both"/>
      </w:pPr>
      <w:r>
        <w:rPr/>
        <w:t>Article 9 is not used in every case of suspected serious crime. It is used sparingly,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diplomats cannot be prosecuted and waiver is not granted.</w:t>
      </w:r>
      <w:r>
        <w:rPr>
          <w:vertAlign w:val="superscript"/>
        </w:rPr>
        <w:t>191</w:t>
      </w:r>
      <w:r>
        <w:rPr>
          <w:vertAlign w:val="baseline"/>
        </w:rPr>
        <w:t> There is the need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for expulsion, as it is clear cut: a crime was committed and the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 cannot be prosecuted or punished. Thus the fear of reciprocal action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 State will not be relevant because no other options are available to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192</w:t>
      </w:r>
      <w:r>
        <w:rPr>
          <w:vertAlign w:val="baseline"/>
        </w:rPr>
        <w:t> Hill points out that this method is effective, in that it prevents gross violations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offender.</w:t>
      </w:r>
      <w:r>
        <w:rPr>
          <w:vertAlign w:val="superscript"/>
        </w:rPr>
        <w:t>193</w:t>
      </w:r>
      <w:r>
        <w:rPr>
          <w:vertAlign w:val="baseline"/>
        </w:rPr>
        <w:t> In theory, the statement is correct. However, it can be argued that in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examples 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this is 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not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3.624001pt;margin-top:10.530811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65-66.</w:t>
      </w:r>
    </w:p>
    <w:p>
      <w:pPr>
        <w:spacing w:before="1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activities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instruction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sending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168.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numPr>
          <w:ilvl w:val="2"/>
          <w:numId w:val="13"/>
        </w:numPr>
        <w:tabs>
          <w:tab w:pos="973" w:val="left" w:leader="none"/>
        </w:tabs>
        <w:spacing w:line="240" w:lineRule="auto" w:before="65" w:after="0"/>
        <w:ind w:left="972" w:right="0" w:hanging="781"/>
        <w:jc w:val="both"/>
      </w:pPr>
      <w:r>
        <w:rPr/>
        <w:t>Waiver</w:t>
      </w:r>
      <w:r>
        <w:rPr>
          <w:spacing w:val="-4"/>
        </w:rPr>
        <w:t> </w:t>
      </w:r>
      <w:r>
        <w:rPr/>
        <w:t>Immunity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2"/>
        <w:jc w:val="both"/>
      </w:pPr>
      <w:r>
        <w:rPr/>
        <w:t>The waiver of immunity, empowered</w:t>
      </w:r>
      <w:r>
        <w:rPr>
          <w:spacing w:val="1"/>
        </w:rPr>
        <w:t> </w:t>
      </w:r>
      <w:r>
        <w:rPr/>
        <w:t>by Article</w:t>
      </w:r>
      <w:r>
        <w:rPr>
          <w:spacing w:val="1"/>
        </w:rPr>
        <w:t> </w:t>
      </w:r>
      <w:r>
        <w:rPr/>
        <w:t>32, is</w:t>
      </w:r>
      <w:r>
        <w:rPr>
          <w:spacing w:val="1"/>
        </w:rPr>
        <w:t> </w:t>
      </w:r>
      <w:r>
        <w:rPr/>
        <w:t>the “act</w:t>
      </w:r>
      <w:r>
        <w:rPr>
          <w:spacing w:val="60"/>
        </w:rPr>
        <w:t> </w:t>
      </w:r>
      <w:r>
        <w:rPr/>
        <w:t>by which the sending</w:t>
      </w:r>
      <w:r>
        <w:rPr>
          <w:spacing w:val="1"/>
        </w:rPr>
        <w:t> </w:t>
      </w:r>
      <w:r>
        <w:rPr/>
        <w:t>State renounces the immunity with regard to the person concerned”.</w:t>
      </w:r>
      <w:r>
        <w:rPr>
          <w:vertAlign w:val="superscript"/>
        </w:rPr>
        <w:t>194</w:t>
      </w:r>
      <w:r>
        <w:rPr>
          <w:vertAlign w:val="baseline"/>
        </w:rPr>
        <w:t> Once waiver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occurs, the local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in the receiving State will have jurisdiction to prosecute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 the offender.</w:t>
      </w:r>
      <w:r>
        <w:rPr>
          <w:vertAlign w:val="superscript"/>
        </w:rPr>
        <w:t>195</w:t>
      </w:r>
      <w:r>
        <w:rPr>
          <w:vertAlign w:val="baseline"/>
        </w:rPr>
        <w:t> The preamble of the Vienna Convention states that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 diplomatic agent‟s immunity is not to benefit the individual, but to ensure that 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represent</w:t>
      </w:r>
      <w:r>
        <w:rPr>
          <w:spacing w:val="2"/>
          <w:vertAlign w:val="baseline"/>
        </w:rPr>
        <w:t> </w:t>
      </w:r>
      <w:r>
        <w:rPr>
          <w:vertAlign w:val="baseline"/>
        </w:rPr>
        <w:t>his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unhindered.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There was a debate in both the ILC and the Conference as to who was entitled to waive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jurisdiction.</w:t>
      </w:r>
      <w:r>
        <w:rPr>
          <w:vertAlign w:val="superscript"/>
        </w:rPr>
        <w:t>197</w:t>
      </w:r>
      <w:r>
        <w:rPr>
          <w:vertAlign w:val="baseline"/>
        </w:rPr>
        <w:t> A further aspect of the problem was whether the head of the mission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waive immunity of any member of his staff or if it always required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by the sending state. The view that the head of mission could waive 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rejected by the majority of the ILC.</w:t>
      </w:r>
      <w:r>
        <w:rPr>
          <w:vertAlign w:val="superscript"/>
        </w:rPr>
        <w:t>198</w:t>
      </w:r>
      <w:r>
        <w:rPr>
          <w:vertAlign w:val="baseline"/>
        </w:rPr>
        <w:t> Furthermore, waiver by the sending State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decision, for its places the diplomatic agent, as far as legal responsibility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concerned,</w:t>
      </w:r>
      <w:r>
        <w:rPr>
          <w:spacing w:val="-1"/>
          <w:vertAlign w:val="baseline"/>
        </w:rPr>
        <w:t> </w:t>
      </w:r>
      <w:r>
        <w:rPr>
          <w:vertAlign w:val="baseline"/>
        </w:rPr>
        <w:t>in a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is equal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Diplock LJ in </w:t>
      </w:r>
      <w:r>
        <w:rPr>
          <w:i/>
        </w:rPr>
        <w:t>Empson v Smith</w:t>
      </w:r>
      <w:r>
        <w:rPr>
          <w:vertAlign w:val="superscript"/>
        </w:rPr>
        <w:t>199</w:t>
      </w:r>
      <w:r>
        <w:rPr>
          <w:vertAlign w:val="baseline"/>
        </w:rPr>
        <w:t> interprets diplomatic actions as voidable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void. It has been stated by international authors and a court decision by Kerr LJ in </w:t>
      </w:r>
      <w:r>
        <w:rPr>
          <w:i/>
          <w:vertAlign w:val="baseline"/>
        </w:rPr>
        <w:t>Fayed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 Al-Tajir</w:t>
      </w:r>
      <w:r>
        <w:rPr>
          <w:i/>
          <w:vertAlign w:val="superscript"/>
        </w:rPr>
        <w:t>200</w:t>
      </w:r>
      <w:r>
        <w:rPr>
          <w:i/>
          <w:vertAlign w:val="baseline"/>
        </w:rPr>
        <w:t> </w:t>
      </w:r>
      <w:r>
        <w:rPr>
          <w:vertAlign w:val="baseline"/>
        </w:rPr>
        <w:t>that jurisdictional immunity is not personal to the diplomatic agent but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 to the sovereign of the sending State; hence that waiver can only be given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not 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diplomatic agent.</w:t>
      </w:r>
      <w:r>
        <w:rPr>
          <w:vertAlign w:val="superscript"/>
        </w:rPr>
        <w:t>201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3.624001pt;margin-top:9.143749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Prezetacznik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384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immunity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could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waivered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formal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sending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while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could 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waived 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 agent himself.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1965) [2]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887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[1987]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396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Prezetacznik,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4"/>
      </w:pPr>
      <w:r>
        <w:rPr/>
        <w:t>In</w:t>
      </w:r>
      <w:r>
        <w:rPr>
          <w:spacing w:val="20"/>
        </w:rPr>
        <w:t> </w:t>
      </w:r>
      <w:r>
        <w:rPr/>
        <w:t>terms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paragraph</w:t>
      </w:r>
      <w:r>
        <w:rPr>
          <w:spacing w:val="20"/>
        </w:rPr>
        <w:t> </w:t>
      </w:r>
      <w:r>
        <w:rPr/>
        <w:t>2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Vienna</w:t>
      </w:r>
      <w:r>
        <w:rPr>
          <w:spacing w:val="19"/>
        </w:rPr>
        <w:t> </w:t>
      </w:r>
      <w:r>
        <w:rPr/>
        <w:t>Convention,</w:t>
      </w:r>
      <w:r>
        <w:rPr>
          <w:spacing w:val="21"/>
        </w:rPr>
        <w:t> </w:t>
      </w:r>
      <w:r>
        <w:rPr/>
        <w:t>waiver</w:t>
      </w:r>
      <w:r>
        <w:rPr>
          <w:spacing w:val="19"/>
        </w:rPr>
        <w:t> </w:t>
      </w:r>
      <w:r>
        <w:rPr/>
        <w:t>must</w:t>
      </w:r>
      <w:r>
        <w:rPr>
          <w:spacing w:val="22"/>
        </w:rPr>
        <w:t> </w:t>
      </w:r>
      <w:r>
        <w:rPr/>
        <w:t>always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express</w:t>
      </w:r>
      <w:r>
        <w:rPr>
          <w:spacing w:val="20"/>
        </w:rPr>
        <w:t> </w:t>
      </w:r>
      <w:r>
        <w:rPr/>
        <w:t>and</w:t>
      </w:r>
      <w:r>
        <w:rPr>
          <w:spacing w:val="-57"/>
        </w:rPr>
        <w:t> </w:t>
      </w:r>
      <w:r>
        <w:rPr/>
        <w:t>irrevocable.</w:t>
      </w:r>
      <w:r>
        <w:rPr>
          <w:vertAlign w:val="superscript"/>
        </w:rPr>
        <w:t>202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7"/>
          <w:vertAlign w:val="baseline"/>
        </w:rPr>
        <w:t> </w:t>
      </w:r>
      <w:r>
        <w:rPr>
          <w:vertAlign w:val="baseline"/>
        </w:rPr>
        <w:t>years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rigorous</w:t>
      </w:r>
      <w:r>
        <w:rPr>
          <w:spacing w:val="15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waiver.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UK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press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waiver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case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drunken</w:t>
      </w:r>
      <w:r>
        <w:rPr>
          <w:spacing w:val="10"/>
          <w:vertAlign w:val="baseline"/>
        </w:rPr>
        <w:t> </w:t>
      </w:r>
      <w:r>
        <w:rPr>
          <w:vertAlign w:val="baseline"/>
        </w:rPr>
        <w:t>driving.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also</w:t>
      </w:r>
      <w:r>
        <w:rPr>
          <w:spacing w:val="35"/>
          <w:vertAlign w:val="baseline"/>
        </w:rPr>
        <w:t> </w:t>
      </w:r>
      <w:r>
        <w:rPr>
          <w:vertAlign w:val="baseline"/>
        </w:rPr>
        <w:t>become</w:t>
      </w:r>
      <w:r>
        <w:rPr>
          <w:spacing w:val="35"/>
          <w:vertAlign w:val="baseline"/>
        </w:rPr>
        <w:t> </w:t>
      </w:r>
      <w:r>
        <w:rPr>
          <w:vertAlign w:val="baseline"/>
        </w:rPr>
        <w:t>common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persuade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local</w:t>
      </w:r>
      <w:r>
        <w:rPr>
          <w:spacing w:val="36"/>
          <w:vertAlign w:val="baseline"/>
        </w:rPr>
        <w:t> </w:t>
      </w:r>
      <w:r>
        <w:rPr>
          <w:vertAlign w:val="baseline"/>
        </w:rPr>
        <w:t>press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take</w:t>
      </w:r>
      <w:r>
        <w:rPr>
          <w:spacing w:val="35"/>
          <w:vertAlign w:val="baseline"/>
        </w:rPr>
        <w:t> </w:t>
      </w:r>
      <w:r>
        <w:rPr>
          <w:vertAlign w:val="baseline"/>
        </w:rPr>
        <w:t>up</w:t>
      </w:r>
      <w:r>
        <w:rPr>
          <w:spacing w:val="35"/>
          <w:vertAlign w:val="baseline"/>
        </w:rPr>
        <w:t> </w:t>
      </w:r>
      <w:r>
        <w:rPr>
          <w:vertAlign w:val="baseline"/>
        </w:rPr>
        <w:t>victims‟</w:t>
      </w:r>
      <w:r>
        <w:rPr>
          <w:spacing w:val="-57"/>
          <w:vertAlign w:val="baseline"/>
        </w:rPr>
        <w:t> </w:t>
      </w:r>
      <w:r>
        <w:rPr>
          <w:vertAlign w:val="baseline"/>
        </w:rPr>
        <w:t>grievances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7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6"/>
          <w:vertAlign w:val="baseline"/>
        </w:rPr>
        <w:t> </w:t>
      </w:r>
      <w:r>
        <w:rPr>
          <w:vertAlign w:val="baseline"/>
        </w:rPr>
        <w:t>waiver.</w:t>
      </w:r>
      <w:r>
        <w:rPr>
          <w:vertAlign w:val="superscript"/>
        </w:rPr>
        <w:t>203</w:t>
      </w:r>
      <w:r>
        <w:rPr>
          <w:spacing w:val="8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waiver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seldom occurs because the sending State has no obligation to waive immunity.</w:t>
      </w:r>
      <w:r>
        <w:rPr>
          <w:vertAlign w:val="superscript"/>
        </w:rPr>
        <w:t>204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7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9"/>
          <w:vertAlign w:val="baseline"/>
        </w:rPr>
        <w:t> </w:t>
      </w:r>
      <w:r>
        <w:rPr>
          <w:vertAlign w:val="baseline"/>
        </w:rPr>
        <w:t>where</w:t>
      </w:r>
      <w:r>
        <w:rPr>
          <w:spacing w:val="18"/>
          <w:vertAlign w:val="baseline"/>
        </w:rPr>
        <w:t> </w:t>
      </w:r>
      <w:r>
        <w:rPr>
          <w:vertAlign w:val="baseline"/>
        </w:rPr>
        <w:t>waiver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occurred,</w:t>
      </w:r>
      <w:r>
        <w:rPr>
          <w:spacing w:val="21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1977</w:t>
      </w:r>
      <w:r>
        <w:rPr>
          <w:spacing w:val="21"/>
          <w:vertAlign w:val="baseline"/>
        </w:rPr>
        <w:t> </w:t>
      </w:r>
      <w:r>
        <w:rPr>
          <w:vertAlign w:val="baseline"/>
        </w:rPr>
        <w:t>when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second-ranking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Georgia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US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10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death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sixteen-year-old</w:t>
      </w:r>
      <w:r>
        <w:rPr>
          <w:spacing w:val="4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3"/>
          <w:vertAlign w:val="baseline"/>
        </w:rPr>
        <w:t> </w:t>
      </w:r>
      <w:r>
        <w:rPr>
          <w:vertAlign w:val="baseline"/>
        </w:rPr>
        <w:t>girl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car</w:t>
      </w:r>
      <w:r>
        <w:rPr>
          <w:spacing w:val="5"/>
          <w:vertAlign w:val="baseline"/>
        </w:rPr>
        <w:t> </w:t>
      </w:r>
      <w:r>
        <w:rPr>
          <w:vertAlign w:val="baseline"/>
        </w:rPr>
        <w:t>accident.</w:t>
      </w:r>
      <w:r>
        <w:rPr>
          <w:vertAlign w:val="superscript"/>
        </w:rPr>
        <w:t>205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80</w:t>
      </w:r>
      <w:r>
        <w:rPr>
          <w:spacing w:val="3"/>
          <w:vertAlign w:val="baseline"/>
        </w:rPr>
        <w:t> </w:t>
      </w:r>
      <w:r>
        <w:rPr>
          <w:vertAlign w:val="baseline"/>
        </w:rPr>
        <w:t>miles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hour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25</w:t>
      </w:r>
      <w:r>
        <w:rPr>
          <w:spacing w:val="6"/>
          <w:vertAlign w:val="baseline"/>
        </w:rPr>
        <w:t> </w:t>
      </w:r>
      <w:r>
        <w:rPr>
          <w:vertAlign w:val="baseline"/>
        </w:rPr>
        <w:t>mile</w:t>
      </w:r>
      <w:r>
        <w:rPr>
          <w:spacing w:val="6"/>
          <w:vertAlign w:val="baseline"/>
        </w:rPr>
        <w:t> </w:t>
      </w:r>
      <w:r>
        <w:rPr>
          <w:vertAlign w:val="baseline"/>
        </w:rPr>
        <w:t>zone.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blood</w:t>
      </w:r>
      <w:r>
        <w:rPr>
          <w:spacing w:val="7"/>
          <w:vertAlign w:val="baseline"/>
        </w:rPr>
        <w:t> </w:t>
      </w:r>
      <w:r>
        <w:rPr>
          <w:vertAlign w:val="baseline"/>
        </w:rPr>
        <w:t>test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taken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diplomat‟s</w:t>
      </w:r>
      <w:r>
        <w:rPr>
          <w:spacing w:val="8"/>
          <w:vertAlign w:val="baseline"/>
        </w:rPr>
        <w:t> </w:t>
      </w:r>
      <w:r>
        <w:rPr>
          <w:vertAlign w:val="baseline"/>
        </w:rPr>
        <w:t>blood</w:t>
      </w:r>
      <w:r>
        <w:rPr>
          <w:spacing w:val="9"/>
          <w:vertAlign w:val="baseline"/>
        </w:rPr>
        <w:t> </w:t>
      </w:r>
      <w:r>
        <w:rPr>
          <w:vertAlign w:val="baseline"/>
        </w:rPr>
        <w:t>alcohol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twice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legal</w:t>
      </w:r>
      <w:r>
        <w:rPr>
          <w:spacing w:val="11"/>
          <w:vertAlign w:val="baseline"/>
        </w:rPr>
        <w:t> </w:t>
      </w:r>
      <w:r>
        <w:rPr>
          <w:vertAlign w:val="baseline"/>
        </w:rPr>
        <w:t>limit.</w:t>
      </w:r>
      <w:r>
        <w:rPr>
          <w:vertAlign w:val="superscript"/>
        </w:rPr>
        <w:t>206</w:t>
      </w:r>
      <w:r>
        <w:rPr>
          <w:spacing w:val="12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invoked,</w:t>
      </w:r>
      <w:r>
        <w:rPr>
          <w:spacing w:val="8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1"/>
          <w:vertAlign w:val="baseline"/>
        </w:rPr>
        <w:t> </w:t>
      </w:r>
      <w:r>
        <w:rPr>
          <w:vertAlign w:val="baseline"/>
        </w:rPr>
        <w:t>Clinton</w:t>
      </w:r>
      <w:r>
        <w:rPr>
          <w:spacing w:val="30"/>
          <w:vertAlign w:val="baseline"/>
        </w:rPr>
        <w:t> </w:t>
      </w:r>
      <w:r>
        <w:rPr>
          <w:vertAlign w:val="baseline"/>
        </w:rPr>
        <w:t>withheld</w:t>
      </w:r>
      <w:r>
        <w:rPr>
          <w:spacing w:val="32"/>
          <w:vertAlign w:val="baseline"/>
        </w:rPr>
        <w:t> </w:t>
      </w:r>
      <w:r>
        <w:rPr>
          <w:vertAlign w:val="baseline"/>
        </w:rPr>
        <w:t>$30</w:t>
      </w:r>
      <w:r>
        <w:rPr>
          <w:spacing w:val="32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aid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Georgia.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Georgia waived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duly</w:t>
      </w:r>
      <w:r>
        <w:rPr>
          <w:spacing w:val="-4"/>
          <w:vertAlign w:val="baseline"/>
        </w:rPr>
        <w:t> </w:t>
      </w:r>
      <w:r>
        <w:rPr>
          <w:vertAlign w:val="baseline"/>
        </w:rPr>
        <w:t>prosecuted.</w:t>
      </w:r>
      <w:r>
        <w:rPr>
          <w:vertAlign w:val="superscript"/>
        </w:rPr>
        <w:t>207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When a diplomat is found smuggling drugs and claims immunity, the receiving State in</w:t>
      </w:r>
      <w:r>
        <w:rPr>
          <w:spacing w:val="1"/>
        </w:rPr>
        <w:t> </w:t>
      </w:r>
      <w:r>
        <w:rPr/>
        <w:t>most</w:t>
      </w:r>
      <w:r>
        <w:rPr>
          <w:spacing w:val="15"/>
        </w:rPr>
        <w:t> </w:t>
      </w:r>
      <w:r>
        <w:rPr/>
        <w:t>instances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request</w:t>
      </w:r>
      <w:r>
        <w:rPr>
          <w:spacing w:val="15"/>
        </w:rPr>
        <w:t> </w:t>
      </w:r>
      <w:r>
        <w:rPr/>
        <w:t>waiver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immunity</w:t>
      </w:r>
      <w:r>
        <w:rPr>
          <w:spacing w:val="10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sending</w:t>
      </w:r>
      <w:r>
        <w:rPr>
          <w:spacing w:val="12"/>
        </w:rPr>
        <w:t> </w:t>
      </w:r>
      <w:r>
        <w:rPr/>
        <w:t>State.</w:t>
      </w:r>
      <w:r>
        <w:rPr>
          <w:vertAlign w:val="superscript"/>
        </w:rPr>
        <w:t>208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1985, London police arrested a man in possession of two kilograms of heroin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found</w:t>
      </w:r>
      <w:r>
        <w:rPr>
          <w:spacing w:val="11"/>
          <w:vertAlign w:val="baseline"/>
        </w:rPr>
        <w:t> </w:t>
      </w:r>
      <w:r>
        <w:rPr>
          <w:vertAlign w:val="baseline"/>
        </w:rPr>
        <w:t>more</w:t>
      </w:r>
      <w:r>
        <w:rPr>
          <w:spacing w:val="11"/>
          <w:vertAlign w:val="baseline"/>
        </w:rPr>
        <w:t> </w:t>
      </w:r>
      <w:r>
        <w:rPr>
          <w:vertAlign w:val="baseline"/>
        </w:rPr>
        <w:t>heroin.</w:t>
      </w:r>
      <w:r>
        <w:rPr>
          <w:vertAlign w:val="superscript"/>
        </w:rPr>
        <w:t>209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occupant</w:t>
      </w:r>
      <w:r>
        <w:rPr>
          <w:spacing w:val="14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2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third</w:t>
      </w:r>
      <w:r>
        <w:rPr>
          <w:spacing w:val="12"/>
          <w:vertAlign w:val="baseline"/>
        </w:rPr>
        <w:t> </w:t>
      </w:r>
      <w:r>
        <w:rPr>
          <w:vertAlign w:val="baseline"/>
        </w:rPr>
        <w:t>secretary</w:t>
      </w:r>
    </w:p>
    <w:p>
      <w:pPr>
        <w:pStyle w:val="BodyText"/>
        <w:spacing w:before="1"/>
        <w:ind w:left="192"/>
        <w:jc w:val="both"/>
      </w:pP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Zambian</w:t>
      </w:r>
      <w:r>
        <w:rPr>
          <w:spacing w:val="57"/>
        </w:rPr>
        <w:t> </w:t>
      </w:r>
      <w:r>
        <w:rPr/>
        <w:t>mission.</w:t>
      </w:r>
      <w:r>
        <w:rPr>
          <w:spacing w:val="56"/>
        </w:rPr>
        <w:t> </w:t>
      </w:r>
      <w:r>
        <w:rPr/>
        <w:t>When</w:t>
      </w:r>
      <w:r>
        <w:rPr>
          <w:spacing w:val="57"/>
        </w:rPr>
        <w:t> </w:t>
      </w:r>
      <w:r>
        <w:rPr/>
        <w:t>confirmation  was</w:t>
      </w:r>
      <w:r>
        <w:rPr>
          <w:spacing w:val="56"/>
        </w:rPr>
        <w:t> </w:t>
      </w:r>
      <w:r>
        <w:rPr/>
        <w:t>made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man‟s</w:t>
      </w:r>
      <w:r>
        <w:rPr>
          <w:spacing w:val="61"/>
        </w:rPr>
        <w:t> </w:t>
      </w:r>
      <w:r>
        <w:rPr/>
        <w:t>identity,</w:t>
      </w:r>
      <w:r>
        <w:rPr>
          <w:spacing w:val="57"/>
        </w:rPr>
        <w:t> </w:t>
      </w:r>
      <w:r>
        <w:rPr/>
        <w:t>they</w:t>
      </w:r>
    </w:p>
    <w:p>
      <w:pPr>
        <w:pStyle w:val="BodyText"/>
        <w:rPr>
          <w:sz w:val="14"/>
        </w:rPr>
      </w:pPr>
      <w:r>
        <w:rPr/>
        <w:pict>
          <v:rect style="position:absolute;margin-left:93.624001pt;margin-top:10.033389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0"/>
        <w:ind w:left="192" w:right="12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202</w:t>
      </w:r>
      <w:r>
        <w:rPr>
          <w:rFonts w:ascii="Calibri" w:hAnsi="Calibri"/>
          <w:sz w:val="20"/>
          <w:vertAlign w:val="baseline"/>
        </w:rPr>
        <w:t> In Civil cases it can be expressed or implied. Paragraph 2 of Article 32 explains the circumstances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 it is presumed to be implied. As a result of the distinction between waiver in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 and civil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 it led to the change in paragraph 4 from the original draft that stated “waiver of immunity 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 in respect of legal proceedings shall not be held to imply waiver of immunity regarding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execution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judgment”.</w:t>
      </w:r>
    </w:p>
    <w:p>
      <w:pPr>
        <w:spacing w:line="239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1002.</w:t>
      </w:r>
    </w:p>
    <w:p>
      <w:pPr>
        <w:spacing w:line="243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1002.</w:t>
      </w:r>
    </w:p>
    <w:p>
      <w:pPr>
        <w:spacing w:before="17"/>
        <w:ind w:left="192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Schmidt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“Testing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Immunity’,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Maggi,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Waltrick</w:t>
      </w:r>
    </w:p>
    <w:p>
      <w:pPr>
        <w:spacing w:before="8"/>
        <w:ind w:left="192" w:right="11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“Family Settles Georgian Case; McQueen Case still Pending” from an e-mail received from the US mission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South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Africa.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Wallace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6"/>
        <w:jc w:val="both"/>
      </w:pPr>
      <w:r>
        <w:rPr/>
        <w:t>stopped their search and withdrew.</w:t>
      </w:r>
      <w:r>
        <w:rPr>
          <w:vertAlign w:val="superscript"/>
        </w:rPr>
        <w:t>210</w:t>
      </w:r>
      <w:r>
        <w:rPr>
          <w:vertAlign w:val="baseline"/>
        </w:rPr>
        <w:t> The Zambian Mission protested and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issued an apology. The police had strong suspicions that the drugs had arrived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 diplomatic pouch, so the foreign Office approached the mission and demanded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waiver of immunity on the third secretary.</w:t>
      </w:r>
      <w:r>
        <w:rPr>
          <w:vertAlign w:val="superscript"/>
        </w:rPr>
        <w:t>211</w:t>
      </w:r>
      <w:r>
        <w:rPr>
          <w:vertAlign w:val="baseline"/>
        </w:rPr>
        <w:t> The Head of the mission, displeased,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 with President Kaunda, who swiftly waived immunity and the third 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was arrested and prosecuted. In a letter, Kaunda conveyed that diplomatic immunity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 intended to prevent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investigation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 crimes.</w:t>
      </w:r>
      <w:r>
        <w:rPr>
          <w:vertAlign w:val="superscript"/>
        </w:rPr>
        <w:t>212</w:t>
      </w:r>
    </w:p>
    <w:p>
      <w:pPr>
        <w:pStyle w:val="BodyText"/>
        <w:spacing w:line="480" w:lineRule="auto" w:before="2"/>
        <w:ind w:left="192" w:right="49"/>
      </w:pPr>
      <w:r>
        <w:rPr/>
        <w:t>There</w:t>
      </w:r>
      <w:r>
        <w:rPr>
          <w:spacing w:val="-1"/>
        </w:rPr>
        <w:t> </w:t>
      </w:r>
      <w:r>
        <w:rPr/>
        <w:t>have been</w:t>
      </w:r>
      <w:r>
        <w:rPr>
          <w:spacing w:val="2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the sending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grant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waiver.</w:t>
      </w:r>
      <w:r>
        <w:rPr>
          <w:spacing w:val="4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in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Van den</w:t>
      </w:r>
      <w:r>
        <w:rPr>
          <w:spacing w:val="1"/>
        </w:rPr>
        <w:t> </w:t>
      </w:r>
      <w:r>
        <w:rPr/>
        <w:t>Borre,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25-year-old</w:t>
      </w:r>
      <w:r>
        <w:rPr>
          <w:spacing w:val="1"/>
        </w:rPr>
        <w:t> </w:t>
      </w:r>
      <w:r>
        <w:rPr/>
        <w:t>soldier assigned as</w:t>
      </w:r>
      <w:r>
        <w:rPr>
          <w:spacing w:val="1"/>
        </w:rPr>
        <w:t> </w:t>
      </w:r>
      <w:r>
        <w:rPr/>
        <w:t>a clerk</w:t>
      </w:r>
      <w:r>
        <w:rPr>
          <w:spacing w:val="2"/>
        </w:rPr>
        <w:t> </w:t>
      </w:r>
      <w:r>
        <w:rPr/>
        <w:t>in the Belgian</w:t>
      </w:r>
      <w:r>
        <w:rPr>
          <w:spacing w:val="-57"/>
        </w:rPr>
        <w:t> </w:t>
      </w:r>
      <w:r>
        <w:rPr/>
        <w:t>Embassy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Washington</w:t>
      </w:r>
      <w:r>
        <w:rPr>
          <w:spacing w:val="18"/>
        </w:rPr>
        <w:t> </w:t>
      </w:r>
      <w:r>
        <w:rPr/>
        <w:t>D.C</w:t>
      </w:r>
      <w:r>
        <w:rPr>
          <w:spacing w:val="16"/>
        </w:rPr>
        <w:t> </w:t>
      </w:r>
      <w:r>
        <w:rPr/>
        <w:t>admitted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murders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Egan,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gay</w:t>
      </w:r>
      <w:r>
        <w:rPr>
          <w:spacing w:val="10"/>
        </w:rPr>
        <w:t> </w:t>
      </w:r>
      <w:r>
        <w:rPr/>
        <w:t>airline</w:t>
      </w:r>
      <w:r>
        <w:rPr>
          <w:spacing w:val="15"/>
        </w:rPr>
        <w:t> </w:t>
      </w:r>
      <w:r>
        <w:rPr/>
        <w:t>reservation</w:t>
      </w:r>
      <w:r>
        <w:rPr>
          <w:spacing w:val="-57"/>
        </w:rPr>
        <w:t> </w:t>
      </w:r>
      <w:r>
        <w:rPr/>
        <w:t>clerk, Simons, a gay cab driver.</w:t>
      </w:r>
      <w:r>
        <w:rPr>
          <w:vertAlign w:val="superscript"/>
        </w:rPr>
        <w:t>213</w:t>
      </w:r>
      <w:r>
        <w:rPr>
          <w:vertAlign w:val="baseline"/>
        </w:rPr>
        <w:t> The Belgian government waived his sentence.</w:t>
      </w:r>
      <w:r>
        <w:rPr>
          <w:vertAlign w:val="superscript"/>
        </w:rPr>
        <w:t>214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fact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above</w:t>
      </w:r>
      <w:r>
        <w:rPr>
          <w:spacing w:val="25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24"/>
          <w:vertAlign w:val="baseline"/>
        </w:rPr>
        <w:t> </w:t>
      </w:r>
      <w:r>
        <w:rPr>
          <w:vertAlign w:val="baseline"/>
        </w:rPr>
        <w:t>show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some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4"/>
          <w:vertAlign w:val="baseline"/>
        </w:rPr>
        <w:t> </w:t>
      </w:r>
      <w:r>
        <w:rPr>
          <w:vertAlign w:val="baseline"/>
        </w:rPr>
        <w:t>do</w:t>
      </w:r>
      <w:r>
        <w:rPr>
          <w:spacing w:val="23"/>
          <w:vertAlign w:val="baseline"/>
        </w:rPr>
        <w:t> </w:t>
      </w:r>
      <w:r>
        <w:rPr>
          <w:vertAlign w:val="baseline"/>
        </w:rPr>
        <w:t>waive</w:t>
      </w:r>
      <w:r>
        <w:rPr>
          <w:spacing w:val="22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diplomats,</w:t>
      </w:r>
      <w:r>
        <w:rPr>
          <w:spacing w:val="1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staff,</w:t>
      </w:r>
      <w:r>
        <w:rPr>
          <w:spacing w:val="13"/>
          <w:vertAlign w:val="baseline"/>
        </w:rPr>
        <w:t> </w:t>
      </w:r>
      <w:r>
        <w:rPr>
          <w:vertAlign w:val="baseline"/>
        </w:rPr>
        <w:t>waiver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seldom</w:t>
      </w:r>
      <w:r>
        <w:rPr>
          <w:spacing w:val="14"/>
          <w:vertAlign w:val="baseline"/>
        </w:rPr>
        <w:t> </w:t>
      </w:r>
      <w:r>
        <w:rPr>
          <w:vertAlign w:val="baseline"/>
        </w:rPr>
        <w:t>granted.</w:t>
      </w:r>
      <w:r>
        <w:rPr>
          <w:vertAlign w:val="superscript"/>
        </w:rPr>
        <w:t>215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waive</w:t>
      </w:r>
      <w:r>
        <w:rPr>
          <w:spacing w:val="13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based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legal</w:t>
      </w:r>
      <w:r>
        <w:rPr>
          <w:spacing w:val="29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6"/>
          <w:vertAlign w:val="baseline"/>
        </w:rPr>
        <w:t> </w:t>
      </w:r>
      <w:r>
        <w:rPr>
          <w:vertAlign w:val="baseline"/>
        </w:rPr>
        <w:t>but</w:t>
      </w:r>
      <w:r>
        <w:rPr>
          <w:spacing w:val="25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6"/>
          <w:vertAlign w:val="baseline"/>
        </w:rPr>
        <w:t> </w:t>
      </w:r>
      <w:r>
        <w:rPr>
          <w:vertAlign w:val="baseline"/>
        </w:rPr>
        <w:t>basis;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5"/>
          <w:vertAlign w:val="baseline"/>
        </w:rPr>
        <w:t> </w:t>
      </w:r>
      <w:r>
        <w:rPr>
          <w:vertAlign w:val="baseline"/>
        </w:rPr>
        <w:t>retaliatory</w:t>
      </w:r>
      <w:r>
        <w:rPr>
          <w:spacing w:val="-57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36"/>
          <w:vertAlign w:val="baseline"/>
        </w:rPr>
        <w:t> </w:t>
      </w:r>
      <w:r>
        <w:rPr>
          <w:vertAlign w:val="baseline"/>
        </w:rPr>
        <w:t>taken</w:t>
      </w:r>
      <w:r>
        <w:rPr>
          <w:spacing w:val="3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8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own</w:t>
      </w:r>
      <w:r>
        <w:rPr>
          <w:spacing w:val="35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even</w:t>
      </w:r>
      <w:r>
        <w:rPr>
          <w:spacing w:val="37"/>
          <w:vertAlign w:val="baseline"/>
        </w:rPr>
        <w:t> </w:t>
      </w:r>
      <w:r>
        <w:rPr>
          <w:vertAlign w:val="baseline"/>
        </w:rPr>
        <w:t>fabricated</w:t>
      </w:r>
      <w:r>
        <w:rPr>
          <w:spacing w:val="35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36"/>
          <w:vertAlign w:val="baseline"/>
        </w:rPr>
        <w:t> </w:t>
      </w:r>
      <w:r>
        <w:rPr>
          <w:vertAlign w:val="baseline"/>
        </w:rPr>
        <w:t>being</w:t>
      </w:r>
      <w:r>
        <w:rPr>
          <w:spacing w:val="35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6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216</w:t>
      </w:r>
      <w:r>
        <w:rPr>
          <w:spacing w:val="27"/>
          <w:vertAlign w:val="baseline"/>
        </w:rPr>
        <w:t> </w:t>
      </w:r>
      <w:r>
        <w:rPr>
          <w:vertAlign w:val="baseline"/>
        </w:rPr>
        <w:t>Waiver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good</w:t>
      </w:r>
      <w:r>
        <w:rPr>
          <w:spacing w:val="26"/>
          <w:vertAlign w:val="baseline"/>
        </w:rPr>
        <w:t> </w:t>
      </w:r>
      <w:r>
        <w:rPr>
          <w:vertAlign w:val="baseline"/>
        </w:rPr>
        <w:t>remedy</w:t>
      </w:r>
      <w:r>
        <w:rPr>
          <w:spacing w:val="20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grant</w:t>
      </w:r>
      <w:r>
        <w:rPr>
          <w:spacing w:val="5"/>
          <w:vertAlign w:val="baseline"/>
        </w:rPr>
        <w:t> </w:t>
      </w:r>
      <w:r>
        <w:rPr>
          <w:vertAlign w:val="baseline"/>
        </w:rPr>
        <w:t>it.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4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enter</w:t>
      </w:r>
      <w:r>
        <w:rPr>
          <w:spacing w:val="3"/>
          <w:vertAlign w:val="baseline"/>
        </w:rPr>
        <w:t> </w:t>
      </w:r>
      <w:r>
        <w:rPr>
          <w:vertAlign w:val="baseline"/>
        </w:rPr>
        <w:t>into</w:t>
      </w:r>
      <w:r>
        <w:rPr>
          <w:spacing w:val="4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automatic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waiver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2"/>
          <w:vertAlign w:val="baseline"/>
        </w:rPr>
        <w:t> </w:t>
      </w:r>
      <w:r>
        <w:rPr>
          <w:vertAlign w:val="baseline"/>
        </w:rPr>
        <w:t>deterrent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5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option</w:t>
      </w:r>
      <w:r>
        <w:rPr>
          <w:spacing w:val="2"/>
          <w:vertAlign w:val="baseline"/>
        </w:rPr>
        <w:t> </w:t>
      </w:r>
      <w:r>
        <w:rPr>
          <w:vertAlign w:val="baseline"/>
        </w:rPr>
        <w:t>to waive immunity.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3.624001pt;margin-top:15.130421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Farahmand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Heading2"/>
        <w:numPr>
          <w:ilvl w:val="2"/>
          <w:numId w:val="13"/>
        </w:numPr>
        <w:tabs>
          <w:tab w:pos="913" w:val="left" w:leader="none"/>
        </w:tabs>
        <w:spacing w:line="240" w:lineRule="auto" w:before="65" w:after="0"/>
        <w:ind w:left="912" w:right="0" w:hanging="721"/>
        <w:jc w:val="both"/>
      </w:pPr>
      <w:bookmarkStart w:name="_TOC_250005" w:id="27"/>
      <w:r>
        <w:rPr/>
        <w:t>Jurisdiction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Sending</w:t>
      </w:r>
      <w:r>
        <w:rPr>
          <w:spacing w:val="-2"/>
        </w:rPr>
        <w:t> </w:t>
      </w:r>
      <w:bookmarkEnd w:id="27"/>
      <w:r>
        <w:rPr/>
        <w:t>State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4"/>
        <w:jc w:val="both"/>
      </w:pPr>
      <w:r>
        <w:rPr/>
        <w:t>Another deterrent is a diplomat to face the jurisdiction of his own national courts for</w:t>
      </w:r>
      <w:r>
        <w:rPr>
          <w:spacing w:val="1"/>
        </w:rPr>
        <w:t> </w:t>
      </w:r>
      <w:r>
        <w:rPr/>
        <w:t>crimes committed in the receiving state.</w:t>
      </w:r>
      <w:r>
        <w:rPr>
          <w:vertAlign w:val="superscript"/>
        </w:rPr>
        <w:t>217</w:t>
      </w:r>
      <w:r>
        <w:rPr>
          <w:vertAlign w:val="baseline"/>
        </w:rPr>
        <w:t> Courts have the competency to try a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 offence committed abroad if the offence is punishable under the laws of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and the country where the offences was committed.</w:t>
      </w:r>
      <w:r>
        <w:rPr>
          <w:vertAlign w:val="superscript"/>
        </w:rPr>
        <w:t>218</w:t>
      </w:r>
      <w:r>
        <w:rPr>
          <w:vertAlign w:val="baseline"/>
        </w:rPr>
        <w:t> The purpose behind this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ensure that diplomats who were recalled or expelled cannot avoid legal action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against them in their own countries, since they have no immunity at home.</w:t>
      </w:r>
      <w:r>
        <w:rPr>
          <w:vertAlign w:val="superscript"/>
        </w:rPr>
        <w:t>219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allows victims to pursue the diplomat in the sending State, especially with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 civil suits.</w:t>
      </w:r>
      <w:r>
        <w:rPr>
          <w:vertAlign w:val="superscript"/>
        </w:rPr>
        <w:t>220</w:t>
      </w:r>
      <w:r>
        <w:rPr>
          <w:vertAlign w:val="baseline"/>
        </w:rPr>
        <w:t> A major drawback is that while there is a threat to respect the laws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for fear of being prosecuted at home. The sending State is not obliged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 its diplomatic personnel.</w:t>
      </w:r>
      <w:r>
        <w:rPr>
          <w:vertAlign w:val="superscript"/>
        </w:rPr>
        <w:t>221</w:t>
      </w:r>
      <w:r>
        <w:rPr>
          <w:vertAlign w:val="baseline"/>
        </w:rPr>
        <w:t> Silva asserts that if the sending State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waive immunity to allow the receiving State to prosecute, it then has a moral 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 the person before its courts. Despite this, it does not often happen and 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 go unpunished.</w:t>
      </w:r>
      <w:r>
        <w:rPr>
          <w:vertAlign w:val="superscript"/>
        </w:rPr>
        <w:t>222</w:t>
      </w:r>
      <w:r>
        <w:rPr>
          <w:vertAlign w:val="baseline"/>
        </w:rPr>
        <w:t> Another drawback apart from jurisdiction is that an 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constituting an offence in the receiving state might not be an offence in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223</w:t>
      </w:r>
      <w:r>
        <w:rPr>
          <w:vertAlign w:val="baseline"/>
        </w:rPr>
        <w:t> Nonetheless, not being able to bring suit against diplomats in the receiving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of liability.</w:t>
      </w:r>
      <w:r>
        <w:rPr>
          <w:vertAlign w:val="superscript"/>
        </w:rPr>
        <w:t>224</w:t>
      </w:r>
      <w:r>
        <w:rPr>
          <w:spacing w:val="1"/>
          <w:vertAlign w:val="baseline"/>
        </w:rPr>
        <w:t> </w:t>
      </w:r>
      <w:r>
        <w:rPr>
          <w:vertAlign w:val="baseline"/>
        </w:rPr>
        <w:t>Denza 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to use this remedy in criminal cases. The diplomats cannot be extradited so he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stand</w:t>
      </w:r>
      <w:r>
        <w:rPr>
          <w:spacing w:val="4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4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2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3.624001pt;margin-top:12.361465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12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z w:val="20"/>
          <w:vertAlign w:val="baseline"/>
        </w:rPr>
        <w:t> Article 31(4). This provision does more than restate a rule that has never been challenged at any time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 were several attempts though to make this provision more effective. However, some States were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reluctant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every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 someone wished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prosecute.</w:t>
      </w:r>
    </w:p>
    <w:p>
      <w:pPr>
        <w:spacing w:line="244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118.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255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</w:t>
      </w:r>
    </w:p>
    <w:p>
      <w:pPr>
        <w:spacing w:line="243" w:lineRule="exact"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1004</w:t>
      </w:r>
    </w:p>
    <w:p>
      <w:pPr>
        <w:spacing w:line="243" w:lineRule="exact"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Nascimento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Silva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444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117.</w:t>
      </w:r>
    </w:p>
    <w:p>
      <w:pPr>
        <w:spacing w:before="1"/>
        <w:ind w:left="192" w:right="0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224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Farhangi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“Insuring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Abuse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Immunity”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(1985-1986)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Stanford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p.1532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testify.</w:t>
      </w:r>
      <w:r>
        <w:rPr>
          <w:vertAlign w:val="superscript"/>
        </w:rPr>
        <w:t>225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instances, where a government is ready to allow criminal proceedings to take place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logistically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simpler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more cost-effective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to waive immunity.</w:t>
      </w:r>
    </w:p>
    <w:p>
      <w:pPr>
        <w:pStyle w:val="BodyText"/>
        <w:spacing w:line="480" w:lineRule="auto" w:before="1"/>
        <w:ind w:left="192" w:right="118"/>
        <w:jc w:val="both"/>
      </w:pPr>
      <w:r>
        <w:rPr/>
        <w:t>This remedy is usually used in civil cases. In 1982, the adopted son, Francisco Azeredo</w:t>
      </w:r>
      <w:r>
        <w:rPr>
          <w:spacing w:val="1"/>
        </w:rPr>
        <w:t> </w:t>
      </w:r>
      <w:r>
        <w:rPr/>
        <w:t>da</w:t>
      </w:r>
      <w:r>
        <w:rPr>
          <w:spacing w:val="30"/>
        </w:rPr>
        <w:t> </w:t>
      </w:r>
      <w:r>
        <w:rPr/>
        <w:t>Silveira</w:t>
      </w:r>
      <w:r>
        <w:rPr>
          <w:spacing w:val="29"/>
        </w:rPr>
        <w:t> </w:t>
      </w:r>
      <w:r>
        <w:rPr/>
        <w:t>Jr,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Brazilian</w:t>
      </w:r>
      <w:r>
        <w:rPr>
          <w:spacing w:val="30"/>
        </w:rPr>
        <w:t> </w:t>
      </w:r>
      <w:r>
        <w:rPr/>
        <w:t>ambassador</w:t>
      </w:r>
      <w:r>
        <w:rPr>
          <w:spacing w:val="30"/>
        </w:rPr>
        <w:t> </w:t>
      </w:r>
      <w:r>
        <w:rPr/>
        <w:t>went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club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dance</w:t>
      </w:r>
      <w:r>
        <w:rPr>
          <w:spacing w:val="32"/>
        </w:rPr>
        <w:t> </w:t>
      </w:r>
      <w:r>
        <w:rPr/>
        <w:t>venue</w:t>
      </w:r>
      <w:r>
        <w:rPr>
          <w:spacing w:val="30"/>
        </w:rPr>
        <w:t> </w:t>
      </w:r>
      <w:r>
        <w:rPr/>
        <w:t>known</w:t>
      </w:r>
      <w:r>
        <w:rPr>
          <w:spacing w:val="32"/>
        </w:rPr>
        <w:t> </w:t>
      </w:r>
      <w:r>
        <w:rPr/>
        <w:t>as</w:t>
      </w:r>
    </w:p>
    <w:p>
      <w:pPr>
        <w:pStyle w:val="BodyText"/>
        <w:spacing w:line="480" w:lineRule="auto"/>
        <w:ind w:left="192" w:right="114"/>
        <w:jc w:val="both"/>
      </w:pPr>
      <w:r>
        <w:rPr/>
        <w:t>„The Godfather‟ in the US.</w:t>
      </w:r>
      <w:r>
        <w:rPr>
          <w:vertAlign w:val="superscript"/>
        </w:rPr>
        <w:t>226</w:t>
      </w:r>
      <w:r>
        <w:rPr>
          <w:vertAlign w:val="baseline"/>
        </w:rPr>
        <w:t> He got into an argument over a packet of cigarettes.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Silveira was told to leave he pulled out handguns and started yelling that he was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Mafia and threatened to kill the bouncer, Skeen.</w:t>
      </w:r>
      <w:r>
        <w:rPr>
          <w:vertAlign w:val="superscript"/>
        </w:rPr>
        <w:t>227</w:t>
      </w:r>
      <w:r>
        <w:rPr>
          <w:vertAlign w:val="baseline"/>
        </w:rPr>
        <w:t> Skeen then pursued Silveira as he</w:t>
      </w:r>
      <w:r>
        <w:rPr>
          <w:spacing w:val="1"/>
          <w:vertAlign w:val="baseline"/>
        </w:rPr>
        <w:t> </w:t>
      </w:r>
      <w:r>
        <w:rPr>
          <w:vertAlign w:val="baseline"/>
        </w:rPr>
        <w:t>fled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club.</w:t>
      </w:r>
      <w:r>
        <w:rPr>
          <w:spacing w:val="14"/>
          <w:vertAlign w:val="baseline"/>
        </w:rPr>
        <w:t> </w:t>
      </w:r>
      <w:r>
        <w:rPr>
          <w:vertAlign w:val="baseline"/>
        </w:rPr>
        <w:t>Silvira</w:t>
      </w:r>
      <w:r>
        <w:rPr>
          <w:spacing w:val="12"/>
          <w:vertAlign w:val="baseline"/>
        </w:rPr>
        <w:t> </w:t>
      </w:r>
      <w:r>
        <w:rPr>
          <w:vertAlign w:val="baseline"/>
        </w:rPr>
        <w:t>fired</w:t>
      </w:r>
      <w:r>
        <w:rPr>
          <w:spacing w:val="15"/>
          <w:vertAlign w:val="baseline"/>
        </w:rPr>
        <w:t> </w:t>
      </w:r>
      <w:r>
        <w:rPr>
          <w:vertAlign w:val="baseline"/>
        </w:rPr>
        <w:t>five</w:t>
      </w:r>
      <w:r>
        <w:rPr>
          <w:spacing w:val="12"/>
          <w:vertAlign w:val="baseline"/>
        </w:rPr>
        <w:t> </w:t>
      </w:r>
      <w:r>
        <w:rPr>
          <w:vertAlign w:val="baseline"/>
        </w:rPr>
        <w:t>times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Skeen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hit</w:t>
      </w:r>
      <w:r>
        <w:rPr>
          <w:spacing w:val="14"/>
          <w:vertAlign w:val="baseline"/>
        </w:rPr>
        <w:t> </w:t>
      </w:r>
      <w:r>
        <w:rPr>
          <w:vertAlign w:val="baseline"/>
        </w:rPr>
        <w:t>three</w:t>
      </w:r>
      <w:r>
        <w:rPr>
          <w:spacing w:val="13"/>
          <w:vertAlign w:val="baseline"/>
        </w:rPr>
        <w:t> </w:t>
      </w:r>
      <w:r>
        <w:rPr>
          <w:vertAlign w:val="baseline"/>
        </w:rPr>
        <w:t>times.</w:t>
      </w:r>
      <w:r>
        <w:rPr>
          <w:vertAlign w:val="superscript"/>
        </w:rPr>
        <w:t>228</w:t>
      </w:r>
      <w:r>
        <w:rPr>
          <w:spacing w:val="14"/>
          <w:vertAlign w:val="baseline"/>
        </w:rPr>
        <w:t> </w:t>
      </w:r>
      <w:r>
        <w:rPr>
          <w:vertAlign w:val="baseline"/>
        </w:rPr>
        <w:t>Skeen</w:t>
      </w:r>
      <w:r>
        <w:rPr>
          <w:spacing w:val="14"/>
          <w:vertAlign w:val="baseline"/>
        </w:rPr>
        <w:t> </w:t>
      </w:r>
      <w:r>
        <w:rPr>
          <w:vertAlign w:val="baseline"/>
        </w:rPr>
        <w:t>tried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claim medical costs, but failed.</w:t>
      </w:r>
      <w:r>
        <w:rPr>
          <w:vertAlign w:val="superscript"/>
        </w:rPr>
        <w:t>229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Even if this remedy is used in criminal cases, it is not effective, as shown in 1999 when a</w:t>
      </w:r>
      <w:r>
        <w:rPr>
          <w:spacing w:val="-57"/>
        </w:rPr>
        <w:t> </w:t>
      </w:r>
      <w:r>
        <w:rPr/>
        <w:t>Russian</w:t>
      </w:r>
      <w:r>
        <w:rPr>
          <w:spacing w:val="1"/>
        </w:rPr>
        <w:t> </w:t>
      </w:r>
      <w:r>
        <w:rPr/>
        <w:t>diplomat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drunken</w:t>
      </w:r>
      <w:r>
        <w:rPr>
          <w:spacing w:val="1"/>
        </w:rPr>
        <w:t> </w:t>
      </w:r>
      <w:r>
        <w:rPr/>
        <w:t>driving and colliding with two women.</w:t>
      </w:r>
      <w:r>
        <w:rPr>
          <w:vertAlign w:val="superscript"/>
        </w:rPr>
        <w:t>230</w:t>
      </w:r>
      <w:r>
        <w:rPr>
          <w:vertAlign w:val="baseline"/>
        </w:rPr>
        <w:t> The Russian ambassador assured the Canadian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that the diplomat would be prosecuted in Russia and serves a sentence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five years in prison. Yet Russian law professor believed that he would only receive a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 sentence.</w:t>
      </w:r>
      <w:r>
        <w:rPr>
          <w:vertAlign w:val="superscript"/>
        </w:rPr>
        <w:t>231</w:t>
      </w:r>
      <w:r>
        <w:rPr>
          <w:vertAlign w:val="baseline"/>
        </w:rPr>
        <w:t> Unfortunately, no information could be obtained to compare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predicted or actual outcome. With regard to traffic violations,</w:t>
      </w:r>
      <w:r>
        <w:rPr>
          <w:spacing w:val="60"/>
          <w:vertAlign w:val="baseline"/>
        </w:rPr>
        <w:t> </w:t>
      </w:r>
      <w:r>
        <w:rPr>
          <w:vertAlign w:val="baseline"/>
        </w:rPr>
        <w:t>Israeli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1979 recommended that the Israeli diplomat in foreign States pay their parking 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fines or else faced being penalized in Israel.</w:t>
      </w:r>
      <w:r>
        <w:rPr>
          <w:vertAlign w:val="superscript"/>
        </w:rPr>
        <w:t>232</w:t>
      </w:r>
      <w:r>
        <w:rPr>
          <w:vertAlign w:val="baseline"/>
        </w:rPr>
        <w:t> This concept can be adapted to apply 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serious offences.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3.624001pt;margin-top:8.427821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166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Skeen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Federative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Brazil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566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Supp.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1414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(DDC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1983)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Goodman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(1988-1989)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Houston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International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404.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404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83.</w:t>
      </w:r>
    </w:p>
    <w:p>
      <w:pPr>
        <w:spacing w:before="0"/>
        <w:ind w:left="192" w:right="11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230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Betrame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“Drinking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Impunity: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Russian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Diplomat’s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behavior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results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tragedy”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2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http://www.macleans.ca/topstories/world/article.jsp?content=46435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[Accessed on 28 December 2014].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231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</w:p>
    <w:p>
      <w:pPr>
        <w:spacing w:before="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Benedek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Heading2"/>
        <w:numPr>
          <w:ilvl w:val="2"/>
          <w:numId w:val="13"/>
        </w:numPr>
        <w:tabs>
          <w:tab w:pos="973" w:val="left" w:leader="none"/>
        </w:tabs>
        <w:spacing w:line="240" w:lineRule="auto" w:before="65" w:after="0"/>
        <w:ind w:left="972" w:right="0" w:hanging="781"/>
        <w:jc w:val="both"/>
      </w:pPr>
      <w:bookmarkStart w:name="_TOC_250004" w:id="28"/>
      <w:bookmarkEnd w:id="28"/>
      <w:r>
        <w:rPr/>
        <w:t>Reciprocity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Reciprocity stands as a keystone in the construction of diplomatic privilege.</w:t>
      </w:r>
      <w:r>
        <w:rPr>
          <w:vertAlign w:val="superscript"/>
        </w:rPr>
        <w:t>233</w:t>
      </w:r>
      <w:r>
        <w:rPr>
          <w:vertAlign w:val="baseline"/>
        </w:rPr>
        <w:t>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11"/>
          <w:vertAlign w:val="baseline"/>
        </w:rPr>
        <w:t> </w:t>
      </w:r>
      <w:r>
        <w:rPr>
          <w:vertAlign w:val="baseline"/>
        </w:rPr>
        <w:t>contributor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8"/>
          <w:vertAlign w:val="baseline"/>
        </w:rPr>
        <w:t> </w:t>
      </w:r>
      <w:r>
        <w:rPr>
          <w:vertAlign w:val="baseline"/>
        </w:rPr>
        <w:t>force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law.</w:t>
      </w:r>
      <w:r>
        <w:rPr>
          <w:spacing w:val="1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0"/>
          <w:vertAlign w:val="baseline"/>
        </w:rPr>
        <w:t> </w:t>
      </w:r>
      <w:r>
        <w:rPr>
          <w:vertAlign w:val="baseline"/>
        </w:rPr>
        <w:t>reciprocity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a more profitable cooperation and friendly relations usually occur.</w:t>
      </w:r>
      <w:r>
        <w:rPr>
          <w:vertAlign w:val="superscript"/>
        </w:rPr>
        <w:t>234</w:t>
      </w:r>
      <w:r>
        <w:rPr>
          <w:vertAlign w:val="baseline"/>
        </w:rPr>
        <w:t> Furthermore,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-1"/>
          <w:vertAlign w:val="baseline"/>
        </w:rPr>
        <w:t> </w:t>
      </w:r>
      <w:r>
        <w:rPr>
          <w:vertAlign w:val="baseline"/>
        </w:rPr>
        <w:t>a constant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sanctions 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Vienna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 w:before="1"/>
        <w:ind w:left="192" w:right="120"/>
        <w:jc w:val="both"/>
      </w:pPr>
      <w:r>
        <w:rPr/>
        <w:t>Every State is both the receiving and sending State. This basic concept arising out of</w:t>
      </w:r>
      <w:r>
        <w:rPr>
          <w:spacing w:val="1"/>
        </w:rPr>
        <w:t> </w:t>
      </w:r>
      <w:r>
        <w:rPr/>
        <w:t>reciprocity is that in the event that there is failure to accord privileges and immunities to</w:t>
      </w:r>
      <w:r>
        <w:rPr>
          <w:spacing w:val="1"/>
        </w:rPr>
        <w:t> </w:t>
      </w:r>
      <w:r>
        <w:rPr/>
        <w:t>diplomatic missions or its members it would likely to be met by a countermeasure of 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State.</w:t>
      </w:r>
      <w:r>
        <w:rPr>
          <w:vertAlign w:val="superscript"/>
        </w:rPr>
        <w:t>235</w:t>
      </w:r>
    </w:p>
    <w:p>
      <w:pPr>
        <w:pStyle w:val="BodyText"/>
        <w:spacing w:line="480" w:lineRule="auto"/>
        <w:ind w:left="192" w:right="116"/>
        <w:jc w:val="both"/>
      </w:pPr>
      <w:r>
        <w:rPr/>
        <w:t>Reciprocity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Southwick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“truest</w:t>
      </w:r>
      <w:r>
        <w:rPr>
          <w:spacing w:val="1"/>
        </w:rPr>
        <w:t> </w:t>
      </w:r>
      <w:r>
        <w:rPr/>
        <w:t>sanction”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diplomatic law.</w:t>
      </w:r>
      <w:r>
        <w:rPr>
          <w:vertAlign w:val="superscript"/>
        </w:rPr>
        <w:t>236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shown in </w:t>
      </w:r>
      <w:r>
        <w:rPr>
          <w:i/>
          <w:vertAlign w:val="baseline"/>
        </w:rPr>
        <w:t>Salm v Frazier</w:t>
      </w:r>
      <w:r>
        <w:rPr>
          <w:i/>
          <w:vertAlign w:val="superscript"/>
        </w:rPr>
        <w:t>237</w:t>
      </w:r>
      <w:r>
        <w:rPr>
          <w:i/>
          <w:vertAlign w:val="baseline"/>
        </w:rPr>
        <w:t> </w:t>
      </w:r>
      <w:r>
        <w:rPr>
          <w:vertAlign w:val="baseline"/>
        </w:rPr>
        <w:t>where the court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reciprocity guarantees the respect and independence of representatives. States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retaliation.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privileges and immunities are extended to the representatives of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are on the understanding that such privileges and immunities will be reciprocally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representatives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238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In 1957, Australia submitted comments on the Draft Articles on the Convention by the</w:t>
      </w:r>
      <w:r>
        <w:rPr>
          <w:spacing w:val="1"/>
        </w:rPr>
        <w:t> </w:t>
      </w:r>
      <w:r>
        <w:rPr/>
        <w:t>ILC and objected to the general requirement that the receiving State should treat all</w:t>
      </w:r>
      <w:r>
        <w:rPr>
          <w:spacing w:val="1"/>
        </w:rPr>
        <w:t> </w:t>
      </w:r>
      <w:r>
        <w:rPr/>
        <w:t>members of diplomatic missions equally. It remarked that reciprocity was essential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deal with countries that imposed restriction on missions in their</w:t>
      </w:r>
      <w:r>
        <w:rPr>
          <w:spacing w:val="-1"/>
        </w:rPr>
        <w:t> </w:t>
      </w:r>
      <w:r>
        <w:rPr/>
        <w:t>territory.</w:t>
      </w:r>
      <w:r>
        <w:rPr>
          <w:vertAlign w:val="superscript"/>
        </w:rPr>
        <w:t>239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3.624001pt;margin-top:8.564786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Keaton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575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Contemporary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Concise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Southwick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Frazier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1933,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A.J.I.L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382.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Keaton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575.</w:t>
      </w:r>
    </w:p>
    <w:p>
      <w:pPr>
        <w:spacing w:line="247" w:lineRule="auto" w:before="17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239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Leyser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(1965)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“Diplomatic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Consular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Immunities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Privileges”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O’Connell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 Australia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 Company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Limited: Sydney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448.</w:t>
      </w:r>
    </w:p>
    <w:p>
      <w:pPr>
        <w:spacing w:after="0" w:line="247" w:lineRule="auto"/>
        <w:jc w:val="left"/>
        <w:rPr>
          <w:rFonts w:ascii="Calibri" w:hAns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2"/>
        <w:jc w:val="both"/>
      </w:pPr>
      <w:r>
        <w:rPr/>
        <w:t>Through reciprocity, a state can attempt to punish diplomats in the sending State. As a</w:t>
      </w:r>
      <w:r>
        <w:rPr>
          <w:spacing w:val="1"/>
        </w:rPr>
        <w:t> </w:t>
      </w:r>
      <w:r>
        <w:rPr/>
        <w:t>result of this, reciprocity has merged into a social process, the process of globalization</w:t>
      </w:r>
      <w:r>
        <w:rPr>
          <w:spacing w:val="1"/>
        </w:rPr>
        <w:t> </w:t>
      </w:r>
      <w:r>
        <w:rPr/>
        <w:t>and the development of technology making interaction between State inevitable.</w:t>
      </w:r>
      <w:r>
        <w:rPr>
          <w:vertAlign w:val="superscript"/>
        </w:rPr>
        <w:t>240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 of reciprocity is that series of aggressive or subtly reciprocity actions can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 result in the official degeneration of relations between nations.</w:t>
      </w:r>
      <w:r>
        <w:rPr>
          <w:vertAlign w:val="superscript"/>
        </w:rPr>
        <w:t>241</w:t>
      </w:r>
      <w:r>
        <w:rPr>
          <w:vertAlign w:val="baseline"/>
        </w:rPr>
        <w:t> It is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5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3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order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diplomats</w:t>
      </w:r>
    </w:p>
    <w:p>
      <w:pPr>
        <w:pStyle w:val="BodyText"/>
        <w:spacing w:line="480" w:lineRule="auto" w:before="2"/>
        <w:ind w:left="192" w:right="120"/>
        <w:jc w:val="both"/>
      </w:pPr>
      <w:r>
        <w:rPr/>
        <w:t>However, this concept can be abused, as was shown in May 1987. Chaplin, the second</w:t>
      </w:r>
      <w:r>
        <w:rPr>
          <w:spacing w:val="1"/>
        </w:rPr>
        <w:t> </w:t>
      </w:r>
      <w:r>
        <w:rPr/>
        <w:t>ranking diplomat in Iran was beaten and arrested by Iranian Revolutionary Guards on</w:t>
      </w:r>
      <w:r>
        <w:rPr>
          <w:spacing w:val="1"/>
        </w:rPr>
        <w:t> </w:t>
      </w:r>
      <w:r>
        <w:rPr/>
        <w:t>unspecified charges. This incident was followed by the arrest of Gassemi, an Iranian</w:t>
      </w:r>
      <w:r>
        <w:rPr>
          <w:spacing w:val="1"/>
        </w:rPr>
        <w:t> </w:t>
      </w:r>
      <w:r>
        <w:rPr/>
        <w:t>consulate in Manchester, for charges of shoplifting, reckless driving and assaulting an</w:t>
      </w:r>
      <w:r>
        <w:rPr>
          <w:spacing w:val="1"/>
        </w:rPr>
        <w:t> </w:t>
      </w:r>
      <w:r>
        <w:rPr/>
        <w:t>officer.</w:t>
      </w:r>
      <w:r>
        <w:rPr>
          <w:vertAlign w:val="superscript"/>
        </w:rPr>
        <w:t>242</w:t>
      </w:r>
      <w:r>
        <w:rPr>
          <w:vertAlign w:val="baseline"/>
        </w:rPr>
        <w:t> When used negatively, as it was in this instance, reciprocity has the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tit-for-tat.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3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bookmarkStart w:name="_TOC_250003" w:id="29"/>
      <w:r>
        <w:rPr/>
        <w:t>Breaking</w:t>
      </w:r>
      <w:r>
        <w:rPr>
          <w:spacing w:val="-2"/>
        </w:rPr>
        <w:t> </w:t>
      </w:r>
      <w:r>
        <w:rPr/>
        <w:t>Diplomatic</w:t>
      </w:r>
      <w:r>
        <w:rPr>
          <w:spacing w:val="-2"/>
        </w:rPr>
        <w:t> </w:t>
      </w:r>
      <w:bookmarkEnd w:id="29"/>
      <w:r>
        <w:rPr/>
        <w:t>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8"/>
        <w:jc w:val="both"/>
      </w:pPr>
      <w:r>
        <w:rPr/>
        <w:t>Previously,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rupture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 measure. In most cases, this rupture would lead to war. In 1973, Great Britain</w:t>
      </w:r>
      <w:r>
        <w:rPr>
          <w:spacing w:val="1"/>
        </w:rPr>
        <w:t> </w:t>
      </w:r>
      <w:r>
        <w:rPr/>
        <w:t>broke off diplomatic ties with France as a result of the execution of Louis XVI and</w:t>
      </w:r>
      <w:r>
        <w:rPr>
          <w:spacing w:val="1"/>
        </w:rPr>
        <w:t> </w:t>
      </w:r>
      <w:r>
        <w:rPr/>
        <w:t>ordered the French ambassador to leave the country. A few days later, France declared</w:t>
      </w:r>
      <w:r>
        <w:rPr>
          <w:spacing w:val="1"/>
        </w:rPr>
        <w:t> </w:t>
      </w:r>
      <w:r>
        <w:rPr/>
        <w:t>war.</w:t>
      </w:r>
      <w:r>
        <w:rPr>
          <w:vertAlign w:val="superscript"/>
        </w:rPr>
        <w:t>243</w:t>
      </w:r>
    </w:p>
    <w:p>
      <w:pPr>
        <w:pStyle w:val="BodyText"/>
        <w:spacing w:line="480" w:lineRule="auto" w:before="1"/>
        <w:ind w:left="192" w:right="116"/>
        <w:jc w:val="both"/>
      </w:pPr>
      <w:r>
        <w:rPr/>
        <w:t>In some instances it is</w:t>
      </w:r>
      <w:r>
        <w:rPr>
          <w:spacing w:val="1"/>
        </w:rPr>
        <w:t> </w:t>
      </w:r>
      <w:r>
        <w:rPr/>
        <w:t>a measure used as the only remaining option</w:t>
      </w:r>
      <w:r>
        <w:rPr>
          <w:spacing w:val="60"/>
        </w:rPr>
        <w:t> </w:t>
      </w:r>
      <w:r>
        <w:rPr/>
        <w:t>to stop serious</w:t>
      </w:r>
      <w:r>
        <w:rPr>
          <w:spacing w:val="1"/>
        </w:rPr>
        <w:t> </w:t>
      </w:r>
      <w:r>
        <w:rPr/>
        <w:t>abuses.</w:t>
      </w:r>
      <w:r>
        <w:rPr>
          <w:spacing w:val="27"/>
        </w:rPr>
        <w:t> </w:t>
      </w:r>
      <w:r>
        <w:rPr/>
        <w:t>Gaddafi‟s</w:t>
      </w:r>
      <w:r>
        <w:rPr>
          <w:spacing w:val="29"/>
        </w:rPr>
        <w:t> </w:t>
      </w:r>
      <w:r>
        <w:rPr/>
        <w:t>regime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Libya</w:t>
      </w:r>
      <w:r>
        <w:rPr>
          <w:spacing w:val="29"/>
        </w:rPr>
        <w:t> </w:t>
      </w:r>
      <w:r>
        <w:rPr/>
        <w:t>came</w:t>
      </w:r>
      <w:r>
        <w:rPr>
          <w:spacing w:val="29"/>
        </w:rPr>
        <w:t> </w:t>
      </w:r>
      <w:r>
        <w:rPr/>
        <w:t>into</w:t>
      </w:r>
      <w:r>
        <w:rPr>
          <w:spacing w:val="27"/>
        </w:rPr>
        <w:t> </w:t>
      </w:r>
      <w:r>
        <w:rPr/>
        <w:t>power</w:t>
      </w:r>
      <w:r>
        <w:rPr>
          <w:spacing w:val="28"/>
        </w:rPr>
        <w:t> </w:t>
      </w:r>
      <w:r>
        <w:rPr/>
        <w:t>after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military</w:t>
      </w:r>
      <w:r>
        <w:rPr>
          <w:spacing w:val="25"/>
        </w:rPr>
        <w:t> </w:t>
      </w:r>
      <w:r>
        <w:rPr/>
        <w:t>coup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1969.</w:t>
      </w:r>
      <w:r>
        <w:rPr>
          <w:spacing w:val="28"/>
        </w:rPr>
        <w:t> </w:t>
      </w:r>
      <w:r>
        <w:rPr/>
        <w:t>He</w:t>
      </w:r>
    </w:p>
    <w:p>
      <w:pPr>
        <w:pStyle w:val="BodyText"/>
        <w:rPr>
          <w:sz w:val="20"/>
        </w:rPr>
      </w:pPr>
      <w:r>
        <w:rPr/>
        <w:pict>
          <v:rect style="position:absolute;margin-left:93.624001pt;margin-top:13.496544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</w:p>
    <w:p>
      <w:pPr>
        <w:spacing w:line="243" w:lineRule="exact"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Southwick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89.</w:t>
      </w:r>
    </w:p>
    <w:p>
      <w:pPr>
        <w:spacing w:before="0"/>
        <w:ind w:left="192" w:right="12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242</w:t>
      </w:r>
      <w:r>
        <w:rPr>
          <w:rFonts w:ascii="Calibri" w:hAnsi="Calibri"/>
          <w:sz w:val="20"/>
          <w:vertAlign w:val="baseline"/>
        </w:rPr>
        <w:t> The British government insisted that Gassemi had partial immunity limited to his official acts.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refusal of the Iranian government explanation and apologies for Chaplin’s ordeal led to the expulsion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five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Iranian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officials, including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Gassemi.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Lawrence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301-302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renamed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embassy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diplomatic immunities, hiding terrorist weapons in their missions and communicating</w:t>
      </w:r>
      <w:r>
        <w:rPr>
          <w:spacing w:val="1"/>
        </w:rPr>
        <w:t> </w:t>
      </w:r>
      <w:r>
        <w:rPr/>
        <w:t>plots of terrorists‟ murders against opponents of the regime through diplomatic bags and</w:t>
      </w:r>
      <w:r>
        <w:rPr>
          <w:spacing w:val="1"/>
        </w:rPr>
        <w:t> </w:t>
      </w:r>
      <w:r>
        <w:rPr/>
        <w:t>coded messages. The US went as far as closing down the Libyan People‟s Bureau in the</w:t>
      </w:r>
      <w:r>
        <w:rPr>
          <w:spacing w:val="1"/>
        </w:rPr>
        <w:t> </w:t>
      </w:r>
      <w:r>
        <w:rPr/>
        <w:t>hope of curbing these abuses.</w:t>
      </w:r>
      <w:r>
        <w:rPr>
          <w:vertAlign w:val="superscript"/>
        </w:rPr>
        <w:t>244</w:t>
      </w:r>
      <w:r>
        <w:rPr>
          <w:vertAlign w:val="baseline"/>
        </w:rPr>
        <w:t> Even in the Libya shooting in London where Constable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Fletcher was killed, Britain broke diplomatic tie as a last resort, because no other remedy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worked.</w:t>
      </w:r>
      <w:r>
        <w:rPr>
          <w:vertAlign w:val="superscript"/>
        </w:rPr>
        <w:t>245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Using this remedy might ensure that diplomats from that specific country never commit a</w:t>
      </w:r>
      <w:r>
        <w:rPr>
          <w:spacing w:val="-57"/>
        </w:rPr>
        <w:t> </w:t>
      </w:r>
      <w:r>
        <w:rPr/>
        <w:t>crime in the receiving State again, but once again, the perpetrator goes unpunished. Yet it</w:t>
      </w:r>
      <w:r>
        <w:rPr>
          <w:spacing w:val="-57"/>
        </w:rPr>
        <w:t> </w:t>
      </w:r>
      <w:r>
        <w:rPr/>
        <w:t>is interesting to note that although countries have severed diplomatic ties, it does not</w:t>
      </w:r>
      <w:r>
        <w:rPr>
          <w:spacing w:val="1"/>
        </w:rPr>
        <w:t> </w:t>
      </w:r>
      <w:r>
        <w:rPr/>
        <w:t>means that two countries do not negotiate or converse at all.</w:t>
      </w:r>
      <w:r>
        <w:rPr>
          <w:vertAlign w:val="superscript"/>
        </w:rPr>
        <w:t>246</w:t>
      </w:r>
      <w:r>
        <w:rPr>
          <w:vertAlign w:val="baseline"/>
        </w:rPr>
        <w:t> A group of diplomats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will work under the flag of another State.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known as “interest”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regulated by Article 45 and 46 of the Vienna Convention. For instance,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1991 Gulf War broke out. Iraq and UK had severed ties; however, an interest section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Iraq was attached to the Embassy of Jordan in the UK. The Embassy of Jordan is 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Iraq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embassy.</w:t>
      </w:r>
      <w:r>
        <w:rPr>
          <w:vertAlign w:val="superscript"/>
        </w:rPr>
        <w:t>247</w:t>
      </w:r>
      <w:r>
        <w:rPr>
          <w:vertAlign w:val="baseline"/>
        </w:rPr>
        <w:t> Interest sections can also be established as a step towards reconciliation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disengaged States. An example was in 1955 when the Soviet Union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African government severed relations. However, as a result of their common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 interest in the economic sphere of gold and diamond marketing, and the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in South Africa by the 1980s, interest sections were opened under 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Austrian Embassies in Moscow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Pretoria.</w:t>
      </w:r>
      <w:r>
        <w:rPr>
          <w:vertAlign w:val="superscript"/>
        </w:rPr>
        <w:t>248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93.624001pt;margin-top:14.312569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146.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Berridge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Diplomacy: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Theory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Macmillan: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numPr>
          <w:ilvl w:val="2"/>
          <w:numId w:val="13"/>
        </w:numPr>
        <w:tabs>
          <w:tab w:pos="973" w:val="left" w:leader="none"/>
        </w:tabs>
        <w:spacing w:line="240" w:lineRule="auto" w:before="65" w:after="0"/>
        <w:ind w:left="972" w:right="0" w:hanging="781"/>
        <w:jc w:val="both"/>
      </w:pPr>
      <w:bookmarkStart w:name="_TOC_250002" w:id="30"/>
      <w:r>
        <w:rPr/>
        <w:t>Settlement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30"/>
      <w:r>
        <w:rPr/>
        <w:t>Disputes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2"/>
        <w:jc w:val="both"/>
      </w:pPr>
      <w:r>
        <w:rPr/>
        <w:t>The Vienna Convention provides the optional Protocol to the Vienna Convention on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Disputes.</w:t>
      </w:r>
      <w:r>
        <w:rPr>
          <w:vertAlign w:val="superscript"/>
        </w:rPr>
        <w:t>249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Optional Protocol provides for settlement of disputes arising out of the interpretation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57"/>
          <w:vertAlign w:val="baseline"/>
        </w:rPr>
        <w:t> </w:t>
      </w:r>
      <w:r>
        <w:rPr>
          <w:vertAlign w:val="baseline"/>
        </w:rPr>
        <w:t>functions are to be heard in the ICJ.</w:t>
      </w:r>
      <w:r>
        <w:rPr>
          <w:vertAlign w:val="superscript"/>
        </w:rPr>
        <w:t>250</w:t>
      </w:r>
      <w:r>
        <w:rPr>
          <w:vertAlign w:val="baseline"/>
        </w:rPr>
        <w:t> The disputes heard are over the interpretation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Vienna Convention that cannot be resolved by arbitration or by judicial settlement.</w:t>
      </w:r>
      <w:r>
        <w:rPr>
          <w:vertAlign w:val="superscript"/>
        </w:rPr>
        <w:t>251</w:t>
      </w:r>
      <w:r>
        <w:rPr>
          <w:spacing w:val="-57"/>
          <w:vertAlign w:val="baseline"/>
        </w:rPr>
        <w:t> </w:t>
      </w:r>
      <w:r>
        <w:rPr>
          <w:vertAlign w:val="baseline"/>
        </w:rPr>
        <w:t>An example of when the Optional Protocol was used was in the Tehran hostage case.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distinguished this event from other disputes was the failure of Iran to use any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 provided for in the Vienna Convention.</w:t>
      </w:r>
      <w:r>
        <w:rPr>
          <w:vertAlign w:val="superscript"/>
        </w:rPr>
        <w:t>252</w:t>
      </w:r>
      <w:r>
        <w:rPr>
          <w:vertAlign w:val="baseline"/>
        </w:rPr>
        <w:t> The disadvantage is that it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 settlement alternative for individuals who are injured as a result of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misconduct.</w:t>
      </w:r>
      <w:r>
        <w:rPr>
          <w:vertAlign w:val="superscript"/>
        </w:rPr>
        <w:t>253</w:t>
      </w:r>
      <w:r>
        <w:rPr>
          <w:vertAlign w:val="baseline"/>
        </w:rPr>
        <w:t> Furthermore, not many states make use of this optional Protocol,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form of remedy</w:t>
      </w:r>
      <w:r>
        <w:rPr>
          <w:spacing w:val="-5"/>
          <w:vertAlign w:val="baseline"/>
        </w:rPr>
        <w:t> </w:t>
      </w:r>
      <w:r>
        <w:rPr>
          <w:vertAlign w:val="baseline"/>
        </w:rPr>
        <w:t>ineffective.</w:t>
      </w:r>
    </w:p>
    <w:p>
      <w:pPr>
        <w:pStyle w:val="BodyText"/>
        <w:spacing w:line="480" w:lineRule="auto" w:before="2"/>
        <w:ind w:left="192" w:right="115"/>
        <w:jc w:val="both"/>
      </w:pPr>
      <w:r>
        <w:rPr/>
        <w:t>In the opinion of this researcher, every state with representative abroad needs protection</w:t>
      </w:r>
      <w:r>
        <w:rPr>
          <w:spacing w:val="1"/>
        </w:rPr>
        <w:t> </w:t>
      </w:r>
      <w:r>
        <w:rPr/>
        <w:t>for it diplomats, the embassy, documents and bags. Any criminal act committed by the</w:t>
      </w:r>
      <w:r>
        <w:rPr>
          <w:spacing w:val="1"/>
        </w:rPr>
        <w:t> </w:t>
      </w:r>
      <w:r>
        <w:rPr/>
        <w:t>diplomat that is unlawful has no effect on the functioning of the mission and thus the</w:t>
      </w:r>
      <w:r>
        <w:rPr>
          <w:spacing w:val="1"/>
        </w:rPr>
        <w:t> </w:t>
      </w:r>
      <w:r>
        <w:rPr/>
        <w:t>offender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punished accordingly.</w:t>
      </w:r>
    </w:p>
    <w:p>
      <w:pPr>
        <w:pStyle w:val="BodyText"/>
        <w:spacing w:line="480" w:lineRule="auto"/>
        <w:ind w:left="192" w:right="112"/>
        <w:jc w:val="both"/>
      </w:pPr>
      <w:r>
        <w:rPr/>
        <w:pict>
          <v:rect style="position:absolute;margin-left:93.624001pt;margin-top:139.273148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 is no justification for refraining from prosecuting a diplomat who rapes, kills,</w:t>
      </w:r>
      <w:r>
        <w:rPr>
          <w:spacing w:val="1"/>
        </w:rPr>
        <w:t> </w:t>
      </w:r>
      <w:r>
        <w:rPr/>
        <w:t>smuggles illegal items or commit any other serious crime. Further, there is even less</w:t>
      </w:r>
      <w:r>
        <w:rPr>
          <w:spacing w:val="1"/>
        </w:rPr>
        <w:t> </w:t>
      </w:r>
      <w:r>
        <w:rPr/>
        <w:t>convincing r</w:t>
      </w:r>
      <w:r>
        <w:rPr>
          <w:b/>
        </w:rPr>
        <w:t>a</w:t>
      </w:r>
      <w:r>
        <w:rPr/>
        <w:t>tional for families and staff of diplomats to be treated with same immunity.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outdated.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society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dynamic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review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old</w:t>
      </w:r>
      <w:r>
        <w:rPr>
          <w:spacing w:val="5"/>
        </w:rPr>
        <w:t> </w:t>
      </w:r>
      <w:r>
        <w:rPr/>
        <w:t>rules</w:t>
      </w:r>
    </w:p>
    <w:p>
      <w:pPr>
        <w:spacing w:before="73"/>
        <w:ind w:left="192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z w:val="20"/>
          <w:vertAlign w:val="baseline"/>
        </w:rPr>
        <w:t> Optional Protocol to the Vienna Convention on Diplomatic Relations Concerning the Compulsory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 of Disputes Apr. 18, 1961, 23 U. T. S 3374, 500 U.N.T.S 241 [hereinafter refer to as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Protocol].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Foreign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Maginnis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9"/>
        <w:jc w:val="both"/>
      </w:pPr>
      <w:r>
        <w:rPr/>
        <w:t>and laws is inevitable in order to have a progressive society with clear direction and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1"/>
        <w:ind w:left="192" w:right="116"/>
        <w:jc w:val="both"/>
      </w:pPr>
      <w:r>
        <w:rPr>
          <w:b/>
        </w:rPr>
        <w:t>In conclusion</w:t>
      </w:r>
      <w:r>
        <w:rPr/>
        <w:t>, there are powerful reasons for diplomatic immunity, but these reasons</w:t>
      </w:r>
      <w:r>
        <w:rPr>
          <w:spacing w:val="1"/>
        </w:rPr>
        <w:t> </w:t>
      </w:r>
      <w:r>
        <w:rPr/>
        <w:t>should be balanced against the need to prevent crime and the need to protect the rights of</w:t>
      </w:r>
      <w:r>
        <w:rPr>
          <w:spacing w:val="-57"/>
        </w:rPr>
        <w:t> </w:t>
      </w:r>
      <w:r>
        <w:rPr/>
        <w:t>victims. Justice must be seen to be served by all concerned. diplomatic immunity must</w:t>
      </w:r>
      <w:r>
        <w:rPr>
          <w:spacing w:val="1"/>
        </w:rPr>
        <w:t> </w:t>
      </w:r>
      <w:r>
        <w:rPr/>
        <w:t>not become diplomatic impunity. Immunity carries with it an obligation: the duty to</w:t>
      </w:r>
      <w:r>
        <w:rPr>
          <w:spacing w:val="1"/>
        </w:rPr>
        <w:t> </w:t>
      </w:r>
      <w:r>
        <w:rPr/>
        <w:t>respect the laws and</w:t>
      </w:r>
      <w:r>
        <w:rPr>
          <w:spacing w:val="1"/>
        </w:rPr>
        <w:t> </w:t>
      </w:r>
      <w:r>
        <w:rPr/>
        <w:t>regulations of the receiving state.</w:t>
      </w:r>
      <w:r>
        <w:rPr>
          <w:spacing w:val="1"/>
        </w:rPr>
        <w:t> </w:t>
      </w:r>
      <w:r>
        <w:rPr/>
        <w:t>If this regard is a</w:t>
      </w:r>
      <w:r>
        <w:rPr>
          <w:spacing w:val="60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then surely the prosecution of the offending diplomat in the receiving state should be a</w:t>
      </w:r>
      <w:r>
        <w:rPr>
          <w:spacing w:val="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and necessary</w:t>
      </w:r>
      <w:r>
        <w:rPr>
          <w:spacing w:val="-3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ensuring</w:t>
      </w:r>
      <w:r>
        <w:rPr>
          <w:spacing w:val="-2"/>
        </w:rPr>
        <w:t> </w:t>
      </w:r>
      <w:r>
        <w:rPr/>
        <w:t>such</w:t>
      </w:r>
      <w:r>
        <w:rPr>
          <w:spacing w:val="2"/>
        </w:rPr>
        <w:t> </w:t>
      </w:r>
      <w:r>
        <w:rPr/>
        <w:t>respect.</w:t>
      </w:r>
    </w:p>
    <w:p>
      <w:pPr>
        <w:spacing w:after="0" w:line="480" w:lineRule="auto"/>
        <w:jc w:val="both"/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spacing w:before="68"/>
        <w:ind w:left="176" w:right="105" w:firstLine="0"/>
        <w:jc w:val="center"/>
      </w:pPr>
      <w:bookmarkStart w:name="_TOC_250001" w:id="31"/>
      <w:r>
        <w:rPr/>
        <w:t>CHAPTER</w:t>
      </w:r>
      <w:r>
        <w:rPr>
          <w:spacing w:val="-3"/>
        </w:rPr>
        <w:t> </w:t>
      </w:r>
      <w:bookmarkEnd w:id="31"/>
      <w:r>
        <w:rPr/>
        <w:t>FOUR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ind w:left="176" w:right="91" w:firstLine="0"/>
        <w:jc w:val="center"/>
      </w:pPr>
      <w:bookmarkStart w:name="_TOC_250000" w:id="32"/>
      <w:r>
        <w:rPr/>
        <w:t>ANALYSIS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ABUSES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DIPLOMATIC</w:t>
      </w:r>
      <w:r>
        <w:rPr>
          <w:spacing w:val="-1"/>
        </w:rPr>
        <w:t> </w:t>
      </w:r>
      <w:bookmarkEnd w:id="32"/>
      <w:r>
        <w:rPr/>
        <w:t>IMMUNITY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4"/>
        </w:numPr>
        <w:tabs>
          <w:tab w:pos="972" w:val="left" w:leader="none"/>
          <w:tab w:pos="973" w:val="left" w:leader="none"/>
        </w:tabs>
        <w:spacing w:line="240" w:lineRule="auto" w:before="165" w:after="0"/>
        <w:ind w:left="972" w:right="0" w:hanging="795"/>
        <w:jc w:val="left"/>
      </w:pPr>
      <w:r>
        <w:rPr/>
        <w:t>Introduction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480" w:lineRule="auto"/>
        <w:ind w:left="192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practice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actions.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to the general rule of territorial jurisdiction.</w:t>
      </w:r>
      <w:r>
        <w:rPr>
          <w:vertAlign w:val="superscript"/>
        </w:rPr>
        <w:t>2</w:t>
      </w:r>
      <w:r>
        <w:rPr>
          <w:vertAlign w:val="baseline"/>
        </w:rPr>
        <w:t> “Immunities” can be defined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exemption from local jurisdiction.</w:t>
      </w:r>
      <w:r>
        <w:rPr>
          <w:vertAlign w:val="superscript"/>
        </w:rPr>
        <w:t>3</w:t>
      </w:r>
      <w:r>
        <w:rPr>
          <w:vertAlign w:val="baseline"/>
        </w:rPr>
        <w:t> Bartos, mentions that immunities have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basis.</w:t>
      </w:r>
      <w:r>
        <w:rPr>
          <w:vertAlign w:val="superscript"/>
        </w:rPr>
        <w:t>4</w:t>
      </w:r>
    </w:p>
    <w:p>
      <w:pPr>
        <w:pStyle w:val="BodyText"/>
        <w:spacing w:line="480" w:lineRule="auto" w:before="200"/>
        <w:ind w:left="192" w:right="115"/>
        <w:jc w:val="both"/>
      </w:pPr>
      <w:r>
        <w:rPr/>
        <w:t>The primary abuses of diplomatic immunity can be divided roughly into three categories:</w:t>
      </w:r>
      <w:r>
        <w:rPr>
          <w:spacing w:val="-57"/>
        </w:rPr>
        <w:t> </w:t>
      </w:r>
      <w:r>
        <w:rPr/>
        <w:t>the commission of violent crimes by diplomats or their family; the illegal use of the</w:t>
      </w:r>
      <w:r>
        <w:rPr>
          <w:spacing w:val="1"/>
        </w:rPr>
        <w:t> </w:t>
      </w:r>
      <w:r>
        <w:rPr/>
        <w:t>diplomatic bag; and the promotion of state terrorism by foreign governments through the</w:t>
      </w:r>
      <w:r>
        <w:rPr>
          <w:spacing w:val="1"/>
        </w:rPr>
        <w:t> </w:t>
      </w:r>
      <w:r>
        <w:rPr/>
        <w:t>involvement of their embassies in the receiving State.</w:t>
      </w:r>
      <w:r>
        <w:rPr>
          <w:vertAlign w:val="superscript"/>
        </w:rPr>
        <w:t>5</w:t>
      </w:r>
      <w:r>
        <w:rPr>
          <w:vertAlign w:val="baseline"/>
        </w:rPr>
        <w:t> Many nations have been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diplomats abusing their immunity, but the US is seeing the larger share,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embassies are situated in Washington DC and the UN officials reside in New York City.</w:t>
      </w:r>
      <w:r>
        <w:rPr>
          <w:vertAlign w:val="superscript"/>
        </w:rPr>
        <w:t>6</w:t>
      </w:r>
      <w:r>
        <w:rPr>
          <w:spacing w:val="-57"/>
          <w:vertAlign w:val="baseline"/>
        </w:rPr>
        <w:t> </w:t>
      </w:r>
      <w:r>
        <w:rPr>
          <w:vertAlign w:val="baseline"/>
        </w:rPr>
        <w:t>Barker suggests that abuse occurs where the diplomat is subject to substantive law, 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he breaks it; the receiving State has no jurisdiction over him.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is not entitled to enforce its jurisdiction against a person because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 is due to the existence of two distinct but related concepts: inviolability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33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7</w:t>
      </w:r>
      <w:r>
        <w:rPr>
          <w:spacing w:val="36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30"/>
          <w:vertAlign w:val="baseline"/>
        </w:rPr>
        <w:t> </w:t>
      </w:r>
      <w:r>
        <w:rPr>
          <w:vertAlign w:val="baseline"/>
        </w:rPr>
        <w:t>immunities.</w:t>
      </w:r>
      <w:r>
        <w:rPr>
          <w:vertAlign w:val="superscript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93.624001pt;margin-top:10.242089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11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Keaton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(1989-1990)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“Does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Fifth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Amendment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Takings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Clause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Mandate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Relief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Victims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 Abuse?”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Hastings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567.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Higgins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351-352.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Farahmand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Fauchille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0"/>
        <w:jc w:val="both"/>
      </w:pPr>
      <w:r>
        <w:rPr/>
        <w:t>Inviolability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remained</w:t>
      </w:r>
      <w:r>
        <w:rPr>
          <w:spacing w:val="1"/>
        </w:rPr>
        <w:t> </w:t>
      </w:r>
      <w:r>
        <w:rPr/>
        <w:t>prominent.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inviolability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missions.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 receiving State given by virtue of diplomatic law.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been said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demands,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prerequisite, immunity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from jurisdiction.</w:t>
      </w:r>
      <w:r>
        <w:rPr>
          <w:vertAlign w:val="superscript"/>
        </w:rPr>
        <w:t>10</w:t>
      </w:r>
    </w:p>
    <w:p>
      <w:pPr>
        <w:pStyle w:val="Heading2"/>
        <w:numPr>
          <w:ilvl w:val="1"/>
          <w:numId w:val="14"/>
        </w:numPr>
        <w:tabs>
          <w:tab w:pos="913" w:val="left" w:leader="none"/>
        </w:tabs>
        <w:spacing w:line="240" w:lineRule="auto" w:before="205" w:after="0"/>
        <w:ind w:left="912" w:right="0" w:hanging="721"/>
        <w:jc w:val="both"/>
      </w:pPr>
      <w:r>
        <w:rPr/>
        <w:t>Limitation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Diplomatic</w:t>
      </w:r>
      <w:r>
        <w:rPr>
          <w:spacing w:val="-4"/>
        </w:rPr>
        <w:t> </w:t>
      </w:r>
      <w:r>
        <w:rPr/>
        <w:t>Agent’s</w:t>
      </w:r>
      <w:r>
        <w:rPr>
          <w:spacing w:val="-1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Immunities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Inviolability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Diplomats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Immunities.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Convention, the diplomats received the greatest immunity. They could not be arrested</w:t>
      </w:r>
      <w:r>
        <w:rPr>
          <w:spacing w:val="1"/>
        </w:rPr>
        <w:t> </w:t>
      </w:r>
      <w:r>
        <w:rPr/>
        <w:t>they were actually engaged in plotting against the State they were  </w:t>
      </w:r>
      <w:r>
        <w:rPr>
          <w:spacing w:val="1"/>
        </w:rPr>
        <w:t> </w:t>
      </w:r>
      <w:r>
        <w:rPr/>
        <w:t>accredited to, and</w:t>
      </w:r>
      <w:r>
        <w:rPr>
          <w:spacing w:val="1"/>
        </w:rPr>
        <w:t> </w:t>
      </w:r>
      <w:r>
        <w:rPr/>
        <w:t>even in extreme circumstances an application for their recall was implemented.</w:t>
      </w:r>
      <w:r>
        <w:rPr>
          <w:vertAlign w:val="superscript"/>
        </w:rPr>
        <w:t>11</w:t>
      </w:r>
      <w:r>
        <w:rPr>
          <w:vertAlign w:val="baseline"/>
        </w:rPr>
        <w:t> In 1917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Swedish ambassador to England was a prime suspect in a conspiracy to overthrow</w:t>
      </w:r>
      <w:r>
        <w:rPr>
          <w:spacing w:val="1"/>
          <w:vertAlign w:val="baseline"/>
        </w:rPr>
        <w:t> </w:t>
      </w:r>
      <w:r>
        <w:rPr>
          <w:vertAlign w:val="baseline"/>
        </w:rPr>
        <w:t>Georgia.</w:t>
      </w:r>
      <w:r>
        <w:rPr>
          <w:vertAlign w:val="superscript"/>
        </w:rPr>
        <w:t>12</w:t>
      </w:r>
      <w:r>
        <w:rPr>
          <w:vertAlign w:val="baseline"/>
        </w:rPr>
        <w:t> The British government obtained evidence by intercepting some letters.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-1"/>
          <w:vertAlign w:val="baseline"/>
        </w:rPr>
        <w:t> </w:t>
      </w:r>
      <w:r>
        <w:rPr>
          <w:vertAlign w:val="baseline"/>
        </w:rPr>
        <w:t>was expelled from Britain.</w:t>
      </w:r>
      <w:r>
        <w:rPr>
          <w:vertAlign w:val="superscript"/>
        </w:rPr>
        <w:t>13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 Vienna Convention, as mentioned in Chapter 2, adopted the functional necessity</w:t>
      </w:r>
      <w:r>
        <w:rPr>
          <w:spacing w:val="1"/>
        </w:rPr>
        <w:t> </w:t>
      </w:r>
      <w:r>
        <w:rPr/>
        <w:t>theory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justify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diplomat‟s</w:t>
      </w:r>
      <w:r>
        <w:rPr>
          <w:spacing w:val="24"/>
        </w:rPr>
        <w:t> </w:t>
      </w:r>
      <w:r>
        <w:rPr/>
        <w:t>immunities.</w:t>
      </w:r>
      <w:r>
        <w:rPr>
          <w:vertAlign w:val="superscript"/>
        </w:rPr>
        <w:t>14</w:t>
      </w:r>
      <w:r>
        <w:rPr>
          <w:spacing w:val="25"/>
          <w:vertAlign w:val="baseline"/>
        </w:rPr>
        <w:t> </w:t>
      </w:r>
      <w:r>
        <w:rPr>
          <w:vertAlign w:val="baseline"/>
        </w:rPr>
        <w:t>These</w:t>
      </w:r>
      <w:r>
        <w:rPr>
          <w:spacing w:val="23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given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-58"/>
          <w:vertAlign w:val="baseline"/>
        </w:rPr>
        <w:t> </w:t>
      </w:r>
      <w:r>
        <w:rPr>
          <w:vertAlign w:val="baseline"/>
        </w:rPr>
        <w:t>on the basis of reciprocity. Any government which fails to provide these to a 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knows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corps in its own capital, but also retaliation against its own representative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State.</w:t>
      </w:r>
      <w:r>
        <w:rPr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3.624001pt;margin-top:9.654786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76-77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Lawrence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310-311.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14</w:t>
      </w:r>
      <w:r>
        <w:rPr>
          <w:rFonts w:ascii="Calibri"/>
          <w:spacing w:val="-10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Gore-Booth, 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6"/>
        <w:jc w:val="both"/>
      </w:pPr>
      <w:r>
        <w:rPr/>
        <w:t>Under Article 29, diplomats are accorded full immunity and, like the inviolability of a</w:t>
      </w:r>
      <w:r>
        <w:rPr>
          <w:spacing w:val="1"/>
        </w:rPr>
        <w:t> </w:t>
      </w:r>
      <w:r>
        <w:rPr/>
        <w:t>mission, this has two aspects. Firstly, there is immunity from action by law 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 State to take appropriate steps against attack.</w:t>
      </w:r>
      <w:r>
        <w:rPr>
          <w:vertAlign w:val="superscript"/>
        </w:rPr>
        <w:t>16</w:t>
      </w:r>
      <w:r>
        <w:rPr>
          <w:vertAlign w:val="baseline"/>
        </w:rPr>
        <w:t> Ogdon adds a third aspect,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 that the State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 punish individuals who have committed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diplomats, which most foreign States make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for in domestic law.</w:t>
      </w:r>
      <w:r>
        <w:rPr>
          <w:vertAlign w:val="superscript"/>
        </w:rPr>
        <w:t>17</w:t>
      </w:r>
    </w:p>
    <w:p>
      <w:pPr>
        <w:pStyle w:val="BodyText"/>
        <w:spacing w:line="480" w:lineRule="auto" w:before="2"/>
        <w:ind w:left="192" w:right="116"/>
        <w:jc w:val="both"/>
      </w:pPr>
      <w:r>
        <w:rPr/>
        <w:t>In the past 5 years diplomats have been in more physical danger that ever before. These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“special,</w:t>
      </w:r>
      <w:r>
        <w:rPr>
          <w:spacing w:val="1"/>
        </w:rPr>
        <w:t> </w:t>
      </w:r>
      <w:r>
        <w:rPr/>
        <w:t>official,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status”.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McClanahan</w:t>
      </w:r>
      <w:r>
        <w:rPr>
          <w:spacing w:val="41"/>
          <w:vertAlign w:val="baseline"/>
        </w:rPr>
        <w:t> </w:t>
      </w:r>
      <w:r>
        <w:rPr>
          <w:vertAlign w:val="baseline"/>
        </w:rPr>
        <w:t>succinctly</w:t>
      </w:r>
      <w:r>
        <w:rPr>
          <w:spacing w:val="40"/>
          <w:vertAlign w:val="baseline"/>
        </w:rPr>
        <w:t> </w:t>
      </w:r>
      <w:r>
        <w:rPr>
          <w:vertAlign w:val="baseline"/>
        </w:rPr>
        <w:t>points</w:t>
      </w:r>
      <w:r>
        <w:rPr>
          <w:spacing w:val="42"/>
          <w:vertAlign w:val="baseline"/>
        </w:rPr>
        <w:t> </w:t>
      </w:r>
      <w:r>
        <w:rPr>
          <w:vertAlign w:val="baseline"/>
        </w:rPr>
        <w:t>out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ironic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42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 are often criticized in the media for being ineffective and only attending cocktail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 formal functions and ceremonies. Yet unfortunately, diplomats, their homes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targets of violent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oppositions.</w:t>
      </w:r>
      <w:r>
        <w:rPr>
          <w:vertAlign w:val="superscript"/>
        </w:rPr>
        <w:t>19</w:t>
      </w:r>
    </w:p>
    <w:p>
      <w:pPr>
        <w:pStyle w:val="BodyText"/>
        <w:spacing w:line="480" w:lineRule="auto"/>
        <w:ind w:left="192" w:right="112"/>
        <w:jc w:val="both"/>
      </w:pPr>
      <w:r>
        <w:rPr/>
        <w:t>A spate of kidnappings of senior diplomats occurred in the late 1960s and 1970s. The</w:t>
      </w:r>
      <w:r>
        <w:rPr>
          <w:spacing w:val="1"/>
        </w:rPr>
        <w:t> </w:t>
      </w:r>
      <w:r>
        <w:rPr/>
        <w:t>object of a kidnapping is always to extract a particular demand from a government. The</w:t>
      </w:r>
      <w:r>
        <w:rPr>
          <w:spacing w:val="1"/>
        </w:rPr>
        <w:t> </w:t>
      </w:r>
      <w:r>
        <w:rPr/>
        <w:t>threat of the execution of a diplomat and the failure to fulfill the demand leads to the</w:t>
      </w:r>
      <w:r>
        <w:rPr>
          <w:spacing w:val="1"/>
        </w:rPr>
        <w:t> </w:t>
      </w:r>
      <w:r>
        <w:rPr/>
        <w:t>refusing government being held responsible for his death.</w:t>
      </w:r>
      <w:r>
        <w:rPr>
          <w:vertAlign w:val="superscript"/>
        </w:rPr>
        <w:t>20</w:t>
      </w:r>
      <w:r>
        <w:rPr>
          <w:vertAlign w:val="baseline"/>
        </w:rPr>
        <w:t> As a consequence of the 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incidence of political acts of violence directed against diplomats and other officials,</w:t>
      </w:r>
      <w:r>
        <w:rPr>
          <w:vertAlign w:val="superscript"/>
        </w:rPr>
        <w:t>21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 Assembly of the UN adopted a Convention on the Prevention and Punishment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Crimes</w:t>
      </w:r>
      <w:r>
        <w:rPr>
          <w:spacing w:val="5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4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47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5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52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49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50"/>
          <w:vertAlign w:val="baseline"/>
        </w:rPr>
        <w:t> </w:t>
      </w:r>
      <w:r>
        <w:rPr>
          <w:vertAlign w:val="baseline"/>
        </w:rPr>
        <w:t>Agents.</w:t>
      </w:r>
      <w:r>
        <w:rPr>
          <w:vertAlign w:val="superscript"/>
        </w:rPr>
        <w:t>22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3.624001pt;margin-top:10.924562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121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Ogdon,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</w:t>
      </w:r>
    </w:p>
    <w:p>
      <w:pPr>
        <w:spacing w:before="0"/>
        <w:ind w:left="192" w:right="10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Article I of the Conventions includes in the list of protected heads of states and their families, diplomats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intergovernmental character.</w:t>
      </w:r>
    </w:p>
    <w:p>
      <w:pPr>
        <w:spacing w:before="0"/>
        <w:ind w:left="192" w:right="11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  <w:vertAlign w:val="baseline"/>
        </w:rPr>
        <w:t> Convention on the Prevention and Punishment of Crimes Against Internationally Protected Persons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1973,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U.S.T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1975,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I.L.M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43,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A/Res/3166(XVIII)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[hereinafter referred to as Prevention and Punishment Convention]. Some states like the UK, do not have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special offences in regard to diplomats an so although violent attacks are punishable in the ordinary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course of criminal law, the courts will take into account that the attack was against a diplomat. 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O’Keefe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“privileges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immunities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Family”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(1976)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Comparative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4"/>
        <w:jc w:val="both"/>
      </w:pPr>
      <w:r>
        <w:rPr/>
        <w:t>foreseen offences are primarily murder, kidnapping, attacks upon the person, violent</w:t>
      </w:r>
      <w:r>
        <w:rPr>
          <w:spacing w:val="1"/>
        </w:rPr>
        <w:t> </w:t>
      </w:r>
      <w:r>
        <w:rPr/>
        <w:t>attacks upon Official and private premises, and any threats or attempt to commit any of</w:t>
      </w:r>
      <w:r>
        <w:rPr>
          <w:spacing w:val="1"/>
        </w:rPr>
        <w:t> </w:t>
      </w:r>
      <w:r>
        <w:rPr/>
        <w:t>the above Offences.</w:t>
      </w:r>
      <w:r>
        <w:rPr>
          <w:vertAlign w:val="superscript"/>
        </w:rPr>
        <w:t>23</w:t>
      </w:r>
      <w:r>
        <w:rPr>
          <w:vertAlign w:val="baseline"/>
        </w:rPr>
        <w:t> Nations ratifying the Prevention and Punishment Convention 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crimes Punishable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appropriate penalties, which take into account the gravity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offence, and either extradite offenders or apply the domestic law.</w:t>
      </w:r>
      <w:r>
        <w:rPr>
          <w:vertAlign w:val="superscript"/>
        </w:rPr>
        <w:t>24</w:t>
      </w:r>
      <w:r>
        <w:rPr>
          <w:vertAlign w:val="baseline"/>
        </w:rPr>
        <w:t> The draft text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urgency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special Rapporteur.</w:t>
      </w:r>
    </w:p>
    <w:p>
      <w:pPr>
        <w:pStyle w:val="BodyText"/>
        <w:spacing w:line="480" w:lineRule="auto" w:before="2"/>
        <w:ind w:left="192" w:right="113"/>
      </w:pPr>
      <w:r>
        <w:rPr/>
        <w:t>Where</w:t>
      </w:r>
      <w:r>
        <w:rPr>
          <w:spacing w:val="2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threat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diplomat,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mob</w:t>
      </w:r>
      <w:r>
        <w:rPr>
          <w:spacing w:val="5"/>
        </w:rPr>
        <w:t> </w:t>
      </w:r>
      <w:r>
        <w:rPr/>
        <w:t>attack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kidnapping,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Receiving State should provide special protection, like an armed guard or bodyguards.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In Guatemala City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1968</w:t>
      </w:r>
      <w:r>
        <w:rPr>
          <w:spacing w:val="1"/>
          <w:vertAlign w:val="baseline"/>
        </w:rPr>
        <w:t> </w:t>
      </w:r>
      <w:r>
        <w:rPr>
          <w:vertAlign w:val="baseline"/>
        </w:rPr>
        <w:t>an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ambassador, John</w:t>
      </w:r>
      <w:r>
        <w:rPr>
          <w:spacing w:val="1"/>
          <w:vertAlign w:val="baseline"/>
        </w:rPr>
        <w:t> </w:t>
      </w:r>
      <w:r>
        <w:rPr>
          <w:vertAlign w:val="baseline"/>
        </w:rPr>
        <w:t>Gordon</w:t>
      </w:r>
      <w:r>
        <w:rPr>
          <w:spacing w:val="1"/>
          <w:vertAlign w:val="baseline"/>
        </w:rPr>
        <w:t> </w:t>
      </w:r>
      <w:r>
        <w:rPr>
          <w:vertAlign w:val="baseline"/>
        </w:rPr>
        <w:t>Mein,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returning to his office after lunch when his official car was blocked in a down-street.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Seeing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men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1"/>
          <w:vertAlign w:val="baseline"/>
        </w:rPr>
        <w:t> </w:t>
      </w:r>
      <w:r>
        <w:rPr>
          <w:vertAlign w:val="baseline"/>
        </w:rPr>
        <w:t>climb</w:t>
      </w:r>
      <w:r>
        <w:rPr>
          <w:spacing w:val="12"/>
          <w:vertAlign w:val="baseline"/>
        </w:rPr>
        <w:t> </w:t>
      </w:r>
      <w:r>
        <w:rPr>
          <w:vertAlign w:val="baseline"/>
        </w:rPr>
        <w:t>out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0"/>
          <w:vertAlign w:val="baseline"/>
        </w:rPr>
        <w:t> </w:t>
      </w:r>
      <w:r>
        <w:rPr>
          <w:vertAlign w:val="baseline"/>
        </w:rPr>
        <w:t>coming</w:t>
      </w:r>
      <w:r>
        <w:rPr>
          <w:spacing w:val="9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0"/>
          <w:vertAlign w:val="baseline"/>
        </w:rPr>
        <w:t> </w:t>
      </w:r>
      <w:r>
        <w:rPr>
          <w:vertAlign w:val="baseline"/>
        </w:rPr>
        <w:t>him,</w:t>
      </w:r>
      <w:r>
        <w:rPr>
          <w:spacing w:val="11"/>
          <w:vertAlign w:val="baseline"/>
        </w:rPr>
        <w:t> </w:t>
      </w:r>
      <w:r>
        <w:rPr>
          <w:vertAlign w:val="baseline"/>
        </w:rPr>
        <w:t>Mein</w:t>
      </w:r>
      <w:r>
        <w:rPr>
          <w:spacing w:val="-57"/>
          <w:vertAlign w:val="baseline"/>
        </w:rPr>
        <w:t> </w:t>
      </w:r>
      <w:r>
        <w:rPr>
          <w:vertAlign w:val="baseline"/>
        </w:rPr>
        <w:t>jumped</w:t>
      </w:r>
      <w:r>
        <w:rPr>
          <w:spacing w:val="37"/>
          <w:vertAlign w:val="baseline"/>
        </w:rPr>
        <w:t> </w:t>
      </w:r>
      <w:r>
        <w:rPr>
          <w:vertAlign w:val="baseline"/>
        </w:rPr>
        <w:t>out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his</w:t>
      </w:r>
      <w:r>
        <w:rPr>
          <w:spacing w:val="37"/>
          <w:vertAlign w:val="baseline"/>
        </w:rPr>
        <w:t> </w:t>
      </w:r>
      <w:r>
        <w:rPr>
          <w:vertAlign w:val="baseline"/>
        </w:rPr>
        <w:t>car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began</w:t>
      </w:r>
      <w:r>
        <w:rPr>
          <w:spacing w:val="37"/>
          <w:vertAlign w:val="baseline"/>
        </w:rPr>
        <w:t> </w:t>
      </w:r>
      <w:r>
        <w:rPr>
          <w:vertAlign w:val="baseline"/>
        </w:rPr>
        <w:t>running.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men</w:t>
      </w:r>
      <w:r>
        <w:rPr>
          <w:spacing w:val="37"/>
          <w:vertAlign w:val="baseline"/>
        </w:rPr>
        <w:t> </w:t>
      </w:r>
      <w:r>
        <w:rPr>
          <w:vertAlign w:val="baseline"/>
        </w:rPr>
        <w:t>shot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he</w:t>
      </w:r>
      <w:r>
        <w:rPr>
          <w:spacing w:val="37"/>
          <w:vertAlign w:val="baseline"/>
        </w:rPr>
        <w:t> </w:t>
      </w:r>
      <w:r>
        <w:rPr>
          <w:vertAlign w:val="baseline"/>
        </w:rPr>
        <w:t>died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instantly.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20"/>
          <w:vertAlign w:val="baseline"/>
        </w:rPr>
        <w:t> </w:t>
      </w:r>
      <w:r>
        <w:rPr>
          <w:vertAlign w:val="baseline"/>
        </w:rPr>
        <w:t>shocked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world.</w:t>
      </w:r>
      <w:r>
        <w:rPr>
          <w:vertAlign w:val="superscript"/>
        </w:rPr>
        <w:t>27</w:t>
      </w:r>
      <w:r>
        <w:rPr>
          <w:spacing w:val="1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18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same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tried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kidnap</w:t>
      </w:r>
      <w:r>
        <w:rPr>
          <w:spacing w:val="22"/>
          <w:vertAlign w:val="baseline"/>
        </w:rPr>
        <w:t> </w:t>
      </w:r>
      <w:r>
        <w:rPr>
          <w:vertAlign w:val="baseline"/>
        </w:rPr>
        <w:t>Mein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3"/>
          <w:vertAlign w:val="baseline"/>
        </w:rPr>
        <w:t> </w:t>
      </w:r>
      <w:r>
        <w:rPr>
          <w:vertAlign w:val="baseline"/>
        </w:rPr>
        <w:t>German</w:t>
      </w:r>
      <w:r>
        <w:rPr>
          <w:spacing w:val="-57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forced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car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held</w:t>
      </w:r>
      <w:r>
        <w:rPr>
          <w:spacing w:val="28"/>
          <w:vertAlign w:val="baseline"/>
        </w:rPr>
        <w:t> </w:t>
      </w:r>
      <w:r>
        <w:rPr>
          <w:vertAlign w:val="baseline"/>
        </w:rPr>
        <w:t>captive.</w:t>
      </w:r>
      <w:r>
        <w:rPr>
          <w:vertAlign w:val="superscript"/>
        </w:rPr>
        <w:t>28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kidnappers</w:t>
      </w:r>
      <w:r>
        <w:rPr>
          <w:spacing w:val="27"/>
          <w:vertAlign w:val="baseline"/>
        </w:rPr>
        <w:t> </w:t>
      </w:r>
      <w:r>
        <w:rPr>
          <w:vertAlign w:val="baseline"/>
        </w:rPr>
        <w:t>demanded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17political</w:t>
      </w:r>
      <w:r>
        <w:rPr>
          <w:spacing w:val="33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35"/>
          <w:vertAlign w:val="baseline"/>
        </w:rPr>
        <w:t> </w:t>
      </w:r>
      <w:r>
        <w:rPr>
          <w:vertAlign w:val="baseline"/>
        </w:rPr>
        <w:t>ambassador.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Guatemalan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German</w:t>
      </w:r>
      <w:r>
        <w:rPr>
          <w:spacing w:val="9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demand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raised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25</w:t>
      </w:r>
      <w:r>
        <w:rPr>
          <w:spacing w:val="5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$700,000,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Germans</w:t>
      </w:r>
      <w:r>
        <w:rPr>
          <w:spacing w:val="8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3.624001pt;margin-top:14.509384pt;width:429.79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Law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Quaterly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344.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lists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diplomats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who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been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killed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since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1947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can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b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found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Wilson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Diplomatic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Privileges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 Immunities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(1967)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52-53.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before="1"/>
        <w:ind w:left="192" w:right="597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 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367-368.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 Lord Gore-Booth op. cit. p. 122,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 199-200</w:t>
      </w:r>
    </w:p>
    <w:p>
      <w:pPr>
        <w:spacing w:line="244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199-200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2"/>
        <w:jc w:val="both"/>
      </w:pPr>
      <w:r>
        <w:rPr/>
        <w:t>The Guatemalan government refused to set Convicted prisoners free and the body of the</w:t>
      </w:r>
      <w:r>
        <w:rPr>
          <w:spacing w:val="1"/>
        </w:rPr>
        <w:t> </w:t>
      </w:r>
      <w:r>
        <w:rPr/>
        <w:t>ambassador was found with a</w:t>
      </w:r>
      <w:r>
        <w:rPr>
          <w:spacing w:val="-1"/>
        </w:rPr>
        <w:t> </w:t>
      </w:r>
      <w:r>
        <w:rPr/>
        <w:t>bullet in his head.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192" w:right="112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diplomats</w:t>
      </w:r>
      <w:r>
        <w:rPr>
          <w:spacing w:val="60"/>
        </w:rPr>
        <w:t> </w:t>
      </w:r>
      <w:r>
        <w:rPr/>
        <w:t>situated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 such as in</w:t>
      </w:r>
      <w:r>
        <w:rPr>
          <w:spacing w:val="60"/>
        </w:rPr>
        <w:t> </w:t>
      </w:r>
      <w:r>
        <w:rPr/>
        <w:t>South America or in Middle East</w:t>
      </w:r>
      <w:r>
        <w:rPr>
          <w:vertAlign w:val="superscript"/>
        </w:rPr>
        <w:t>30</w:t>
      </w:r>
      <w:r>
        <w:rPr>
          <w:vertAlign w:val="baseline"/>
        </w:rPr>
        <w:t> where diplomats are 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terrorist attacks, extra measures should be taken in the tightening of their security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 of these diplomats.</w:t>
      </w:r>
      <w:r>
        <w:rPr>
          <w:vertAlign w:val="superscript"/>
        </w:rPr>
        <w:t>31</w:t>
      </w:r>
      <w:r>
        <w:rPr>
          <w:vertAlign w:val="baseline"/>
        </w:rPr>
        <w:t> Although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 Convention does</w:t>
      </w:r>
      <w:r>
        <w:rPr>
          <w:spacing w:val="60"/>
          <w:vertAlign w:val="baseline"/>
        </w:rPr>
        <w:t> </w:t>
      </w:r>
      <w:r>
        <w:rPr>
          <w:vertAlign w:val="baseline"/>
        </w:rPr>
        <w:t>place a duty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receiving State to protect diplomats, the receiving state would reasonably expect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mission‟s and diplomats would take measures to protect themselves.</w:t>
      </w:r>
      <w:r>
        <w:rPr>
          <w:vertAlign w:val="superscript"/>
        </w:rPr>
        <w:t>32</w:t>
      </w:r>
      <w:r>
        <w:rPr>
          <w:vertAlign w:val="baseline"/>
        </w:rPr>
        <w:t> 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Barker point out that in times of peace and when relations between the receiving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 State are normal and undisturbed, diplomats are entitled to minimum protection;</w:t>
      </w:r>
      <w:r>
        <w:rPr>
          <w:spacing w:val="1"/>
          <w:vertAlign w:val="baseline"/>
        </w:rPr>
        <w:t> </w:t>
      </w:r>
      <w:r>
        <w:rPr>
          <w:vertAlign w:val="baseline"/>
        </w:rPr>
        <w:t>in event of war or internal tension involving the two states, the receiving States is under a</w:t>
      </w:r>
      <w:r>
        <w:rPr>
          <w:spacing w:val="-57"/>
          <w:vertAlign w:val="baseline"/>
        </w:rPr>
        <w:t> </w:t>
      </w:r>
      <w:r>
        <w:rPr>
          <w:vertAlign w:val="baseline"/>
        </w:rPr>
        <w:t>duty to reinforce the means of protection to missions or diplomats who have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Vulnerable.</w:t>
      </w:r>
      <w:r>
        <w:rPr>
          <w:vertAlign w:val="superscript"/>
        </w:rPr>
        <w:t>33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4"/>
        </w:numPr>
        <w:tabs>
          <w:tab w:pos="913" w:val="left" w:leader="none"/>
        </w:tabs>
        <w:spacing w:line="240" w:lineRule="auto" w:before="213" w:after="0"/>
        <w:ind w:left="912" w:right="0" w:hanging="721"/>
        <w:jc w:val="both"/>
      </w:pPr>
      <w:r>
        <w:rPr/>
        <w:t>Immunity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Jurisdiction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5"/>
        <w:jc w:val="both"/>
      </w:pPr>
      <w:r>
        <w:rPr/>
        <w:t>Jurisdictional immunity entails that persons with immunity cannot be brought before the</w:t>
      </w:r>
      <w:r>
        <w:rPr>
          <w:spacing w:val="1"/>
        </w:rPr>
        <w:t> </w:t>
      </w:r>
      <w:r>
        <w:rPr/>
        <w:t>courts for any illegal acts or offences committed while in the receiving State during the</w:t>
      </w:r>
      <w:r>
        <w:rPr>
          <w:spacing w:val="1"/>
        </w:rPr>
        <w:t> </w:t>
      </w:r>
      <w:r>
        <w:rPr/>
        <w:t>period of their functions.</w:t>
      </w:r>
      <w:r>
        <w:rPr>
          <w:vertAlign w:val="superscript"/>
        </w:rPr>
        <w:t>34</w:t>
      </w:r>
      <w:r>
        <w:rPr>
          <w:vertAlign w:val="baseline"/>
        </w:rPr>
        <w:t> The distinction is well summarized in </w:t>
      </w:r>
      <w:r>
        <w:rPr>
          <w:i/>
          <w:vertAlign w:val="baseline"/>
        </w:rPr>
        <w:t>Dickinson v Del Solar</w:t>
      </w:r>
      <w:r>
        <w:rPr>
          <w:i/>
          <w:vertAlign w:val="superscript"/>
        </w:rPr>
        <w:t>35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signify immunity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legal,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58"/>
          <w:vertAlign w:val="baseline"/>
        </w:rPr>
        <w:t> </w:t>
      </w:r>
      <w:r>
        <w:rPr>
          <w:vertAlign w:val="baseline"/>
        </w:rPr>
        <w:t>imports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59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3.624001pt;margin-top:9.14287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92" w:right="12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 Several attacks that occurred appeared to be a coordinated campaign to Kidnap or Kill envoys 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 nations. In November 2003 two Japanese diplomats and an Iraqi driver were murdered in Iraq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Tikrit while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attend a conference.</w:t>
      </w:r>
    </w:p>
    <w:p>
      <w:pPr>
        <w:spacing w:line="243" w:lineRule="exact" w:before="2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extends to all jurisdictions whether civil, administrative or criminal.</w:t>
      </w:r>
      <w:r>
        <w:rPr>
          <w:vertAlign w:val="superscript"/>
        </w:rPr>
        <w:t>36</w:t>
      </w:r>
      <w:r>
        <w:rPr>
          <w:vertAlign w:val="baseline"/>
        </w:rPr>
        <w:t> Thus, a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agent who commits an illegal act in the receiving State cannot be prosecuted in the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as the courts would be incompetent to pass upon the merits of action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person”.</w:t>
      </w:r>
      <w:r>
        <w:rPr>
          <w:vertAlign w:val="superscript"/>
        </w:rPr>
        <w:t>37</w:t>
      </w:r>
    </w:p>
    <w:p>
      <w:pPr>
        <w:pStyle w:val="BodyText"/>
        <w:spacing w:line="480" w:lineRule="auto" w:before="1"/>
        <w:ind w:left="192" w:right="121"/>
        <w:jc w:val="both"/>
      </w:pPr>
      <w:r>
        <w:rPr/>
        <w:t>The rationale behind jurisdiction is to prosecute and punish those who</w:t>
      </w:r>
      <w:r>
        <w:rPr>
          <w:spacing w:val="60"/>
        </w:rPr>
        <w:t> </w:t>
      </w:r>
      <w:r>
        <w:rPr/>
        <w:t>commit illegal</w:t>
      </w:r>
      <w:r>
        <w:rPr>
          <w:spacing w:val="1"/>
        </w:rPr>
        <w:t> </w:t>
      </w:r>
      <w:r>
        <w:rPr/>
        <w:t>acts or offences.</w:t>
      </w:r>
      <w:r>
        <w:rPr>
          <w:vertAlign w:val="superscript"/>
        </w:rPr>
        <w:t>38</w:t>
      </w:r>
      <w:r>
        <w:rPr>
          <w:vertAlign w:val="baseline"/>
        </w:rPr>
        <w:t> Immunity from criminal jurisdiction of a diplomatic agent, provided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article 31, means that the diplomat cannot be brought before the criminal courts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for illegal acts or offences committed in that State during his stay,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 of law and justice.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192" w:right="118"/>
        <w:jc w:val="both"/>
      </w:pPr>
      <w:r>
        <w:rPr/>
        <w:t>The scope of offences which may be considered is very broad. The largest category of</w:t>
      </w:r>
      <w:r>
        <w:rPr>
          <w:spacing w:val="1"/>
        </w:rPr>
        <w:t> </w:t>
      </w:r>
      <w:r>
        <w:rPr/>
        <w:t>offences involving diplomats has been, inter alia, drunk and negligent driving, parking</w:t>
      </w:r>
      <w:r>
        <w:rPr>
          <w:spacing w:val="1"/>
        </w:rPr>
        <w:t> </w:t>
      </w:r>
      <w:r>
        <w:rPr/>
        <w:t>offences and drugs possession, although, incidents</w:t>
      </w:r>
      <w:r>
        <w:rPr>
          <w:spacing w:val="1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been reported of rape,</w:t>
      </w:r>
      <w:r>
        <w:rPr>
          <w:spacing w:val="1"/>
        </w:rPr>
        <w:t> </w:t>
      </w:r>
      <w:r>
        <w:rPr/>
        <w:t>assault</w:t>
      </w:r>
      <w:r>
        <w:rPr>
          <w:spacing w:val="-1"/>
        </w:rPr>
        <w:t> </w:t>
      </w:r>
      <w:r>
        <w:rPr/>
        <w:t>and robbery.</w:t>
      </w:r>
    </w:p>
    <w:p>
      <w:pPr>
        <w:pStyle w:val="BodyText"/>
        <w:spacing w:line="480" w:lineRule="auto"/>
        <w:ind w:left="192" w:right="117"/>
        <w:jc w:val="both"/>
      </w:pPr>
      <w:r>
        <w:rPr/>
        <w:t>The incident of the ambassador of Papua New Guinea has been a widely discussed event</w:t>
      </w:r>
      <w:r>
        <w:rPr>
          <w:spacing w:val="1"/>
        </w:rPr>
        <w:t> </w:t>
      </w:r>
      <w:r>
        <w:rPr/>
        <w:t>with regards to diplomats‟ drunk and negligent driving. Ambassador Kiatro Abisinito</w:t>
      </w:r>
      <w:r>
        <w:rPr>
          <w:spacing w:val="1"/>
        </w:rPr>
        <w:t> </w:t>
      </w:r>
      <w:r>
        <w:rPr/>
        <w:t>was driving his car whilst intoxicated and into the rear of a parked car in which two</w:t>
      </w:r>
      <w:r>
        <w:rPr>
          <w:spacing w:val="1"/>
        </w:rPr>
        <w:t> </w:t>
      </w:r>
      <w:r>
        <w:rPr/>
        <w:t>people were sitting. The ambassador was traveling at such a speed that his car hit two</w:t>
      </w:r>
      <w:r>
        <w:rPr>
          <w:spacing w:val="1"/>
        </w:rPr>
        <w:t> </w:t>
      </w:r>
      <w:r>
        <w:rPr/>
        <w:t>empty cars on the opposite of the street, jumped a sidewalk, hit another car waiting at an</w:t>
      </w:r>
      <w:r>
        <w:rPr>
          <w:spacing w:val="1"/>
        </w:rPr>
        <w:t> </w:t>
      </w:r>
      <w:r>
        <w:rPr/>
        <w:t>intersection and bounced back</w:t>
      </w:r>
      <w:r>
        <w:rPr>
          <w:spacing w:val="1"/>
        </w:rPr>
        <w:t> </w:t>
      </w:r>
      <w:r>
        <w:rPr/>
        <w:t>across the street where it smashed into</w:t>
      </w:r>
      <w:r>
        <w:rPr>
          <w:spacing w:val="60"/>
        </w:rPr>
        <w:t> </w:t>
      </w:r>
      <w:r>
        <w:rPr/>
        <w:t>a small brick</w:t>
      </w:r>
      <w:r>
        <w:rPr>
          <w:spacing w:val="1"/>
        </w:rPr>
        <w:t> </w:t>
      </w:r>
      <w:r>
        <w:rPr/>
        <w:t>wall.</w:t>
      </w:r>
      <w:r>
        <w:rPr>
          <w:vertAlign w:val="superscript"/>
        </w:rPr>
        <w:t>40</w:t>
      </w:r>
      <w:r>
        <w:rPr>
          <w:vertAlign w:val="baseline"/>
        </w:rPr>
        <w:t> The police charged the ambassador with failing to pay attention to driving,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lead to fines of up to $ 100 000. The police and the State Department agreed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owing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could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prosecuted.</w:t>
      </w:r>
      <w:r>
        <w:rPr>
          <w:spacing w:val="15"/>
          <w:vertAlign w:val="baseline"/>
        </w:rPr>
        <w:t> </w:t>
      </w:r>
      <w:r>
        <w:rPr>
          <w:vertAlign w:val="baseline"/>
        </w:rPr>
        <w:t>What</w:t>
      </w:r>
      <w:r>
        <w:rPr>
          <w:spacing w:val="13"/>
          <w:vertAlign w:val="baseline"/>
        </w:rPr>
        <w:t> </w:t>
      </w:r>
      <w:r>
        <w:rPr>
          <w:vertAlign w:val="baseline"/>
        </w:rPr>
        <w:t>makes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1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3.624001pt;margin-top:12.371593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Przetacnik,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Przetacznik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358.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8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Larschan</w:t>
      </w:r>
      <w:r>
        <w:rPr>
          <w:rFonts w:ascii="Calibri" w:hAnsi="Calibri"/>
          <w:spacing w:val="4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(1987-1988)</w:t>
      </w:r>
      <w:r>
        <w:rPr>
          <w:rFonts w:ascii="Calibri" w:hAnsi="Calibri"/>
          <w:spacing w:val="4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</w:t>
      </w:r>
      <w:r>
        <w:rPr>
          <w:rFonts w:ascii="Calibri" w:hAnsi="Calibri"/>
          <w:spacing w:val="4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4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Abisinito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Affair:</w:t>
      </w:r>
      <w:r>
        <w:rPr>
          <w:rFonts w:ascii="Calibri" w:hAnsi="Calibri"/>
          <w:spacing w:val="4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4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Restrictive</w:t>
      </w:r>
      <w:r>
        <w:rPr>
          <w:rFonts w:ascii="Calibri" w:hAnsi="Calibri"/>
          <w:spacing w:val="4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Theory</w:t>
      </w:r>
      <w:r>
        <w:rPr>
          <w:rFonts w:ascii="Calibri" w:hAnsi="Calibri"/>
          <w:spacing w:val="5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Immunity?”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Columbia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Journal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Transnational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284-285.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8"/>
        <w:jc w:val="both"/>
      </w:pPr>
      <w:r>
        <w:rPr/>
        <w:t>that</w:t>
      </w:r>
      <w:r>
        <w:rPr>
          <w:spacing w:val="1"/>
        </w:rPr>
        <w:t> </w:t>
      </w:r>
      <w:r>
        <w:rPr/>
        <w:t>the office of Foreign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revoked</w:t>
      </w:r>
      <w:r>
        <w:rPr>
          <w:spacing w:val="1"/>
        </w:rPr>
        <w:t> </w:t>
      </w:r>
      <w:r>
        <w:rPr/>
        <w:t>the ambassador‟s</w:t>
      </w:r>
      <w:r>
        <w:rPr>
          <w:spacing w:val="1"/>
        </w:rPr>
        <w:t> </w:t>
      </w:r>
      <w:r>
        <w:rPr/>
        <w:t>driving permit</w:t>
      </w:r>
      <w:r>
        <w:rPr>
          <w:spacing w:val="60"/>
        </w:rPr>
        <w:t> </w:t>
      </w:r>
      <w:r>
        <w:rPr/>
        <w:t>the next</w:t>
      </w:r>
      <w:r>
        <w:rPr>
          <w:spacing w:val="1"/>
        </w:rPr>
        <w:t> </w:t>
      </w:r>
      <w:r>
        <w:rPr/>
        <w:t>day. The State Department also asked the US State Attorney to prepare a criminal case</w:t>
      </w:r>
      <w:r>
        <w:rPr>
          <w:spacing w:val="1"/>
        </w:rPr>
        <w:t> </w:t>
      </w:r>
      <w:r>
        <w:rPr/>
        <w:t>against the ambassador or in the event that one of the people hit by Abisinito were to</w:t>
      </w:r>
      <w:r>
        <w:rPr>
          <w:spacing w:val="1"/>
        </w:rPr>
        <w:t> </w:t>
      </w:r>
      <w:r>
        <w:rPr/>
        <w:t>die.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ambassador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prosecuted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time, a criminal</w:t>
      </w:r>
      <w:r>
        <w:rPr>
          <w:spacing w:val="60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him would bar</w:t>
      </w:r>
      <w:r>
        <w:rPr>
          <w:spacing w:val="1"/>
          <w:vertAlign w:val="baseline"/>
        </w:rPr>
        <w:t> </w:t>
      </w:r>
      <w:r>
        <w:rPr>
          <w:vertAlign w:val="baseline"/>
        </w:rPr>
        <w:t>his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re-entry into the U.S. This 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warning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 to obey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law.</w:t>
      </w:r>
      <w:r>
        <w:rPr>
          <w:vertAlign w:val="superscript"/>
        </w:rPr>
        <w:t>42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Another incidence that sparked debate was in 1976, where a cultural attaché to the</w:t>
      </w:r>
      <w:r>
        <w:rPr>
          <w:spacing w:val="1"/>
        </w:rPr>
        <w:t> </w:t>
      </w:r>
      <w:r>
        <w:rPr/>
        <w:t>Panamanian Embassy ran a red light in Washington DC and collided with the car 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physicians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Rosenbaum.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quadriplegic,</w:t>
      </w:r>
      <w:r>
        <w:rPr>
          <w:spacing w:val="48"/>
        </w:rPr>
        <w:t> </w:t>
      </w:r>
      <w:r>
        <w:rPr/>
        <w:t>while</w:t>
      </w:r>
      <w:r>
        <w:rPr>
          <w:spacing w:val="49"/>
        </w:rPr>
        <w:t> </w:t>
      </w:r>
      <w:r>
        <w:rPr/>
        <w:t>Rosenbaum</w:t>
      </w:r>
      <w:r>
        <w:rPr>
          <w:vertAlign w:val="superscript"/>
        </w:rPr>
        <w:t>43</w:t>
      </w:r>
      <w:r>
        <w:rPr>
          <w:spacing w:val="51"/>
          <w:vertAlign w:val="baseline"/>
        </w:rPr>
        <w:t> </w:t>
      </w:r>
      <w:r>
        <w:rPr>
          <w:vertAlign w:val="baseline"/>
        </w:rPr>
        <w:t>escaped</w:t>
      </w:r>
      <w:r>
        <w:rPr>
          <w:spacing w:val="50"/>
          <w:vertAlign w:val="baseline"/>
        </w:rPr>
        <w:t> </w:t>
      </w:r>
      <w:r>
        <w:rPr>
          <w:vertAlign w:val="baseline"/>
        </w:rPr>
        <w:t>unharmed.</w:t>
      </w:r>
      <w:r>
        <w:rPr>
          <w:spacing w:val="49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49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42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-58"/>
          <w:vertAlign w:val="baseline"/>
        </w:rPr>
        <w:t> </w:t>
      </w:r>
      <w:r>
        <w:rPr>
          <w:vertAlign w:val="baseline"/>
        </w:rPr>
        <w:t>any charges or suit being laid against the Panamanian.</w:t>
      </w:r>
      <w:r>
        <w:rPr>
          <w:vertAlign w:val="superscript"/>
        </w:rPr>
        <w:t>44</w:t>
      </w:r>
      <w:r>
        <w:rPr>
          <w:vertAlign w:val="baseline"/>
        </w:rPr>
        <w:t> Brown‟s medical bills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pleas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Panamanian embassy for support, the offending ambassador refused to offer any help to</w:t>
      </w:r>
      <w:r>
        <w:rPr>
          <w:spacing w:val="1"/>
          <w:vertAlign w:val="baseline"/>
        </w:rPr>
        <w:t> </w:t>
      </w:r>
      <w:r>
        <w:rPr>
          <w:vertAlign w:val="baseline"/>
        </w:rPr>
        <w:t>Brown.</w:t>
      </w:r>
      <w:r>
        <w:rPr>
          <w:vertAlign w:val="superscript"/>
        </w:rPr>
        <w:t>45</w:t>
      </w:r>
      <w:r>
        <w:rPr>
          <w:vertAlign w:val="baseline"/>
        </w:rPr>
        <w:t> Brown‟s life cloud never be the same. It would have been justifiable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attaché to be held legally responsible for her medical bills and charged with negligent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Driving.</w:t>
      </w:r>
    </w:p>
    <w:p>
      <w:pPr>
        <w:pStyle w:val="BodyText"/>
        <w:spacing w:line="480" w:lineRule="auto" w:before="1"/>
        <w:ind w:left="192" w:right="117"/>
        <w:jc w:val="both"/>
      </w:pPr>
      <w:r>
        <w:rPr/>
        <w:t>In the above instances, the diplomats were immune from jurisdiction and the victims</w:t>
      </w:r>
      <w:r>
        <w:rPr>
          <w:spacing w:val="1"/>
        </w:rPr>
        <w:t> </w:t>
      </w:r>
      <w:r>
        <w:rPr/>
        <w:t>could not prosecute, or were not able to claim for compensation. Government should</w:t>
      </w:r>
      <w:r>
        <w:rPr>
          <w:spacing w:val="1"/>
        </w:rPr>
        <w:t> </w:t>
      </w:r>
      <w:r>
        <w:rPr/>
        <w:t>consider whether diplomatic relations should be prioritized over the protection of its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which gave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its power.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93.624001pt;margin-top:18.838858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132-133.</w:t>
      </w:r>
    </w:p>
    <w:p>
      <w:pPr>
        <w:spacing w:line="247" w:lineRule="auto" w:before="18"/>
        <w:ind w:left="192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Southwick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T.,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(1988-1989)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“Abuse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Privilege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Immunity: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Compensatory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Restrictive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Reforms”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Syracuse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&amp;</w:t>
      </w:r>
    </w:p>
    <w:p>
      <w:pPr>
        <w:spacing w:line="236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Commerce </w:t>
      </w:r>
      <w:r>
        <w:rPr>
          <w:rFonts w:ascii="Calibri"/>
          <w:sz w:val="20"/>
        </w:rPr>
        <w:t>83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90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7" w:lineRule="auto"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Crime: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Drugs,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Killings,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Theft,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Rapes,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Slavery</w:t>
      </w:r>
      <w:r>
        <w:rPr>
          <w:rFonts w:ascii="Calibri"/>
          <w:i/>
          <w:spacing w:val="2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Outrageous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Crimes!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Acropolis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Washington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308-309.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38" w:lineRule="exact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2"/>
        <w:jc w:val="both"/>
      </w:pPr>
      <w:r>
        <w:rPr/>
        <w:t>Article 31 lays down no procedure as to when, how immunity should be pleaded or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determines the issue of immunity, it must do so on the facts at the date when the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comes before it and not on the facts at the time when the conduct or events gave rise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or when proceedings were begun</w:t>
      </w:r>
      <w:r>
        <w:rPr>
          <w:vertAlign w:val="superscript"/>
        </w:rPr>
        <w:t>47</w:t>
      </w:r>
      <w:r>
        <w:rPr>
          <w:vertAlign w:val="baseline"/>
        </w:rPr>
        <w:t>. There was a suggestion by the Venezuelan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Vienna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sending State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 a 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by both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being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 the potentials exists that the consequences and the sanction for such an act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vastly different. Immunity should be granted on the functions of the diplomat, 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rationale </w:t>
      </w:r>
      <w:r>
        <w:rPr>
          <w:i/>
          <w:vertAlign w:val="baseline"/>
        </w:rPr>
        <w:t>materiae</w:t>
      </w:r>
      <w:r>
        <w:rPr>
          <w:vertAlign w:val="baseline"/>
        </w:rPr>
        <w:t>, and not his </w:t>
      </w:r>
      <w:r>
        <w:rPr>
          <w:i/>
          <w:vertAlign w:val="baseline"/>
        </w:rPr>
        <w:t>rationae </w:t>
      </w:r>
      <w:r>
        <w:rPr>
          <w:vertAlign w:val="baseline"/>
        </w:rPr>
        <w:t>personae.</w:t>
      </w:r>
      <w:r>
        <w:rPr>
          <w:vertAlign w:val="superscript"/>
        </w:rPr>
        <w:t>49</w:t>
      </w:r>
      <w:r>
        <w:rPr>
          <w:vertAlign w:val="baseline"/>
        </w:rPr>
        <w:t> The distinction is that 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deals with permanent substantive immunity from local law, while the latter deals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 from judicial process in the receiving State,</w:t>
      </w:r>
      <w:r>
        <w:rPr>
          <w:vertAlign w:val="superscript"/>
        </w:rPr>
        <w:t>50</w:t>
      </w:r>
      <w:r>
        <w:rPr>
          <w:vertAlign w:val="baseline"/>
        </w:rPr>
        <w:t> meaning that </w:t>
      </w:r>
      <w:r>
        <w:rPr>
          <w:i/>
          <w:vertAlign w:val="baseline"/>
        </w:rPr>
        <w:t>rationae </w:t>
      </w:r>
      <w:r>
        <w:rPr>
          <w:vertAlign w:val="baseline"/>
        </w:rPr>
        <w:t>personae</w:t>
      </w:r>
      <w:r>
        <w:rPr>
          <w:spacing w:val="1"/>
          <w:vertAlign w:val="baseline"/>
        </w:rPr>
        <w:t> </w:t>
      </w:r>
      <w:r>
        <w:rPr>
          <w:vertAlign w:val="baseline"/>
        </w:rPr>
        <w:t>expires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end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assignment while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rationae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materiae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continues.</w:t>
      </w:r>
      <w:r>
        <w:rPr>
          <w:vertAlign w:val="superscript"/>
        </w:rPr>
        <w:t>51</w:t>
      </w:r>
    </w:p>
    <w:p>
      <w:pPr>
        <w:pStyle w:val="BodyText"/>
        <w:spacing w:line="480" w:lineRule="auto" w:before="3"/>
        <w:ind w:left="192" w:right="112"/>
        <w:jc w:val="both"/>
      </w:pPr>
      <w:r>
        <w:rPr/>
        <w:t>Although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seems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ideal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„immunities‟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context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stop</w:t>
      </w:r>
      <w:r>
        <w:rPr>
          <w:spacing w:val="-58"/>
        </w:rPr>
        <w:t> </w:t>
      </w:r>
      <w:r>
        <w:rPr/>
        <w:t>a high ranking Afghan diplomat who was on his way to buy an air-conditioner at an</w:t>
      </w:r>
      <w:r>
        <w:rPr>
          <w:spacing w:val="1"/>
        </w:rPr>
        <w:t> </w:t>
      </w:r>
      <w:r>
        <w:rPr/>
        <w:t>appliance store from driving into a woman over a dispute over a parking space.</w:t>
      </w:r>
      <w:r>
        <w:rPr>
          <w:vertAlign w:val="superscript"/>
        </w:rPr>
        <w:t>52</w:t>
      </w:r>
      <w:r>
        <w:rPr>
          <w:vertAlign w:val="baseline"/>
        </w:rPr>
        <w:t>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prosecuted.</w:t>
      </w:r>
      <w:r>
        <w:rPr>
          <w:vertAlign w:val="superscript"/>
        </w:rPr>
        <w:t>53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asked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what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punishing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3.624001pt;margin-top:11.777431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253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256</w:t>
      </w:r>
    </w:p>
    <w:p>
      <w:pPr>
        <w:spacing w:before="0"/>
        <w:ind w:left="192" w:right="656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 Kerley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 L. op cit p. 124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Distein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 80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</w:p>
    <w:p>
      <w:pPr>
        <w:spacing w:line="247" w:lineRule="auto" w:before="16"/>
        <w:ind w:left="192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Goodman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H.,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(1988-1989)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“Reciprocity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Means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Curtailing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Abuse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 States: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Needs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Play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Hardball”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Houston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Journal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404.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spacing w:line="480" w:lineRule="auto" w:before="100"/>
        <w:ind w:left="192" w:right="115" w:firstLine="0"/>
        <w:jc w:val="both"/>
        <w:rPr>
          <w:sz w:val="24"/>
        </w:rPr>
      </w:pPr>
      <w:r>
        <w:rPr>
          <w:sz w:val="24"/>
        </w:rPr>
        <w:t>him, for hurting</w:t>
      </w: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 someone over a parking space and protect his ability to fulfill 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functions?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Diplomats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saying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safety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citizens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isn’t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important as the Meeting I’m going to”</w:t>
      </w:r>
      <w:r>
        <w:rPr>
          <w:i/>
          <w:sz w:val="24"/>
          <w:vertAlign w:val="superscript"/>
        </w:rPr>
        <w:t>55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if I choose to leave my car in the middle …it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would be none of your damned business” </w:t>
      </w:r>
      <w:r>
        <w:rPr>
          <w:sz w:val="24"/>
          <w:vertAlign w:val="baseline"/>
        </w:rPr>
        <w:t>It is not too extreme to prosecute a diplomat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 does not respect local laws, the citizens of the receiving State and even their 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employees?</w:t>
      </w:r>
      <w:r>
        <w:rPr>
          <w:sz w:val="24"/>
          <w:vertAlign w:val="superscript"/>
        </w:rPr>
        <w:t>56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A further issue that arises 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diplomat may claim immunity in</w:t>
      </w:r>
      <w:r>
        <w:rPr>
          <w:spacing w:val="60"/>
        </w:rPr>
        <w:t> </w:t>
      </w:r>
      <w:r>
        <w:rPr/>
        <w:t>the third 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diplomats who wished to cross foreign territory to get to their post to seek assurance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safe-conduct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centuries,</w:t>
      </w:r>
      <w:r>
        <w:rPr>
          <w:spacing w:val="7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travel</w:t>
      </w:r>
      <w:r>
        <w:rPr>
          <w:spacing w:val="8"/>
          <w:vertAlign w:val="baseline"/>
        </w:rPr>
        <w:t> </w:t>
      </w:r>
      <w:r>
        <w:rPr>
          <w:vertAlign w:val="baseline"/>
        </w:rPr>
        <w:t>became</w:t>
      </w:r>
      <w:r>
        <w:rPr>
          <w:spacing w:val="9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7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7"/>
          <w:vertAlign w:val="baseline"/>
        </w:rPr>
        <w:t> </w:t>
      </w:r>
      <w:r>
        <w:rPr>
          <w:vertAlign w:val="baseline"/>
        </w:rPr>
        <w:t>implemented,</w:t>
      </w:r>
    </w:p>
    <w:p>
      <w:pPr>
        <w:pStyle w:val="BodyText"/>
        <w:spacing w:line="480" w:lineRule="auto"/>
        <w:ind w:left="192" w:right="114"/>
        <w:jc w:val="both"/>
      </w:pPr>
      <w:r>
        <w:rPr/>
        <w:t>i.e.</w:t>
      </w:r>
      <w:r>
        <w:rPr>
          <w:spacing w:val="56"/>
        </w:rPr>
        <w:t> </w:t>
      </w:r>
      <w:r>
        <w:rPr/>
        <w:t>diplomats</w:t>
      </w:r>
      <w:r>
        <w:rPr>
          <w:spacing w:val="57"/>
        </w:rPr>
        <w:t> </w:t>
      </w:r>
      <w:r>
        <w:rPr/>
        <w:t>had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obtain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prior  visa</w:t>
      </w:r>
      <w:r>
        <w:rPr>
          <w:spacing w:val="57"/>
        </w:rPr>
        <w:t> </w:t>
      </w:r>
      <w:r>
        <w:rPr/>
        <w:t>if  necessary.</w:t>
      </w:r>
      <w:r>
        <w:rPr>
          <w:vertAlign w:val="superscript"/>
        </w:rPr>
        <w:t>57</w:t>
      </w:r>
      <w:r>
        <w:rPr>
          <w:spacing w:val="58"/>
          <w:vertAlign w:val="baseline"/>
        </w:rPr>
        <w:t> </w:t>
      </w:r>
      <w:r>
        <w:rPr>
          <w:vertAlign w:val="baseline"/>
        </w:rPr>
        <w:t>Article  40</w:t>
      </w:r>
      <w:r>
        <w:rPr>
          <w:spacing w:val="57"/>
          <w:vertAlign w:val="baseline"/>
        </w:rPr>
        <w:t> </w:t>
      </w:r>
      <w:r>
        <w:rPr>
          <w:vertAlign w:val="baseline"/>
        </w:rPr>
        <w:t>adopts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-58"/>
          <w:vertAlign w:val="baseline"/>
        </w:rPr>
        <w:t> </w:t>
      </w:r>
      <w:r>
        <w:rPr>
          <w:vertAlign w:val="baseline"/>
        </w:rPr>
        <w:t>functional approach to the question of privileges and immunities to be given to diplomats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by the third state.</w:t>
      </w:r>
      <w:r>
        <w:rPr>
          <w:vertAlign w:val="superscript"/>
        </w:rPr>
        <w:t>58</w:t>
      </w:r>
      <w:r>
        <w:rPr>
          <w:vertAlign w:val="baseline"/>
        </w:rPr>
        <w:t> This is also extended to his family members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accompanying him or travelling separately to join him.</w:t>
      </w:r>
      <w:r>
        <w:rPr>
          <w:vertAlign w:val="superscript"/>
        </w:rPr>
        <w:t>59</w:t>
      </w:r>
      <w:r>
        <w:rPr>
          <w:vertAlign w:val="baseline"/>
        </w:rPr>
        <w:t> Proceedings may be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them, provided that it does not involve arrest.</w:t>
      </w:r>
      <w:r>
        <w:rPr>
          <w:vertAlign w:val="superscript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3.624001pt;margin-top:16.886124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323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325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Hoque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WL 1948006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(S.D.N.Y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2002).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151-152.</w:t>
      </w:r>
    </w:p>
    <w:p>
      <w:pPr>
        <w:spacing w:before="1"/>
        <w:ind w:left="192" w:right="12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 In R v Guildhall Margistrates Court, ex parte Jarret Thorpe Times Law Report 6 October 1977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husband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counselor at the Embassy of Sierra Leone in Rome was arrested, for an outstanding charge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false accounting, in Heathrow Airport about to board an aircraft heading for Rome. He carried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 passport with the necessary visa and had arrived in London without his wife to conduct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business.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 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152-154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This is illustrated in </w:t>
      </w:r>
      <w:r>
        <w:rPr>
          <w:i/>
        </w:rPr>
        <w:t>R v Governor of Pentonville Prison, ex parte Teja</w:t>
      </w:r>
      <w:r>
        <w:rPr/>
        <w:t>.</w:t>
      </w:r>
      <w:r>
        <w:rPr>
          <w:vertAlign w:val="superscript"/>
        </w:rPr>
        <w:t>61</w:t>
      </w:r>
      <w:r>
        <w:rPr>
          <w:vertAlign w:val="baseline"/>
        </w:rPr>
        <w:t> Teja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 on leaving Heathrow Airport bound for Geneva following a warrant, charging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 with number of offences, issued by the Republic of India. The court accepted that he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on a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Costa</w:t>
      </w:r>
      <w:r>
        <w:rPr>
          <w:spacing w:val="-1"/>
          <w:vertAlign w:val="baseline"/>
        </w:rPr>
        <w:t> </w:t>
      </w:r>
      <w:r>
        <w:rPr>
          <w:vertAlign w:val="baseline"/>
        </w:rPr>
        <w:t>Rica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 held a diplomatic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passport.</w:t>
      </w:r>
      <w:r>
        <w:rPr>
          <w:vertAlign w:val="superscript"/>
        </w:rPr>
        <w:t>62</w:t>
      </w:r>
    </w:p>
    <w:p>
      <w:pPr>
        <w:pStyle w:val="BodyText"/>
        <w:spacing w:line="480" w:lineRule="auto" w:before="1"/>
        <w:ind w:left="192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Costa</w:t>
      </w:r>
      <w:r>
        <w:rPr>
          <w:spacing w:val="1"/>
        </w:rPr>
        <w:t> </w:t>
      </w:r>
      <w:r>
        <w:rPr/>
        <w:t>Rica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Teja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rejected the argument that he was proceeding to Geneva to take up his post there, as there</w:t>
      </w:r>
      <w:r>
        <w:rPr>
          <w:spacing w:val="-57"/>
        </w:rPr>
        <w:t> </w:t>
      </w:r>
      <w:r>
        <w:rPr/>
        <w:t>was no embassy for Costa Rica in Switzerland , thus he had no immunity and was</w:t>
      </w:r>
      <w:r>
        <w:rPr>
          <w:spacing w:val="1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prosecuted.</w:t>
      </w:r>
      <w:r>
        <w:rPr>
          <w:vertAlign w:val="superscript"/>
        </w:rPr>
        <w:t>63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4"/>
        </w:numPr>
        <w:tabs>
          <w:tab w:pos="973" w:val="left" w:leader="none"/>
        </w:tabs>
        <w:spacing w:line="240" w:lineRule="auto" w:before="213" w:after="0"/>
        <w:ind w:left="972" w:right="0" w:hanging="781"/>
        <w:jc w:val="both"/>
      </w:pPr>
      <w:r>
        <w:rPr/>
        <w:t>Inviolability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Diplomat’s</w:t>
      </w:r>
      <w:r>
        <w:rPr>
          <w:spacing w:val="-4"/>
        </w:rPr>
        <w:t> </w:t>
      </w:r>
      <w:r>
        <w:rPr/>
        <w:t>Residence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Property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2" w:right="120"/>
        <w:jc w:val="both"/>
      </w:pPr>
      <w:r>
        <w:rPr/>
        <w:t>There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distinction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residence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ambassador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premises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mission. However, as a result of the growing numbers of diplomatic and official staff,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often necessary</w:t>
      </w:r>
      <w:r>
        <w:rPr>
          <w:spacing w:val="-5"/>
        </w:rPr>
        <w:t> </w:t>
      </w:r>
      <w:r>
        <w:rPr/>
        <w:t>to separate these</w:t>
      </w:r>
      <w:r>
        <w:rPr>
          <w:spacing w:val="-1"/>
        </w:rPr>
        <w:t> </w:t>
      </w:r>
      <w:r>
        <w:rPr/>
        <w:t>premises.</w:t>
      </w:r>
    </w:p>
    <w:p>
      <w:pPr>
        <w:pStyle w:val="BodyText"/>
        <w:spacing w:line="480" w:lineRule="auto" w:before="1"/>
        <w:ind w:left="192" w:right="112"/>
        <w:jc w:val="both"/>
      </w:pPr>
      <w:r>
        <w:rPr/>
        <w:t>Many States enacted legislation conferring inviolability on the residence of the diplomat</w:t>
      </w:r>
      <w:r>
        <w:rPr>
          <w:spacing w:val="1"/>
        </w:rPr>
        <w:t> </w:t>
      </w:r>
      <w:r>
        <w:rPr/>
        <w:t>and later expresses provision was made for inviolability in the Havana Convention.</w:t>
      </w:r>
      <w:r>
        <w:rPr>
          <w:vertAlign w:val="superscript"/>
        </w:rPr>
        <w:t>64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ILC,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denoted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residence distinct from the mission, which could include a hotel room, an apartment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house, whether owned or leased.</w:t>
      </w:r>
      <w:r>
        <w:rPr>
          <w:vertAlign w:val="superscript"/>
        </w:rPr>
        <w:t>65</w:t>
      </w:r>
      <w:r>
        <w:rPr>
          <w:vertAlign w:val="baseline"/>
        </w:rPr>
        <w:t> A second residence such as a holiday home or a hotel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30"/>
          <w:vertAlign w:val="baseline"/>
        </w:rPr>
        <w:t> </w:t>
      </w:r>
      <w:r>
        <w:rPr>
          <w:vertAlign w:val="baseline"/>
        </w:rPr>
        <w:t>away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2"/>
          <w:vertAlign w:val="baseline"/>
        </w:rPr>
        <w:t> </w:t>
      </w:r>
      <w:r>
        <w:rPr>
          <w:vertAlign w:val="baseline"/>
        </w:rPr>
        <w:t>would</w:t>
      </w:r>
      <w:r>
        <w:rPr>
          <w:spacing w:val="30"/>
          <w:vertAlign w:val="baseline"/>
        </w:rPr>
        <w:t> </w:t>
      </w:r>
      <w:r>
        <w:rPr>
          <w:vertAlign w:val="baseline"/>
        </w:rPr>
        <w:t>also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30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32"/>
          <w:vertAlign w:val="baseline"/>
        </w:rPr>
        <w:t> </w:t>
      </w:r>
      <w:r>
        <w:rPr>
          <w:vertAlign w:val="baseline"/>
        </w:rPr>
        <w:t>residence.</w:t>
      </w:r>
      <w:r>
        <w:rPr>
          <w:vertAlign w:val="superscript"/>
        </w:rPr>
        <w:t>66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papers and correspondence of a diplomat under customary law were not 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inviolability.</w:t>
      </w:r>
    </w:p>
    <w:p>
      <w:pPr>
        <w:pStyle w:val="BodyText"/>
        <w:rPr>
          <w:sz w:val="18"/>
        </w:rPr>
      </w:pPr>
      <w:r>
        <w:rPr/>
        <w:pict>
          <v:rect style="position:absolute;margin-left:93.624001pt;margin-top:12.345665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Pentonville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Teja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[1971]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 Brown (1988)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-222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Inviolability on all papers and correspondence that may be private in character.</w:t>
      </w:r>
      <w:r>
        <w:rPr>
          <w:vertAlign w:val="superscript"/>
        </w:rPr>
        <w:t>67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 of a diplomat‟s property does not mean that he is exempt from the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immovable property, ranging from houses and furniture to motor vehicles and lawn</w:t>
      </w:r>
      <w:r>
        <w:rPr>
          <w:spacing w:val="1"/>
          <w:vertAlign w:val="baseline"/>
        </w:rPr>
        <w:t> </w:t>
      </w:r>
      <w:r>
        <w:rPr>
          <w:vertAlign w:val="baseline"/>
        </w:rPr>
        <w:t>mowers.</w:t>
      </w:r>
    </w:p>
    <w:p>
      <w:pPr>
        <w:pStyle w:val="BodyText"/>
        <w:spacing w:line="480" w:lineRule="auto" w:before="2"/>
        <w:ind w:left="192" w:right="114"/>
        <w:jc w:val="both"/>
      </w:pPr>
      <w:r>
        <w:rPr/>
        <w:t>A scenario like this in </w:t>
      </w:r>
      <w:r>
        <w:rPr>
          <w:i/>
        </w:rPr>
        <w:t>Agbor v Metropolitan Police Commissioner</w:t>
      </w:r>
      <w:r>
        <w:rPr>
          <w:i/>
          <w:vertAlign w:val="superscript"/>
        </w:rPr>
        <w:t>69</w:t>
      </w:r>
      <w:r>
        <w:rPr>
          <w:i/>
          <w:vertAlign w:val="baseline"/>
        </w:rPr>
        <w:t> </w:t>
      </w:r>
      <w:r>
        <w:rPr>
          <w:vertAlign w:val="baseline"/>
        </w:rPr>
        <w:t>where a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 moved out of his flat for “redecoration”. When the diplomat moved out, a</w:t>
      </w:r>
      <w:r>
        <w:rPr>
          <w:spacing w:val="1"/>
          <w:vertAlign w:val="baseline"/>
        </w:rPr>
        <w:t> </w:t>
      </w:r>
      <w:r>
        <w:rPr>
          <w:vertAlign w:val="baseline"/>
        </w:rPr>
        <w:t>Biafran family moved in. The Nigerian High Commissioner claimed that the 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evict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court found out that the diplomat had moved out permanently and it had</w:t>
      </w:r>
      <w:r>
        <w:rPr>
          <w:spacing w:val="1"/>
          <w:vertAlign w:val="baseline"/>
        </w:rPr>
        <w:t> </w:t>
      </w:r>
      <w:r>
        <w:rPr>
          <w:vertAlign w:val="baseline"/>
        </w:rPr>
        <w:t>thus lost its</w:t>
      </w:r>
      <w:r>
        <w:rPr>
          <w:spacing w:val="-2"/>
          <w:vertAlign w:val="baseline"/>
        </w:rPr>
        <w:t> </w:t>
      </w:r>
      <w:r>
        <w:rPr>
          <w:vertAlign w:val="baseline"/>
        </w:rPr>
        <w:t>inviolability.</w:t>
      </w:r>
      <w:r>
        <w:rPr>
          <w:vertAlign w:val="superscript"/>
        </w:rPr>
        <w:t>70</w:t>
      </w:r>
    </w:p>
    <w:p>
      <w:pPr>
        <w:pStyle w:val="BodyText"/>
        <w:spacing w:line="480" w:lineRule="auto"/>
        <w:ind w:left="192" w:right="113"/>
      </w:pPr>
      <w:r>
        <w:rPr/>
        <w:t>Article</w:t>
      </w:r>
      <w:r>
        <w:rPr>
          <w:spacing w:val="2"/>
        </w:rPr>
        <w:t> </w:t>
      </w:r>
      <w:r>
        <w:rPr/>
        <w:t>36</w:t>
      </w:r>
      <w:r>
        <w:rPr>
          <w:spacing w:val="2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baggage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diplomatic</w:t>
      </w:r>
      <w:r>
        <w:rPr>
          <w:spacing w:val="3"/>
        </w:rPr>
        <w:t> </w:t>
      </w:r>
      <w:r>
        <w:rPr/>
        <w:t>agent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exempt</w:t>
      </w:r>
      <w:r>
        <w:rPr>
          <w:spacing w:val="3"/>
        </w:rPr>
        <w:t> </w:t>
      </w:r>
      <w:r>
        <w:rPr/>
        <w:t>from</w:t>
      </w:r>
      <w:r>
        <w:rPr>
          <w:spacing w:val="-57"/>
        </w:rPr>
        <w:t> </w:t>
      </w:r>
      <w:r>
        <w:rPr/>
        <w:t>inspection,</w:t>
      </w:r>
      <w:r>
        <w:rPr>
          <w:spacing w:val="13"/>
        </w:rPr>
        <w:t> </w:t>
      </w:r>
      <w:r>
        <w:rPr/>
        <w:t>unless</w:t>
      </w:r>
      <w:r>
        <w:rPr>
          <w:spacing w:val="14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serious</w:t>
      </w:r>
      <w:r>
        <w:rPr>
          <w:spacing w:val="16"/>
        </w:rPr>
        <w:t> </w:t>
      </w:r>
      <w:r>
        <w:rPr/>
        <w:t>grounds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suspicion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contains</w:t>
      </w:r>
      <w:r>
        <w:rPr>
          <w:spacing w:val="16"/>
        </w:rPr>
        <w:t> </w:t>
      </w:r>
      <w:r>
        <w:rPr/>
        <w:t>articles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-57"/>
        </w:rPr>
        <w:t> </w:t>
      </w:r>
      <w:r>
        <w:rPr/>
        <w:t>not for official use of the mission or for personal use of the diplomat or his family.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Possessing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41"/>
          <w:vertAlign w:val="baseline"/>
        </w:rPr>
        <w:t> </w:t>
      </w:r>
      <w:r>
        <w:rPr>
          <w:vertAlign w:val="baseline"/>
        </w:rPr>
        <w:t>passport</w:t>
      </w:r>
      <w:r>
        <w:rPr>
          <w:spacing w:val="42"/>
          <w:vertAlign w:val="baseline"/>
        </w:rPr>
        <w:t> </w:t>
      </w:r>
      <w:r>
        <w:rPr>
          <w:vertAlign w:val="baseline"/>
        </w:rPr>
        <w:t>means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42"/>
          <w:vertAlign w:val="baseline"/>
        </w:rPr>
        <w:t> </w:t>
      </w:r>
      <w:r>
        <w:rPr>
          <w:vertAlign w:val="baseline"/>
        </w:rPr>
        <w:t>luggage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seldom</w:t>
      </w:r>
      <w:r>
        <w:rPr>
          <w:spacing w:val="42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inspection.</w:t>
      </w:r>
      <w:r>
        <w:rPr>
          <w:vertAlign w:val="superscript"/>
        </w:rPr>
        <w:t>72</w:t>
      </w:r>
      <w:r>
        <w:rPr>
          <w:spacing w:val="9"/>
          <w:vertAlign w:val="baseline"/>
        </w:rPr>
        <w:t> </w:t>
      </w:r>
      <w:r>
        <w:rPr>
          <w:vertAlign w:val="baseline"/>
        </w:rPr>
        <w:t>Possessing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7"/>
          <w:vertAlign w:val="baseline"/>
        </w:rPr>
        <w:t> </w:t>
      </w:r>
      <w:r>
        <w:rPr>
          <w:vertAlign w:val="baseline"/>
        </w:rPr>
        <w:t>passport</w:t>
      </w:r>
      <w:r>
        <w:rPr>
          <w:spacing w:val="8"/>
          <w:vertAlign w:val="baseline"/>
        </w:rPr>
        <w:t> </w:t>
      </w:r>
      <w:r>
        <w:rPr>
          <w:vertAlign w:val="baseline"/>
        </w:rPr>
        <w:t>does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3"/>
          <w:vertAlign w:val="baseline"/>
        </w:rPr>
        <w:t> </w:t>
      </w:r>
      <w:r>
        <w:rPr>
          <w:vertAlign w:val="baseline"/>
        </w:rPr>
        <w:t>mean</w:t>
      </w:r>
      <w:r>
        <w:rPr>
          <w:spacing w:val="7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US v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Noriega and Others</w:t>
      </w:r>
      <w:r>
        <w:rPr>
          <w:i/>
          <w:spacing w:val="1"/>
          <w:vertAlign w:val="baseline"/>
        </w:rPr>
        <w:t> 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left="192"/>
      </w:pPr>
      <w:r>
        <w:rPr/>
        <w:t>General</w:t>
      </w:r>
      <w:r>
        <w:rPr>
          <w:spacing w:val="29"/>
        </w:rPr>
        <w:t> </w:t>
      </w:r>
      <w:r>
        <w:rPr/>
        <w:t>Noriega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charged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narcotic</w:t>
      </w:r>
      <w:r>
        <w:rPr>
          <w:spacing w:val="29"/>
        </w:rPr>
        <w:t> </w:t>
      </w:r>
      <w:r>
        <w:rPr/>
        <w:t>offences.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9"/>
        </w:rPr>
        <w:t> </w:t>
      </w:r>
      <w:r>
        <w:rPr/>
        <w:t>held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diplomatic</w:t>
      </w:r>
      <w:r>
        <w:rPr>
          <w:spacing w:val="-57"/>
        </w:rPr>
        <w:t> </w:t>
      </w:r>
      <w:r>
        <w:rPr/>
        <w:t>passport</w:t>
      </w:r>
      <w:r>
        <w:rPr>
          <w:spacing w:val="37"/>
        </w:rPr>
        <w:t> </w:t>
      </w:r>
      <w:r>
        <w:rPr/>
        <w:t>might</w:t>
      </w:r>
      <w:r>
        <w:rPr>
          <w:spacing w:val="37"/>
        </w:rPr>
        <w:t> </w:t>
      </w:r>
      <w:r>
        <w:rPr/>
        <w:t>secure</w:t>
      </w:r>
      <w:r>
        <w:rPr>
          <w:spacing w:val="38"/>
        </w:rPr>
        <w:t> </w:t>
      </w:r>
      <w:r>
        <w:rPr/>
        <w:t>certain</w:t>
      </w:r>
      <w:r>
        <w:rPr>
          <w:spacing w:val="40"/>
        </w:rPr>
        <w:t> </w:t>
      </w:r>
      <w:r>
        <w:rPr/>
        <w:t>courtesies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travel,</w:t>
      </w:r>
      <w:r>
        <w:rPr>
          <w:spacing w:val="37"/>
        </w:rPr>
        <w:t> </w:t>
      </w:r>
      <w:r>
        <w:rPr/>
        <w:t>but</w:t>
      </w:r>
      <w:r>
        <w:rPr>
          <w:spacing w:val="39"/>
        </w:rPr>
        <w:t> </w:t>
      </w:r>
      <w:r>
        <w:rPr/>
        <w:t>was</w:t>
      </w:r>
      <w:r>
        <w:rPr>
          <w:spacing w:val="37"/>
        </w:rPr>
        <w:t> </w:t>
      </w:r>
      <w:r>
        <w:rPr/>
        <w:t>without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3.624001pt;margin-top:9.118798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224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goes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interfere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receiving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Metropolitan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 [1969]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707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 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Noriega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District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Southern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District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Florida,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ILR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significance in law.</w:t>
      </w:r>
      <w:r>
        <w:rPr>
          <w:vertAlign w:val="superscript"/>
        </w:rPr>
        <w:t>74</w:t>
      </w:r>
      <w:r>
        <w:rPr>
          <w:vertAlign w:val="baseline"/>
        </w:rPr>
        <w:t> Most drug traffickers who are caught receive severe penalties, but</w:t>
      </w:r>
      <w:r>
        <w:rPr>
          <w:spacing w:val="1"/>
          <w:vertAlign w:val="baseline"/>
        </w:rPr>
        <w:t> </w:t>
      </w:r>
      <w:r>
        <w:rPr>
          <w:vertAlign w:val="baseline"/>
        </w:rPr>
        <w:t>for diplomats, the worst that can happen is a loss of and possible expulsion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country‟s diplomatic service;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most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"/>
          <w:vertAlign w:val="baseline"/>
        </w:rPr>
        <w:t> </w:t>
      </w:r>
      <w:r>
        <w:rPr>
          <w:vertAlign w:val="baseline"/>
        </w:rPr>
        <w:t>ready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the risk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potential rewards.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left="192" w:right="111"/>
        <w:jc w:val="both"/>
      </w:pPr>
      <w:r>
        <w:rPr/>
        <w:t>In</w:t>
      </w:r>
      <w:r>
        <w:rPr>
          <w:spacing w:val="1"/>
        </w:rPr>
        <w:t> </w:t>
      </w:r>
      <w:r>
        <w:rPr/>
        <w:t>the 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 suspicion,</w:t>
      </w:r>
      <w:r>
        <w:rPr>
          <w:spacing w:val="1"/>
        </w:rPr>
        <w:t> </w:t>
      </w:r>
      <w:r>
        <w:rPr/>
        <w:t>the bags</w:t>
      </w:r>
      <w:r>
        <w:rPr>
          <w:spacing w:val="1"/>
        </w:rPr>
        <w:t> </w:t>
      </w:r>
      <w:r>
        <w:rPr/>
        <w:t>may be inspected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 the diplomat agent or his or her authorized representative. Some airports</w:t>
      </w:r>
      <w:r>
        <w:rPr>
          <w:spacing w:val="1"/>
        </w:rPr>
        <w:t> </w:t>
      </w:r>
      <w:r>
        <w:rPr/>
        <w:t>routinely allow the luggage to be sniffed by dogs to check for drug. If the dogs sense</w:t>
      </w:r>
      <w:r>
        <w:rPr>
          <w:spacing w:val="1"/>
        </w:rPr>
        <w:t> </w:t>
      </w:r>
      <w:r>
        <w:rPr/>
        <w:t>drugs, the diplomat is normally requested to open the suspicious bag.</w:t>
      </w:r>
      <w:r>
        <w:rPr>
          <w:vertAlign w:val="superscript"/>
        </w:rPr>
        <w:t>76</w:t>
      </w:r>
      <w:r>
        <w:rPr>
          <w:vertAlign w:val="baseline"/>
        </w:rPr>
        <w:t> If the 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allow his baggage to be inspected or tested by agent of the aircraft carrier,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 is under no obligation to carry him.</w:t>
      </w:r>
      <w:r>
        <w:rPr>
          <w:vertAlign w:val="superscript"/>
        </w:rPr>
        <w:t>77</w:t>
      </w:r>
      <w:r>
        <w:rPr>
          <w:vertAlign w:val="baseline"/>
        </w:rPr>
        <w:t> Interestingly, in September 1986, the Italian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Ministry announced that as an anti-terrorism measure, all diplomats‟ Baggage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pouches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Italy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scanned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X-ray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machines. However, Britain and the US have resisted this practice, except on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occasions.</w:t>
      </w:r>
      <w:r>
        <w:rPr>
          <w:vertAlign w:val="superscript"/>
        </w:rPr>
        <w:t>78</w:t>
      </w:r>
    </w:p>
    <w:p>
      <w:pPr>
        <w:pStyle w:val="Heading2"/>
        <w:numPr>
          <w:ilvl w:val="1"/>
          <w:numId w:val="14"/>
        </w:numPr>
        <w:tabs>
          <w:tab w:pos="913" w:val="left" w:leader="none"/>
        </w:tabs>
        <w:spacing w:line="240" w:lineRule="auto" w:before="208" w:after="0"/>
        <w:ind w:left="912" w:right="0" w:hanging="721"/>
        <w:jc w:val="both"/>
      </w:pPr>
      <w:r>
        <w:rPr/>
        <w:t>Limitation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Inviolability</w:t>
      </w:r>
      <w:r>
        <w:rPr>
          <w:spacing w:val="-2"/>
        </w:rPr>
        <w:t> </w:t>
      </w:r>
      <w:r>
        <w:rPr/>
        <w:t>of Missions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92" w:right="116"/>
        <w:jc w:val="both"/>
      </w:pPr>
      <w:r>
        <w:rPr/>
        <w:t>The inviolability of mission premises was generally established in customary law by the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now considered one of the most important immunities.</w:t>
      </w:r>
      <w:r>
        <w:rPr>
          <w:vertAlign w:val="superscript"/>
        </w:rPr>
        <w:t>79</w:t>
      </w:r>
      <w:r>
        <w:rPr>
          <w:vertAlign w:val="baseline"/>
        </w:rPr>
        <w:t>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action is the Sun Yat-Sen incident of 1896.</w:t>
      </w:r>
      <w:r>
        <w:rPr>
          <w:spacing w:val="61"/>
          <w:vertAlign w:val="baseline"/>
        </w:rPr>
        <w:t> </w:t>
      </w:r>
      <w:r>
        <w:rPr>
          <w:vertAlign w:val="baseline"/>
        </w:rPr>
        <w:t>Sun Yat-Sen was a Chinese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and a political refugee who was detained as a prisoner in the Chinese</w:t>
      </w:r>
      <w:r>
        <w:rPr>
          <w:spacing w:val="60"/>
          <w:vertAlign w:val="baseline"/>
        </w:rPr>
        <w:t> </w:t>
      </w:r>
      <w:r>
        <w:rPr>
          <w:vertAlign w:val="baseline"/>
        </w:rPr>
        <w:t>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18"/>
          <w:vertAlign w:val="baseline"/>
        </w:rPr>
        <w:t> </w:t>
      </w:r>
      <w:r>
        <w:rPr>
          <w:vertAlign w:val="baseline"/>
        </w:rPr>
        <w:t>Once</w:t>
      </w:r>
      <w:r>
        <w:rPr>
          <w:spacing w:val="8"/>
          <w:vertAlign w:val="baseline"/>
        </w:rPr>
        <w:t> </w:t>
      </w:r>
      <w:r>
        <w:rPr>
          <w:vertAlign w:val="baseline"/>
        </w:rPr>
        <w:t>his</w:t>
      </w:r>
      <w:r>
        <w:rPr>
          <w:spacing w:val="9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9"/>
          <w:vertAlign w:val="baseline"/>
        </w:rPr>
        <w:t> </w:t>
      </w:r>
      <w:r>
        <w:rPr>
          <w:vertAlign w:val="baseline"/>
        </w:rPr>
        <w:t>became</w:t>
      </w:r>
      <w:r>
        <w:rPr>
          <w:spacing w:val="8"/>
          <w:vertAlign w:val="baseline"/>
        </w:rPr>
        <w:t> </w:t>
      </w:r>
      <w:r>
        <w:rPr>
          <w:vertAlign w:val="baseline"/>
        </w:rPr>
        <w:t>aware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this,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3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issue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3.624001pt;margin-top:9.720323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Farahmand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Berridge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3"/>
        <w:jc w:val="both"/>
      </w:pPr>
      <w:r>
        <w:rPr/>
        <w:t>a</w:t>
      </w:r>
      <w:r>
        <w:rPr>
          <w:spacing w:val="17"/>
        </w:rPr>
        <w:t> </w:t>
      </w:r>
      <w:r>
        <w:rPr/>
        <w:t>writ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i/>
        </w:rPr>
        <w:t>habeas</w:t>
      </w:r>
      <w:r>
        <w:rPr>
          <w:i/>
          <w:spacing w:val="19"/>
        </w:rPr>
        <w:t> </w:t>
      </w:r>
      <w:r>
        <w:rPr>
          <w:i/>
        </w:rPr>
        <w:t>corpus</w:t>
      </w:r>
      <w:r>
        <w:rPr/>
        <w:t>.</w:t>
      </w:r>
      <w:r>
        <w:rPr>
          <w:vertAlign w:val="superscript"/>
        </w:rPr>
        <w:t>80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issue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writ,</w:t>
      </w:r>
      <w:r>
        <w:rPr>
          <w:spacing w:val="17"/>
          <w:vertAlign w:val="baseline"/>
        </w:rPr>
        <w:t> </w:t>
      </w:r>
      <w:r>
        <w:rPr>
          <w:vertAlign w:val="baseline"/>
        </w:rPr>
        <w:t>doubting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decorum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action, and considered the matter to be for diplomatic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government formally requested the Chinese Minister to release him,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day.</w:t>
      </w:r>
      <w:r>
        <w:rPr>
          <w:vertAlign w:val="superscript"/>
        </w:rPr>
        <w:t>81</w:t>
      </w:r>
    </w:p>
    <w:p>
      <w:pPr>
        <w:pStyle w:val="BodyText"/>
        <w:spacing w:line="480" w:lineRule="auto" w:before="200"/>
        <w:ind w:left="192" w:right="116"/>
        <w:jc w:val="both"/>
      </w:pPr>
      <w:r>
        <w:rPr/>
        <w:t>Before the Vienna Convention, it was remarked that ambassadors were deemed to be</w:t>
      </w:r>
      <w:r>
        <w:rPr>
          <w:spacing w:val="1"/>
        </w:rPr>
        <w:t> </w:t>
      </w:r>
      <w:r>
        <w:rPr/>
        <w:t>outside the territory of the receiving State, with the use of the </w:t>
      </w:r>
      <w:r>
        <w:rPr>
          <w:i/>
        </w:rPr>
        <w:t>exterritoriality </w:t>
      </w:r>
      <w:r>
        <w:rPr/>
        <w:t>theory.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 Article 22 declares that the premises of the mission are inviolable and that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servers,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57"/>
          <w:vertAlign w:val="baseline"/>
        </w:rPr>
        <w:t> </w:t>
      </w:r>
      <w:r>
        <w:rPr>
          <w:vertAlign w:val="baseline"/>
        </w:rPr>
        <w:t>inspectors,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fire</w:t>
      </w:r>
      <w:r>
        <w:rPr>
          <w:spacing w:val="36"/>
          <w:vertAlign w:val="baseline"/>
        </w:rPr>
        <w:t> </w:t>
      </w:r>
      <w:r>
        <w:rPr>
          <w:vertAlign w:val="baseline"/>
        </w:rPr>
        <w:t>brigades,</w:t>
      </w:r>
      <w:r>
        <w:rPr>
          <w:spacing w:val="37"/>
          <w:vertAlign w:val="baseline"/>
        </w:rPr>
        <w:t> </w:t>
      </w:r>
      <w:r>
        <w:rPr>
          <w:vertAlign w:val="baseline"/>
        </w:rPr>
        <w:t>may</w:t>
      </w:r>
      <w:r>
        <w:rPr>
          <w:spacing w:val="34"/>
          <w:vertAlign w:val="baseline"/>
        </w:rPr>
        <w:t> </w:t>
      </w:r>
      <w:r>
        <w:rPr>
          <w:vertAlign w:val="baseline"/>
        </w:rPr>
        <w:t>not</w:t>
      </w:r>
      <w:r>
        <w:rPr>
          <w:spacing w:val="37"/>
          <w:vertAlign w:val="baseline"/>
        </w:rPr>
        <w:t> </w:t>
      </w:r>
      <w:r>
        <w:rPr>
          <w:vertAlign w:val="baseline"/>
        </w:rPr>
        <w:t>enter</w:t>
      </w:r>
      <w:r>
        <w:rPr>
          <w:spacing w:val="36"/>
          <w:vertAlign w:val="baseline"/>
        </w:rPr>
        <w:t> </w:t>
      </w:r>
      <w:r>
        <w:rPr>
          <w:vertAlign w:val="baseline"/>
        </w:rPr>
        <w:t>such</w:t>
      </w:r>
      <w:r>
        <w:rPr>
          <w:spacing w:val="37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3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head of the mission.</w:t>
      </w:r>
      <w:r>
        <w:rPr>
          <w:vertAlign w:val="superscript"/>
        </w:rPr>
        <w:t>83</w:t>
      </w:r>
      <w:r>
        <w:rPr>
          <w:vertAlign w:val="baseline"/>
        </w:rPr>
        <w:t> Even when the British authorities wished to construct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underground railway line running underneath the premises of several embassies,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consent of each embassy</w:t>
      </w:r>
      <w:r>
        <w:rPr>
          <w:spacing w:val="-5"/>
          <w:vertAlign w:val="baseline"/>
        </w:rPr>
        <w:t> </w:t>
      </w:r>
      <w:r>
        <w:rPr>
          <w:vertAlign w:val="baseline"/>
        </w:rPr>
        <w:t>was sought.</w:t>
      </w:r>
      <w:r>
        <w:rPr>
          <w:vertAlign w:val="superscript"/>
        </w:rPr>
        <w:t>84</w:t>
      </w:r>
    </w:p>
    <w:p>
      <w:pPr>
        <w:pStyle w:val="BodyText"/>
        <w:spacing w:line="480" w:lineRule="auto" w:before="201"/>
        <w:ind w:left="192" w:right="115"/>
        <w:jc w:val="both"/>
      </w:pPr>
      <w:r>
        <w:rPr/>
        <w:t>During the formulation of Article 22, there was a concern about the position of 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endangering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 premises.</w:t>
      </w:r>
      <w:r>
        <w:rPr>
          <w:vertAlign w:val="superscript"/>
        </w:rPr>
        <w:t>85</w:t>
      </w:r>
      <w:r>
        <w:rPr>
          <w:vertAlign w:val="baseline"/>
        </w:rPr>
        <w:t> The original draft of paragraph 1 gave authorities and agents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of past State practice supporting this position.</w:t>
      </w:r>
      <w:r>
        <w:rPr>
          <w:vertAlign w:val="superscript"/>
        </w:rPr>
        <w:t>86</w:t>
      </w:r>
      <w:r>
        <w:rPr>
          <w:vertAlign w:val="baseline"/>
        </w:rPr>
        <w:t> Thus the ILC concluded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an addition was inappropriate and unnecessary.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Conference there was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43"/>
          <w:vertAlign w:val="baseline"/>
        </w:rPr>
        <w:t> </w:t>
      </w:r>
      <w:r>
        <w:rPr>
          <w:vertAlign w:val="baseline"/>
        </w:rPr>
        <w:t>over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issue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45"/>
          <w:vertAlign w:val="baseline"/>
        </w:rPr>
        <w:t> </w:t>
      </w:r>
      <w:r>
        <w:rPr>
          <w:vertAlign w:val="baseline"/>
        </w:rPr>
        <w:t>entry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case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fire,</w:t>
      </w:r>
      <w:r>
        <w:rPr>
          <w:spacing w:val="47"/>
          <w:vertAlign w:val="baseline"/>
        </w:rPr>
        <w:t> </w:t>
      </w:r>
      <w:r>
        <w:rPr>
          <w:vertAlign w:val="baseline"/>
        </w:rPr>
        <w:t>epidemic</w:t>
      </w:r>
      <w:r>
        <w:rPr>
          <w:spacing w:val="44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other</w:t>
      </w:r>
      <w:r>
        <w:rPr>
          <w:spacing w:val="43"/>
          <w:vertAlign w:val="baseline"/>
        </w:rPr>
        <w:t> </w:t>
      </w:r>
      <w:r>
        <w:rPr>
          <w:vertAlign w:val="baseline"/>
        </w:rPr>
        <w:t>extreme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3.624001pt;margin-top:13.578858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 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spacing w:before="0"/>
        <w:ind w:left="192" w:right="612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 Lord Gore-Booth op. cit p. 50.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120-121.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100"/>
        <w:ind w:left="192" w:right="112"/>
        <w:jc w:val="both"/>
      </w:pPr>
      <w:r>
        <w:rPr/>
        <w:t>emergency.</w:t>
      </w:r>
      <w:r>
        <w:rPr>
          <w:vertAlign w:val="superscript"/>
        </w:rPr>
        <w:t>87</w:t>
      </w:r>
      <w:r>
        <w:rPr>
          <w:vertAlign w:val="baseline"/>
        </w:rPr>
        <w:t> This was objected to on the basis that the receiving State might abuse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and enter into the mission in what it considered an “extreme emergency”.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clearly decided that the inviolability of the mission should be unqualified.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any crimes committed on the mission‟s premises are regarded in law as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place in the territory of the receiving State, but no right of entry is given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State, even where it suspects or has proof that the inviolability of the mission is</w:t>
      </w:r>
      <w:r>
        <w:rPr>
          <w:spacing w:val="-57"/>
          <w:vertAlign w:val="baseline"/>
        </w:rPr>
        <w:t> </w:t>
      </w:r>
      <w:r>
        <w:rPr>
          <w:vertAlign w:val="baseline"/>
        </w:rPr>
        <w:t>being abused.</w:t>
      </w:r>
      <w:r>
        <w:rPr>
          <w:vertAlign w:val="superscript"/>
        </w:rPr>
        <w:t>89</w:t>
      </w:r>
      <w:r>
        <w:rPr>
          <w:vertAlign w:val="baseline"/>
        </w:rPr>
        <w:t> However, Denza remarks that entry without consent as a last resort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justified in international law by the need to protect human life.</w:t>
      </w:r>
      <w:r>
        <w:rPr>
          <w:vertAlign w:val="superscript"/>
        </w:rPr>
        <w:t>90</w:t>
      </w:r>
      <w:r>
        <w:rPr>
          <w:spacing w:val="60"/>
          <w:vertAlign w:val="baseline"/>
        </w:rPr>
        <w:t> </w:t>
      </w:r>
      <w:r>
        <w:rPr>
          <w:vertAlign w:val="baseline"/>
        </w:rPr>
        <w:t>If this is the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why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allow entry</w:t>
      </w:r>
      <w:r>
        <w:rPr>
          <w:spacing w:val="-3"/>
          <w:vertAlign w:val="baseline"/>
        </w:rPr>
        <w:t> </w:t>
      </w:r>
      <w:r>
        <w:rPr>
          <w:vertAlign w:val="baseline"/>
        </w:rPr>
        <w:t>in times of emergencies?</w:t>
      </w:r>
    </w:p>
    <w:p>
      <w:pPr>
        <w:pStyle w:val="BodyText"/>
        <w:spacing w:line="480" w:lineRule="auto" w:before="201"/>
        <w:ind w:left="192" w:right="115"/>
        <w:jc w:val="both"/>
      </w:pPr>
      <w:r>
        <w:rPr/>
        <w:pict>
          <v:rect style="position:absolute;margin-left:93.624001pt;margin-top:346.743164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An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sparked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outrage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missions was the Libyan shooting in St James‟s Square.</w:t>
      </w:r>
      <w:r>
        <w:rPr>
          <w:spacing w:val="1"/>
        </w:rPr>
        <w:t> </w:t>
      </w:r>
      <w:r>
        <w:rPr/>
        <w:t>A group of Libyan protestors</w:t>
      </w:r>
      <w:r>
        <w:rPr>
          <w:spacing w:val="1"/>
        </w:rPr>
        <w:t> </w:t>
      </w:r>
      <w:r>
        <w:rPr/>
        <w:t>opposed to Libyan leader Gaddafi had assembled before the People‟s Bureau in London</w:t>
      </w:r>
      <w:r>
        <w:rPr>
          <w:spacing w:val="1"/>
        </w:rPr>
        <w:t> </w:t>
      </w:r>
      <w:r>
        <w:rPr/>
        <w:t>to protest the leader‟s treatment of students in</w:t>
      </w:r>
      <w:r>
        <w:rPr>
          <w:spacing w:val="1"/>
        </w:rPr>
        <w:t> </w:t>
      </w:r>
      <w:r>
        <w:rPr/>
        <w:t>Libya.</w:t>
      </w:r>
      <w:r>
        <w:rPr>
          <w:vertAlign w:val="superscript"/>
        </w:rPr>
        <w:t>91</w:t>
      </w:r>
      <w:r>
        <w:rPr>
          <w:vertAlign w:val="baseline"/>
        </w:rPr>
        <w:t> The group was peaceful,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warning machine gunfire came from the People‟s Bureau into the crowd.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gunfire killed a policewoman, Constable Yvonne Fletcher, and injured ten people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crowd.</w:t>
      </w:r>
      <w:r>
        <w:rPr>
          <w:vertAlign w:val="superscript"/>
        </w:rPr>
        <w:t>92</w:t>
      </w:r>
      <w:r>
        <w:rPr>
          <w:vertAlign w:val="baseline"/>
        </w:rPr>
        <w:t> The police immediately surrounded the embassy to prevent anyone entering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exiting the building.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Home Secretary demanded that Libya allow the police to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building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 evidence.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Embassy refused</w:t>
      </w:r>
      <w:r>
        <w:rPr>
          <w:spacing w:val="1"/>
          <w:vertAlign w:val="baseline"/>
        </w:rPr>
        <w:t> </w:t>
      </w:r>
      <w:r>
        <w:rPr>
          <w:vertAlign w:val="baseline"/>
        </w:rPr>
        <w:t>entry.</w:t>
      </w:r>
      <w:r>
        <w:rPr>
          <w:vertAlign w:val="superscript"/>
        </w:rPr>
        <w:t>93</w:t>
      </w:r>
      <w:r>
        <w:rPr>
          <w:vertAlign w:val="baseline"/>
        </w:rPr>
        <w:t> In response to the British action, the Libyan government retaliated by ordering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 to besiege the British embassy in Tripoli.</w:t>
      </w:r>
      <w:r>
        <w:rPr>
          <w:vertAlign w:val="superscript"/>
        </w:rPr>
        <w:t>94</w:t>
      </w:r>
      <w:r>
        <w:rPr>
          <w:vertAlign w:val="baseline"/>
        </w:rPr>
        <w:t> With both countries holding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other‟s</w:t>
      </w:r>
      <w:r>
        <w:rPr>
          <w:spacing w:val="17"/>
          <w:vertAlign w:val="baseline"/>
        </w:rPr>
        <w:t> </w:t>
      </w:r>
      <w:r>
        <w:rPr>
          <w:vertAlign w:val="baseline"/>
        </w:rPr>
        <w:t>embassies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official‟s</w:t>
      </w:r>
      <w:r>
        <w:rPr>
          <w:spacing w:val="18"/>
          <w:vertAlign w:val="baseline"/>
        </w:rPr>
        <w:t> </w:t>
      </w:r>
      <w:r>
        <w:rPr>
          <w:vertAlign w:val="baseline"/>
        </w:rPr>
        <w:t>hostage,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stalemate</w:t>
      </w:r>
      <w:r>
        <w:rPr>
          <w:spacing w:val="16"/>
          <w:vertAlign w:val="baseline"/>
        </w:rPr>
        <w:t> </w:t>
      </w:r>
      <w:r>
        <w:rPr>
          <w:vertAlign w:val="baseline"/>
        </w:rPr>
        <w:t>occurred.</w:t>
      </w:r>
      <w:r>
        <w:rPr>
          <w:spacing w:val="37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19"/>
          <w:vertAlign w:val="baseline"/>
        </w:rPr>
        <w:t> </w:t>
      </w:r>
      <w:r>
        <w:rPr>
          <w:vertAlign w:val="baseline"/>
        </w:rPr>
        <w:t>looked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356.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126.</w:t>
      </w:r>
    </w:p>
    <w:p>
      <w:pPr>
        <w:spacing w:before="18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Wright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(1987)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 “</w:t>
      </w:r>
      <w:r>
        <w:rPr>
          <w:rFonts w:ascii="Calibri" w:hAnsi="Calibri"/>
          <w:i/>
          <w:sz w:val="20"/>
          <w:vertAlign w:val="baseline"/>
        </w:rPr>
        <w:t>Diplomatic Immunity</w:t>
      </w:r>
      <w:r>
        <w:rPr>
          <w:rFonts w:ascii="Calibri" w:hAnsi="Calibri"/>
          <w:sz w:val="20"/>
          <w:vertAlign w:val="baseline"/>
        </w:rPr>
        <w:t>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179.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Higgins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2"/>
        <w:jc w:val="both"/>
      </w:pPr>
      <w:r>
        <w:rPr/>
        <w:t>legally acceptable alternatives to resolve the dispute.</w:t>
      </w:r>
      <w:r>
        <w:rPr>
          <w:spacing w:val="1"/>
        </w:rPr>
        <w:t> </w:t>
      </w:r>
      <w:r>
        <w:rPr/>
        <w:t>The British officials decided that in</w:t>
      </w:r>
      <w:r>
        <w:rPr>
          <w:spacing w:val="-57"/>
        </w:rPr>
        <w:t> </w:t>
      </w:r>
      <w:r>
        <w:rPr/>
        <w:t>order to capture the gunmen, they had to close the People‟s Bureau and evaluate each</w:t>
      </w:r>
      <w:r>
        <w:rPr>
          <w:spacing w:val="1"/>
        </w:rPr>
        <w:t> </w:t>
      </w:r>
      <w:r>
        <w:rPr/>
        <w:t>official‟s immunity under the Vienna Convention.</w:t>
      </w:r>
      <w:r>
        <w:rPr>
          <w:vertAlign w:val="superscript"/>
        </w:rPr>
        <w:t>95</w:t>
      </w:r>
      <w:r>
        <w:rPr>
          <w:vertAlign w:val="baseline"/>
        </w:rPr>
        <w:t> Those not accorded immunity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Surprisingly</w:t>
      </w:r>
      <w:r>
        <w:rPr>
          <w:spacing w:val="61"/>
          <w:vertAlign w:val="baseline"/>
        </w:rPr>
        <w:t> </w:t>
      </w:r>
      <w:r>
        <w:rPr>
          <w:vertAlign w:val="baseline"/>
        </w:rPr>
        <w:t>enough,</w:t>
      </w:r>
      <w:r>
        <w:rPr>
          <w:spacing w:val="61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occurred.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Libyan government offered to send an investigatory team to London whose work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followed by prosecutions of any suspects in Libyan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 declined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offer.</w:t>
      </w:r>
      <w:r>
        <w:rPr>
          <w:vertAlign w:val="superscript"/>
        </w:rPr>
        <w:t>97</w:t>
      </w:r>
      <w:r>
        <w:rPr>
          <w:vertAlign w:val="baseline"/>
        </w:rPr>
        <w:t> Britain guaranteed all occupants safe passage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 and promised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 their bags.</w:t>
      </w:r>
      <w:r>
        <w:rPr>
          <w:vertAlign w:val="superscript"/>
        </w:rPr>
        <w:t>98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delegation in Libya were 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Britain. After the occupants of the People‟s Bureau had left, the police searched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spent</w:t>
      </w:r>
      <w:r>
        <w:rPr>
          <w:spacing w:val="1"/>
          <w:vertAlign w:val="baseline"/>
        </w:rPr>
        <w:t> </w:t>
      </w:r>
      <w:r>
        <w:rPr>
          <w:vertAlign w:val="baseline"/>
        </w:rPr>
        <w:t>cartridges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gun.</w:t>
      </w:r>
      <w:r>
        <w:rPr>
          <w:vertAlign w:val="superscript"/>
        </w:rPr>
        <w:t>99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 responsible for the death of Constable Fletcher was never punished. 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arises from the above situation is why the police were not able to enter the embassy.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Vienna Convention confers such immunities and privileges to </w:t>
      </w:r>
      <w:r>
        <w:rPr>
          <w:i/>
          <w:vertAlign w:val="baseline"/>
        </w:rPr>
        <w:t>bona fide </w:t>
      </w:r>
      <w:r>
        <w:rPr>
          <w:vertAlign w:val="baseline"/>
        </w:rPr>
        <w:t>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embassies and not to terrorists camouflaged as diplomats.</w:t>
      </w:r>
      <w:r>
        <w:rPr>
          <w:vertAlign w:val="superscript"/>
        </w:rPr>
        <w:t>100</w:t>
      </w:r>
      <w:r>
        <w:rPr>
          <w:vertAlign w:val="baseline"/>
        </w:rPr>
        <w:t> Furthermore, there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debates that the embassy was in fact not qualified as a </w:t>
      </w:r>
      <w:r>
        <w:rPr>
          <w:i/>
          <w:vertAlign w:val="baseline"/>
        </w:rPr>
        <w:t>bona fide </w:t>
      </w:r>
      <w:r>
        <w:rPr>
          <w:vertAlign w:val="baseline"/>
        </w:rPr>
        <w:t>embassy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of government was not accepted by the UK.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this was the case then the Libyan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People‟s</w:t>
      </w:r>
      <w:r>
        <w:rPr>
          <w:spacing w:val="28"/>
          <w:vertAlign w:val="baseline"/>
        </w:rPr>
        <w:t> </w:t>
      </w:r>
      <w:r>
        <w:rPr>
          <w:vertAlign w:val="baseline"/>
        </w:rPr>
        <w:t>Bureau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inviolable.</w:t>
      </w:r>
      <w:r>
        <w:rPr>
          <w:vertAlign w:val="superscript"/>
        </w:rPr>
        <w:t>101</w:t>
      </w:r>
      <w:r>
        <w:rPr>
          <w:spacing w:val="3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7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would</w:t>
      </w:r>
      <w:r>
        <w:rPr>
          <w:spacing w:val="28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26"/>
          <w:vertAlign w:val="baseline"/>
        </w:rPr>
        <w:t> </w:t>
      </w:r>
      <w:r>
        <w:rPr>
          <w:vertAlign w:val="baseline"/>
        </w:rPr>
        <w:t>entry</w:t>
      </w:r>
      <w:r>
        <w:rPr>
          <w:spacing w:val="24"/>
          <w:vertAlign w:val="baseline"/>
        </w:rPr>
        <w:t> </w:t>
      </w:r>
      <w:r>
        <w:rPr>
          <w:vertAlign w:val="baseline"/>
        </w:rPr>
        <w:t>into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embassy is self-defence. Had the firing continued, counter-firing would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possible.</w:t>
      </w:r>
      <w:r>
        <w:rPr>
          <w:spacing w:val="13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used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5"/>
          <w:vertAlign w:val="baseline"/>
        </w:rPr>
        <w:t> </w:t>
      </w:r>
      <w:r>
        <w:rPr>
          <w:vertAlign w:val="baseline"/>
        </w:rPr>
        <w:t>reason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entry,</w:t>
      </w:r>
      <w:r>
        <w:rPr>
          <w:spacing w:val="5"/>
          <w:vertAlign w:val="baseline"/>
        </w:rPr>
        <w:t> </w:t>
      </w:r>
      <w:r>
        <w:rPr>
          <w:vertAlign w:val="baseline"/>
        </w:rPr>
        <w:t>but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search</w:t>
      </w:r>
      <w:r>
        <w:rPr>
          <w:spacing w:val="5"/>
          <w:vertAlign w:val="baseline"/>
        </w:rPr>
        <w:t> </w:t>
      </w:r>
      <w:r>
        <w:rPr>
          <w:vertAlign w:val="baseline"/>
        </w:rPr>
        <w:t>done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10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643.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180-181.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643-644.</w:t>
      </w:r>
    </w:p>
    <w:p>
      <w:pPr>
        <w:spacing w:before="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100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Goldberg,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(1984-1985)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Shoot-Out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Libyan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Self-Styles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People’s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Bureau: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Case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State-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Supported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Terrorism</w:t>
      </w:r>
      <w:r>
        <w:rPr>
          <w:rFonts w:ascii="Calibri" w:hAnsi="Calibri"/>
          <w:sz w:val="20"/>
          <w:vertAlign w:val="baseline"/>
        </w:rPr>
        <w:t>” 30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Dakota 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24"/>
          <w:pgSz w:w="11910" w:h="16840"/>
          <w:pgMar w:footer="1573" w:header="0" w:top="1180" w:bottom="1760" w:left="1680" w:right="1320"/>
        </w:sectPr>
      </w:pPr>
    </w:p>
    <w:p>
      <w:pPr>
        <w:pStyle w:val="BodyText"/>
        <w:spacing w:line="480" w:lineRule="auto" w:before="100"/>
        <w:ind w:left="192" w:right="115"/>
        <w:jc w:val="both"/>
      </w:pPr>
      <w:r>
        <w:rPr/>
        <w:t>while Libyans exited the Bureau was justified.</w:t>
      </w:r>
      <w:r>
        <w:rPr>
          <w:vertAlign w:val="superscript"/>
        </w:rPr>
        <w:t>102</w:t>
      </w:r>
      <w:r>
        <w:rPr>
          <w:vertAlign w:val="baseline"/>
        </w:rPr>
        <w:t> There have been several theories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suggestions that if the Bureau was a </w:t>
      </w:r>
      <w:r>
        <w:rPr>
          <w:i/>
          <w:vertAlign w:val="baseline"/>
        </w:rPr>
        <w:t>bona fide </w:t>
      </w:r>
      <w:r>
        <w:rPr>
          <w:vertAlign w:val="baseline"/>
        </w:rPr>
        <w:t>mission, then its status as such was lost by</w:t>
      </w:r>
      <w:r>
        <w:rPr>
          <w:spacing w:val="-57"/>
          <w:vertAlign w:val="baseline"/>
        </w:rPr>
        <w:t> </w:t>
      </w:r>
      <w:r>
        <w:rPr>
          <w:vertAlign w:val="baseline"/>
        </w:rPr>
        <w:t>breach of the obligations under Article 41(1) to respect the laws of the receiving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the Vienna Convention is to promote international relations, and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the interruption of negotiations or communication or even worse, promote abuse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diplomatic immunity.</w:t>
      </w:r>
      <w:r>
        <w:rPr>
          <w:vertAlign w:val="superscript"/>
        </w:rPr>
        <w:t>103</w:t>
      </w:r>
    </w:p>
    <w:p>
      <w:pPr>
        <w:pStyle w:val="BodyText"/>
        <w:spacing w:line="480" w:lineRule="auto" w:before="201"/>
        <w:ind w:left="192" w:right="11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inviolability. The Pakistan government told the ambassador of Iraq that it had evidence</w:t>
      </w:r>
      <w:r>
        <w:rPr>
          <w:spacing w:val="1"/>
        </w:rPr>
        <w:t> </w:t>
      </w:r>
      <w:r>
        <w:rPr/>
        <w:t>that arms were being imported into the country through diplomatic cover</w:t>
      </w:r>
      <w:r>
        <w:rPr>
          <w:spacing w:val="60"/>
        </w:rPr>
        <w:t> </w:t>
      </w:r>
      <w:r>
        <w:rPr/>
        <w:t>and stored in</w:t>
      </w:r>
      <w:r>
        <w:rPr>
          <w:spacing w:val="1"/>
        </w:rPr>
        <w:t> </w:t>
      </w:r>
      <w:r>
        <w:rPr/>
        <w:t>the Embassy of Iraq.</w:t>
      </w:r>
      <w:r>
        <w:rPr>
          <w:vertAlign w:val="superscript"/>
        </w:rPr>
        <w:t>104</w:t>
      </w:r>
      <w:r>
        <w:rPr>
          <w:vertAlign w:val="baseline"/>
        </w:rPr>
        <w:t> The Pakistan government requested permission to search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Iraqi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to enter and 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premises in the Iraqi ambassador‟s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vertAlign w:val="superscript"/>
        </w:rPr>
        <w:t>105</w:t>
      </w:r>
      <w:r>
        <w:rPr>
          <w:vertAlign w:val="baseline"/>
        </w:rPr>
        <w:t> quantities of arms were discovered stored in crates.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Iraqi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protested, the Pakistan government declared the ambassador </w:t>
      </w:r>
      <w:r>
        <w:rPr>
          <w:i/>
          <w:vertAlign w:val="baseline"/>
        </w:rPr>
        <w:t>persona non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grata </w:t>
      </w:r>
      <w:r>
        <w:rPr>
          <w:vertAlign w:val="baseline"/>
        </w:rPr>
        <w:t>and recalled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 ambassador.</w:t>
      </w:r>
      <w:r>
        <w:rPr>
          <w:vertAlign w:val="superscript"/>
        </w:rPr>
        <w:t>106</w:t>
      </w:r>
    </w:p>
    <w:p>
      <w:pPr>
        <w:pStyle w:val="BodyText"/>
        <w:spacing w:line="480" w:lineRule="auto" w:before="200"/>
        <w:ind w:left="192" w:right="113"/>
        <w:jc w:val="both"/>
      </w:pPr>
      <w:r>
        <w:rPr/>
        <w:t>On the other hand, entry into the embassy without jurisdiction cannot and should not be</w:t>
      </w:r>
      <w:r>
        <w:rPr>
          <w:spacing w:val="1"/>
        </w:rPr>
        <w:t> </w:t>
      </w:r>
      <w:r>
        <w:rPr/>
        <w:t>tolerated.</w:t>
      </w:r>
      <w:r>
        <w:rPr>
          <w:spacing w:val="1"/>
        </w:rPr>
        <w:t> </w:t>
      </w:r>
      <w:r>
        <w:rPr/>
        <w:t>There is a danger of entering the mission premises without consent of the</w:t>
      </w:r>
      <w:r>
        <w:rPr>
          <w:spacing w:val="1"/>
        </w:rPr>
        <w:t> </w:t>
      </w:r>
      <w:r>
        <w:rPr/>
        <w:t>ambassador.</w:t>
      </w:r>
      <w:r>
        <w:rPr>
          <w:spacing w:val="1"/>
        </w:rPr>
        <w:t> </w:t>
      </w:r>
      <w:r>
        <w:rPr/>
        <w:t>An example occurred in 1985 when the South African police entered the</w:t>
      </w:r>
      <w:r>
        <w:rPr>
          <w:spacing w:val="1"/>
        </w:rPr>
        <w:t> </w:t>
      </w:r>
      <w:r>
        <w:rPr/>
        <w:t>mission of the Netherlands and rearrested a Dutch anthropologist, Klaas de Jong, on the</w:t>
      </w:r>
      <w:r>
        <w:rPr>
          <w:spacing w:val="1"/>
        </w:rPr>
        <w:t> </w:t>
      </w:r>
      <w:r>
        <w:rPr/>
        <w:t>grounds of assisting the ANC and escaping from detention.</w:t>
      </w:r>
      <w:r>
        <w:rPr>
          <w:vertAlign w:val="superscript"/>
        </w:rPr>
        <w:t>107</w:t>
      </w:r>
      <w:r>
        <w:rPr>
          <w:vertAlign w:val="baseline"/>
        </w:rPr>
        <w:t> The Dutch protested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recall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South</w:t>
      </w:r>
      <w:r>
        <w:rPr>
          <w:spacing w:val="9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7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7"/>
          <w:vertAlign w:val="baseline"/>
        </w:rPr>
        <w:t> </w:t>
      </w:r>
      <w:r>
        <w:rPr>
          <w:vertAlign w:val="baseline"/>
        </w:rPr>
        <w:t>led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prisoner‟s</w:t>
      </w:r>
      <w:r>
        <w:rPr>
          <w:spacing w:val="8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apologies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3.624001pt;margin-top:7.779249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102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Cameron,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I.,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(1985)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34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“First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Foreign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Affairs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Committee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Commons”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&amp;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Comparative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Quarterly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p.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612.</w:t>
      </w:r>
    </w:p>
    <w:p>
      <w:pPr>
        <w:spacing w:before="1"/>
        <w:ind w:left="192" w:right="594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z w:val="20"/>
          <w:vertAlign w:val="baseline"/>
        </w:rPr>
        <w:t> Wright S.L op cit.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179-182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z w:val="20"/>
          <w:vertAlign w:val="baseline"/>
        </w:rPr>
        <w:t> Lord Gore-Booth op cit. p. 110.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4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25"/>
          <w:pgSz w:w="11910" w:h="16840"/>
          <w:pgMar w:footer="1549" w:header="0" w:top="1140" w:bottom="1740" w:left="1680" w:right="1320"/>
        </w:sectPr>
      </w:pPr>
    </w:p>
    <w:p>
      <w:pPr>
        <w:pStyle w:val="BodyText"/>
        <w:spacing w:line="482" w:lineRule="auto" w:before="100"/>
        <w:ind w:left="192" w:right="117"/>
        <w:jc w:val="both"/>
      </w:pPr>
      <w:r>
        <w:rPr/>
        <w:t>for the violation.</w:t>
      </w:r>
      <w:r>
        <w:rPr>
          <w:vertAlign w:val="superscript"/>
        </w:rPr>
        <w:t>108</w:t>
      </w:r>
      <w:r>
        <w:rPr>
          <w:vertAlign w:val="baseline"/>
        </w:rPr>
        <w:t> This incident re-enforced Article 22 and ensured that the mission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intrusion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95"/>
        <w:ind w:left="192" w:right="113"/>
        <w:jc w:val="both"/>
      </w:pPr>
      <w:r>
        <w:rPr/>
        <w:t>In addition, Article 22 places a special duty on the receiving State to take appropriate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dignity.</w:t>
      </w:r>
      <w:r>
        <w:rPr>
          <w:vertAlign w:val="superscript"/>
        </w:rPr>
        <w:t>109</w:t>
      </w:r>
      <w:r>
        <w:rPr>
          <w:vertAlign w:val="baseline"/>
        </w:rPr>
        <w:t> The impairment of the dignity of the mission was considered in the Australian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</w:t>
      </w:r>
      <w:r>
        <w:rPr>
          <w:i/>
          <w:vertAlign w:val="baseline"/>
        </w:rPr>
        <w:t>Minister for Foreign Affairs and Trade and Others v Magno and Another</w:t>
      </w:r>
      <w:r>
        <w:rPr>
          <w:vertAlign w:val="baseline"/>
        </w:rPr>
        <w:t>.</w:t>
      </w:r>
      <w:r>
        <w:rPr>
          <w:vertAlign w:val="superscript"/>
        </w:rPr>
        <w:t>110</w:t>
      </w:r>
      <w:r>
        <w:rPr>
          <w:vertAlign w:val="baseline"/>
        </w:rPr>
        <w:t> Magno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other representatives of the East Timorese community placed 124 white wooden</w:t>
      </w:r>
      <w:r>
        <w:rPr>
          <w:spacing w:val="1"/>
          <w:vertAlign w:val="baseline"/>
        </w:rPr>
        <w:t> </w:t>
      </w:r>
      <w:r>
        <w:rPr>
          <w:vertAlign w:val="baseline"/>
        </w:rPr>
        <w:t>crosses on the grass next to the footpath outside the Indonesian embassy as a symbolic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 against the killings of a number of East Timorese people by the Indonesian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Australian Diplomatic Immunities Act of 1967 authorized the removal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crosses as an appropriate step to prevent the impairment of dignity of the mission.</w:t>
      </w:r>
      <w:r>
        <w:rPr>
          <w:vertAlign w:val="superscript"/>
        </w:rPr>
        <w:t>111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in </w:t>
      </w:r>
      <w:r>
        <w:rPr>
          <w:i/>
          <w:vertAlign w:val="baseline"/>
        </w:rPr>
        <w:t>R v Rogues </w:t>
      </w:r>
      <w:r>
        <w:rPr>
          <w:vertAlign w:val="baseline"/>
        </w:rPr>
        <w:t>that the impairment of dignity of the mission required abusive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insulting</w:t>
      </w:r>
      <w:r>
        <w:rPr>
          <w:spacing w:val="-3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 just political demonstrations.</w:t>
      </w:r>
      <w:r>
        <w:rPr>
          <w:vertAlign w:val="superscript"/>
        </w:rPr>
        <w:t>112</w:t>
      </w:r>
    </w:p>
    <w:p>
      <w:pPr>
        <w:pStyle w:val="BodyText"/>
        <w:spacing w:line="480" w:lineRule="auto" w:before="200"/>
        <w:ind w:left="192" w:right="114"/>
        <w:jc w:val="both"/>
      </w:pPr>
      <w:r>
        <w:rPr/>
        <w:t>Appropriate steps imply that the extent of the protection provided must be proportionate</w:t>
      </w:r>
      <w:r>
        <w:rPr>
          <w:spacing w:val="1"/>
        </w:rPr>
        <w:t> </w:t>
      </w:r>
      <w:r>
        <w:rPr/>
        <w:t>to the risk or threat imminent to the premises.</w:t>
      </w:r>
      <w:r>
        <w:rPr>
          <w:spacing w:val="1"/>
        </w:rPr>
        <w:t> </w:t>
      </w:r>
      <w:r>
        <w:rPr/>
        <w:t>Accordingly, if the receiving State knows</w:t>
      </w:r>
      <w:r>
        <w:rPr>
          <w:spacing w:val="1"/>
        </w:rPr>
        <w:t> </w:t>
      </w:r>
      <w:r>
        <w:rPr/>
        <w:t>of an impending hostile demonstration or attack, then it is obliged to provide protection</w:t>
      </w:r>
      <w:r>
        <w:rPr>
          <w:spacing w:val="1"/>
        </w:rPr>
        <w:t> </w:t>
      </w:r>
      <w:r>
        <w:rPr/>
        <w:t>proportionate to the threat.</w:t>
      </w:r>
      <w:r>
        <w:rPr>
          <w:vertAlign w:val="superscript"/>
        </w:rPr>
        <w:t>113</w:t>
      </w:r>
      <w:r>
        <w:rPr>
          <w:vertAlign w:val="baseline"/>
        </w:rPr>
        <w:t> In the much cited case of </w:t>
      </w:r>
      <w:r>
        <w:rPr>
          <w:i/>
          <w:vertAlign w:val="baseline"/>
        </w:rPr>
        <w:t>United States v. Diplomatic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Consular Staff in Tehran</w:t>
      </w:r>
      <w:r>
        <w:rPr>
          <w:i/>
          <w:vertAlign w:val="superscript"/>
        </w:rPr>
        <w:t>114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60"/>
          <w:vertAlign w:val="baseline"/>
        </w:rPr>
        <w:t> </w:t>
      </w:r>
      <w:r>
        <w:rPr>
          <w:vertAlign w:val="baseline"/>
        </w:rPr>
        <w:t>upheld the principle of the inviolability of the 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diplomatic mission and the duty upon the receiving State to protect the premises,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archives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well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10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Minister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Foreign Affairs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Magno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Another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(1992-1993)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529.</w:t>
      </w:r>
    </w:p>
    <w:p>
      <w:pPr>
        <w:spacing w:line="243" w:lineRule="exact"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Roques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Judgment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z w:val="20"/>
          <w:vertAlign w:val="superscript"/>
        </w:rPr>
        <w:t>st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August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1984,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unreported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92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Lord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Gore-Booth,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1910" w:h="16840"/>
          <w:pgMar w:footer="1549" w:header="0" w:top="1140" w:bottom="1740" w:left="1680" w:right="1320"/>
        </w:sectPr>
      </w:pPr>
    </w:p>
    <w:p>
      <w:pPr>
        <w:spacing w:line="480" w:lineRule="auto" w:before="100"/>
        <w:ind w:left="192" w:right="114" w:firstLine="0"/>
        <w:jc w:val="both"/>
        <w:rPr>
          <w:i/>
          <w:sz w:val="24"/>
        </w:rPr>
      </w:pPr>
      <w:r>
        <w:rPr>
          <w:sz w:val="24"/>
        </w:rPr>
        <w:t>mission.</w:t>
      </w:r>
      <w:r>
        <w:rPr>
          <w:sz w:val="24"/>
          <w:vertAlign w:val="superscript"/>
        </w:rPr>
        <w:t>115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looking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infringements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concerns over the ICJ‟s jurisdiction in the hearing of the case.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Article 36(1)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Statute of the International Court of Justice</w:t>
      </w:r>
      <w:r>
        <w:rPr>
          <w:sz w:val="24"/>
          <w:vertAlign w:val="superscript"/>
        </w:rPr>
        <w:t>116</w:t>
      </w:r>
      <w:r>
        <w:rPr>
          <w:sz w:val="24"/>
          <w:vertAlign w:val="baseline"/>
        </w:rPr>
        <w:t> states that the court may hear all cases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 referred to it and all matters provided for in the Charter of the UN or in treaties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conventions.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Vienna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Convention and its Optional Protocol and the Consular Convention and its Optional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Protocol.</w:t>
      </w:r>
      <w:r>
        <w:rPr>
          <w:sz w:val="24"/>
          <w:vertAlign w:val="superscript"/>
        </w:rPr>
        <w:t>117</w:t>
      </w:r>
      <w:r>
        <w:rPr>
          <w:sz w:val="24"/>
          <w:vertAlign w:val="baseline"/>
        </w:rPr>
        <w:t> Article 1 of both the Optional Protocols states: </w:t>
      </w:r>
      <w:r>
        <w:rPr>
          <w:i/>
          <w:sz w:val="24"/>
          <w:vertAlign w:val="baseline"/>
        </w:rPr>
        <w:t>Disputes arising out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interpretation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compulsory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jurisdiction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Court 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Justice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may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accordingly be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brought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before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Court”.</w:t>
      </w:r>
      <w:r>
        <w:rPr>
          <w:i/>
          <w:sz w:val="24"/>
          <w:vertAlign w:val="superscript"/>
        </w:rPr>
        <w:t>118</w:t>
      </w:r>
    </w:p>
    <w:p>
      <w:pPr>
        <w:pStyle w:val="BodyText"/>
        <w:spacing w:line="480" w:lineRule="auto" w:before="201"/>
        <w:ind w:left="192" w:right="116"/>
        <w:jc w:val="both"/>
      </w:pPr>
      <w:r>
        <w:rPr/>
        <w:t>The facts of the case were that in November 1979 a strong militant group of Iranians</w:t>
      </w:r>
      <w:r>
        <w:rPr>
          <w:spacing w:val="1"/>
        </w:rPr>
        <w:t> </w:t>
      </w:r>
      <w:r>
        <w:rPr/>
        <w:t>stormed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Embassy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Tehran,</w:t>
      </w:r>
      <w:r>
        <w:rPr>
          <w:spacing w:val="1"/>
        </w:rPr>
        <w:t> </w:t>
      </w:r>
      <w:r>
        <w:rPr/>
        <w:t>seized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Chancery,</w:t>
      </w:r>
      <w:r>
        <w:rPr>
          <w:spacing w:val="1"/>
        </w:rPr>
        <w:t> </w:t>
      </w:r>
      <w:r>
        <w:rPr/>
        <w:t>destroyed documents and archives, gained control of the main vault, and also held 52</w:t>
      </w:r>
      <w:r>
        <w:rPr>
          <w:spacing w:val="1"/>
        </w:rPr>
        <w:t> </w:t>
      </w:r>
      <w:r>
        <w:rPr/>
        <w:t>diplomatic, consular and other persons hostage.</w:t>
      </w:r>
      <w:r>
        <w:rPr>
          <w:vertAlign w:val="superscript"/>
        </w:rPr>
        <w:t>119</w:t>
      </w:r>
      <w:r>
        <w:rPr>
          <w:vertAlign w:val="baseline"/>
        </w:rPr>
        <w:t> On the facts the ICJ held that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 that the Iranian Government had failed to take appropriate steps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consulates at Tabriz and Shiraz.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infringed Articles included Article 25, imposing a</w:t>
      </w:r>
      <w:r>
        <w:rPr>
          <w:spacing w:val="-57"/>
          <w:vertAlign w:val="baseline"/>
        </w:rPr>
        <w:t> </w:t>
      </w:r>
      <w:r>
        <w:rPr>
          <w:vertAlign w:val="baseline"/>
        </w:rPr>
        <w:t>duty on the receiving State to provide facilities for a mission to perform its functions,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26, allowing freedom of movement and travel for diplomats, and Article 27,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vertAlign w:val="superscript"/>
        </w:rPr>
        <w:t>120</w:t>
      </w:r>
      <w:r>
        <w:rPr>
          <w:spacing w:val="-57"/>
          <w:vertAlign w:val="baseline"/>
        </w:rPr>
        <w:t> </w:t>
      </w:r>
      <w:r>
        <w:rPr>
          <w:vertAlign w:val="baseline"/>
        </w:rPr>
        <w:t>Furthermore, it was wrongful to deprive human beings of their freedom and to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3"/>
          <w:vertAlign w:val="baseline"/>
        </w:rPr>
        <w:t> </w:t>
      </w:r>
      <w:r>
        <w:rPr>
          <w:vertAlign w:val="baseline"/>
        </w:rPr>
        <w:t>constraint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hardship.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infringements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constituted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1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Shearer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(1994)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Starke’s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 </w:t>
      </w:r>
      <w:r>
        <w:rPr>
          <w:rFonts w:ascii="Calibri" w:hAnsi="Calibri"/>
          <w:sz w:val="20"/>
          <w:vertAlign w:val="baseline"/>
        </w:rPr>
        <w:t>11ed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Butterworths: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386-387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993.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Concerning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Compulsory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1400.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Shearer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386-387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1910" w:h="16840"/>
          <w:pgMar w:footer="1573" w:header="0" w:top="1140" w:bottom="1760" w:left="1680" w:right="1320"/>
        </w:sectPr>
      </w:pPr>
    </w:p>
    <w:p>
      <w:pPr>
        <w:pStyle w:val="BodyText"/>
        <w:spacing w:line="482" w:lineRule="auto" w:before="60"/>
        <w:ind w:left="192" w:right="119"/>
        <w:jc w:val="both"/>
      </w:pP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121</w:t>
      </w:r>
      <w:r>
        <w:rPr>
          <w:vertAlign w:val="baseline"/>
        </w:rPr>
        <w:t> Iran did not comply with the Court‟s judgment immediately.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matter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negotiations between the two parties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Algiers</w:t>
      </w:r>
      <w:r>
        <w:rPr>
          <w:spacing w:val="2"/>
          <w:vertAlign w:val="baseline"/>
        </w:rPr>
        <w:t> </w:t>
      </w:r>
      <w:r>
        <w:rPr>
          <w:vertAlign w:val="baseline"/>
        </w:rPr>
        <w:t>Accord.</w:t>
      </w:r>
      <w:r>
        <w:rPr>
          <w:vertAlign w:val="superscript"/>
        </w:rPr>
        <w:t>122</w:t>
      </w:r>
    </w:p>
    <w:p>
      <w:pPr>
        <w:pStyle w:val="BodyText"/>
        <w:spacing w:line="480" w:lineRule="auto" w:before="192"/>
        <w:ind w:left="192" w:right="116"/>
        <w:jc w:val="both"/>
      </w:pPr>
      <w:r>
        <w:rPr/>
        <w:t>The mission must not be misused.   Article 41 imposes a duty regarding the use of</w:t>
      </w:r>
      <w:r>
        <w:rPr>
          <w:spacing w:val="1"/>
        </w:rPr>
        <w:t> </w:t>
      </w:r>
      <w:r>
        <w:rPr/>
        <w:t>mission premises.</w:t>
      </w:r>
      <w:r>
        <w:rPr>
          <w:spacing w:val="1"/>
        </w:rPr>
        <w:t> </w:t>
      </w:r>
      <w:r>
        <w:rPr/>
        <w:t>They cannot</w:t>
      </w:r>
      <w:r>
        <w:rPr>
          <w:spacing w:val="1"/>
        </w:rPr>
        <w:t> </w:t>
      </w:r>
      <w:r>
        <w:rPr/>
        <w:t>be used in any manner that is incompatible with the</w:t>
      </w:r>
      <w:r>
        <w:rPr>
          <w:spacing w:val="1"/>
        </w:rPr>
        <w:t> </w:t>
      </w:r>
      <w:r>
        <w:rPr/>
        <w:t>functions of a mission in a diplomatic meaning.</w:t>
      </w:r>
      <w:r>
        <w:rPr>
          <w:spacing w:val="1"/>
        </w:rPr>
        <w:t> </w:t>
      </w:r>
      <w:r>
        <w:rPr/>
        <w:t>Members of a mission may not use the</w:t>
      </w:r>
      <w:r>
        <w:rPr>
          <w:spacing w:val="1"/>
        </w:rPr>
        <w:t> </w:t>
      </w:r>
      <w:r>
        <w:rPr/>
        <w:t>premises to plot the removal of the government or the political system of the receiving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123</w:t>
      </w:r>
      <w:r>
        <w:rPr>
          <w:vertAlign w:val="baseline"/>
        </w:rPr>
        <w:t> What is of concern is that the blanket mandate of immunity covers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crime against a government i.e. espionage.</w:t>
      </w:r>
      <w:r>
        <w:rPr>
          <w:vertAlign w:val="superscript"/>
        </w:rPr>
        <w:t>124</w:t>
      </w:r>
      <w:r>
        <w:rPr>
          <w:vertAlign w:val="baseline"/>
        </w:rPr>
        <w:t> This threat to national security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entwined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embassies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 of spying.</w:t>
      </w:r>
      <w:r>
        <w:rPr>
          <w:vertAlign w:val="superscript"/>
        </w:rPr>
        <w:t>125</w:t>
      </w:r>
    </w:p>
    <w:p>
      <w:pPr>
        <w:pStyle w:val="BodyText"/>
        <w:spacing w:line="480" w:lineRule="auto" w:before="200"/>
        <w:ind w:left="192" w:right="116"/>
        <w:jc w:val="both"/>
      </w:pPr>
      <w:r>
        <w:rPr/>
        <w:t>A career diplomat cannot be a professional “spy” or information collector because the</w:t>
      </w:r>
      <w:r>
        <w:rPr>
          <w:spacing w:val="1"/>
        </w:rPr>
        <w:t> </w:t>
      </w:r>
      <w:r>
        <w:rPr/>
        <w:t>nature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diplomat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visible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public</w:t>
      </w:r>
      <w:r>
        <w:rPr>
          <w:spacing w:val="17"/>
        </w:rPr>
        <w:t> </w:t>
      </w:r>
      <w:r>
        <w:rPr/>
        <w:t>eye,</w:t>
      </w:r>
      <w:r>
        <w:rPr>
          <w:spacing w:val="13"/>
        </w:rPr>
        <w:t> </w:t>
      </w:r>
      <w:r>
        <w:rPr/>
        <w:t>while</w:t>
      </w:r>
      <w:r>
        <w:rPr>
          <w:spacing w:val="11"/>
        </w:rPr>
        <w:t> </w:t>
      </w:r>
      <w:r>
        <w:rPr/>
        <w:t>“spies”</w:t>
      </w:r>
      <w:r>
        <w:rPr>
          <w:spacing w:val="9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unknown</w:t>
      </w:r>
      <w:r>
        <w:rPr>
          <w:spacing w:val="-58"/>
        </w:rPr>
        <w:t> </w:t>
      </w:r>
      <w:r>
        <w:rPr/>
        <w:t>to the public.</w:t>
      </w:r>
      <w:r>
        <w:rPr>
          <w:vertAlign w:val="superscript"/>
        </w:rPr>
        <w:t>126</w:t>
      </w:r>
      <w:r>
        <w:rPr>
          <w:vertAlign w:val="baseline"/>
        </w:rPr>
        <w:t> Edmondson states that the motive for committing espionage is irrelevant.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most important element is that information is collected, whether injurious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 or not.</w:t>
      </w:r>
      <w:r>
        <w:rPr>
          <w:spacing w:val="1"/>
          <w:vertAlign w:val="baseline"/>
        </w:rPr>
        <w:t> </w:t>
      </w:r>
      <w:r>
        <w:rPr>
          <w:vertAlign w:val="baseline"/>
        </w:rPr>
        <w:t>A crime is committed, even if the receiving State is an ally.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immune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functions, yet in instances it indirectly encourages this illegal act and results in protective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status becoming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contradictory.</w:t>
      </w:r>
      <w:r>
        <w:rPr>
          <w:vertAlign w:val="superscript"/>
        </w:rPr>
        <w:t>128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93.624001pt;margin-top:13.132549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 J., op. cit. p. 360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Dervort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299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379.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79.</w:t>
      </w:r>
    </w:p>
    <w:p>
      <w:pPr>
        <w:spacing w:before="18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“Espionage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Forfeiture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Diplomatic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Immunity”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Lawyer </w:t>
      </w:r>
      <w:r>
        <w:rPr>
          <w:rFonts w:ascii="Calibri"/>
          <w:sz w:val="20"/>
        </w:rPr>
        <w:t>p.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664.</w:t>
      </w:r>
    </w:p>
    <w:p>
      <w:pPr>
        <w:spacing w:before="18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Edmondson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(1971-1972)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“Espionage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453.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p664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1910" w:h="16840"/>
          <w:pgMar w:footer="1014" w:header="0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Many intelligence agencies have used their immunities to assist their work.</w:t>
      </w:r>
      <w:r>
        <w:rPr>
          <w:spacing w:val="1"/>
        </w:rPr>
        <w:t> </w:t>
      </w:r>
      <w:r>
        <w:rPr/>
        <w:t>When an</w:t>
      </w:r>
      <w:r>
        <w:rPr>
          <w:spacing w:val="1"/>
        </w:rPr>
        <w:t> </w:t>
      </w:r>
      <w:r>
        <w:rPr/>
        <w:t>operative is arrested it is routine to invoke immunity, and the only recourse for the</w:t>
      </w:r>
      <w:r>
        <w:rPr>
          <w:spacing w:val="1"/>
        </w:rPr>
        <w:t> </w:t>
      </w:r>
      <w:r>
        <w:rPr/>
        <w:t>receiving State is declaring the operative </w:t>
      </w:r>
      <w:r>
        <w:rPr>
          <w:i/>
        </w:rPr>
        <w:t>persona non grata </w:t>
      </w:r>
      <w:r>
        <w:rPr/>
        <w:t>and directing his immediate</w:t>
      </w:r>
      <w:r>
        <w:rPr>
          <w:spacing w:val="1"/>
        </w:rPr>
        <w:t> </w:t>
      </w:r>
      <w:r>
        <w:rPr/>
        <w:t>removal from the country.</w:t>
      </w:r>
      <w:r>
        <w:rPr>
          <w:vertAlign w:val="superscript"/>
        </w:rPr>
        <w:t>129</w:t>
      </w:r>
      <w:r>
        <w:rPr>
          <w:vertAlign w:val="baseline"/>
        </w:rPr>
        <w:t> March and the end of October in 1986, there was a series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expulsions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Soviet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spying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vertAlign w:val="superscript"/>
        </w:rPr>
        <w:t>130</w:t>
      </w:r>
      <w:r>
        <w:rPr>
          <w:vertAlign w:val="baseline"/>
        </w:rPr>
        <w:t> There has been no consistency over the years in dealing with the 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 espionage, but the expulsion or recall of the accused diplomat has been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practice.</w:t>
      </w:r>
      <w:r>
        <w:rPr>
          <w:vertAlign w:val="superscript"/>
        </w:rPr>
        <w:t>131</w:t>
      </w:r>
    </w:p>
    <w:p>
      <w:pPr>
        <w:pStyle w:val="BodyText"/>
        <w:spacing w:line="480" w:lineRule="auto" w:before="201"/>
        <w:ind w:left="192" w:right="112"/>
        <w:jc w:val="both"/>
      </w:pPr>
      <w:r>
        <w:rPr/>
        <w:pict>
          <v:rect style="position:absolute;margin-left:93.624001pt;margin-top:400.023163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t>Whether a right or recognition to diplomatic asylum for either political reasons or other</w:t>
      </w:r>
      <w:r>
        <w:rPr>
          <w:spacing w:val="1"/>
        </w:rPr>
        <w:t> </w:t>
      </w:r>
      <w:r>
        <w:rPr/>
        <w:t>offences exists within general international law is doubtful. There is no express mention</w:t>
      </w:r>
      <w:r>
        <w:rPr>
          <w:spacing w:val="1"/>
        </w:rPr>
        <w:t> </w:t>
      </w:r>
      <w:r>
        <w:rPr/>
        <w:t>of it in the Vienna Convention.</w:t>
      </w:r>
      <w:r>
        <w:rPr>
          <w:spacing w:val="1"/>
        </w:rPr>
        <w:t> </w:t>
      </w:r>
      <w:r>
        <w:rPr/>
        <w:t>Although in principle refugees should be returned to the</w:t>
      </w:r>
      <w:r>
        <w:rPr>
          <w:spacing w:val="1"/>
        </w:rPr>
        <w:t> </w:t>
      </w:r>
      <w:r>
        <w:rPr/>
        <w:t>authorities of the receiving State in the absence of a treaty or bilateral agreement to the</w:t>
      </w:r>
      <w:r>
        <w:rPr>
          <w:spacing w:val="1"/>
        </w:rPr>
        <w:t> </w:t>
      </w:r>
      <w:r>
        <w:rPr/>
        <w:t>contrary, this does not always happen in practice.</w:t>
      </w:r>
      <w:r>
        <w:rPr>
          <w:vertAlign w:val="superscript"/>
        </w:rPr>
        <w:t>132</w:t>
      </w:r>
      <w:r>
        <w:rPr>
          <w:vertAlign w:val="baseline"/>
        </w:rPr>
        <w:t> The reason for the omission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 Convention is simple; it was deliberately excluded because most 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 the view that the Vienna Convention was not the place to formulate rules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 and sensitive question of granting asylum.</w:t>
      </w:r>
      <w:r>
        <w:rPr>
          <w:vertAlign w:val="superscript"/>
        </w:rPr>
        <w:t>133</w:t>
      </w:r>
      <w:r>
        <w:rPr>
          <w:vertAlign w:val="baseline"/>
        </w:rPr>
        <w:t> Diplomatic asylum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 matter of humanitarian practice rather than a legal 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motives</w:t>
      </w:r>
      <w:r>
        <w:rPr>
          <w:spacing w:val="1"/>
          <w:vertAlign w:val="baseline"/>
        </w:rPr>
        <w:t> </w:t>
      </w:r>
      <w:r>
        <w:rPr>
          <w:vertAlign w:val="baseline"/>
        </w:rPr>
        <w:t>may 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asylum.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only in war and violent revolutions that this practice has been extended.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this is the general sentiment among countries, it still prohibits receiving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officials from entering the embassy and forcibly removing the asylum seeker.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Dutch</w:t>
      </w:r>
      <w:r>
        <w:rPr>
          <w:spacing w:val="5"/>
          <w:vertAlign w:val="baseline"/>
        </w:rPr>
        <w:t> </w:t>
      </w:r>
      <w:r>
        <w:rPr>
          <w:vertAlign w:val="baseline"/>
        </w:rPr>
        <w:t>fugitive,</w:t>
      </w:r>
      <w:r>
        <w:rPr>
          <w:spacing w:val="6"/>
          <w:vertAlign w:val="baseline"/>
        </w:rPr>
        <w:t> </w:t>
      </w:r>
      <w:r>
        <w:rPr>
          <w:vertAlign w:val="baseline"/>
        </w:rPr>
        <w:t>Klaas</w:t>
      </w:r>
      <w:r>
        <w:rPr>
          <w:spacing w:val="6"/>
          <w:vertAlign w:val="baseline"/>
        </w:rPr>
        <w:t> </w:t>
      </w:r>
      <w:r>
        <w:rPr>
          <w:vertAlign w:val="baseline"/>
        </w:rPr>
        <w:t>de</w:t>
      </w:r>
      <w:r>
        <w:rPr>
          <w:spacing w:val="2"/>
          <w:vertAlign w:val="baseline"/>
        </w:rPr>
        <w:t> </w:t>
      </w:r>
      <w:r>
        <w:rPr>
          <w:vertAlign w:val="baseline"/>
        </w:rPr>
        <w:t>Jonge</w:t>
      </w:r>
      <w:r>
        <w:rPr>
          <w:spacing w:val="5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3"/>
          <w:vertAlign w:val="baseline"/>
        </w:rPr>
        <w:t> </w:t>
      </w:r>
      <w:r>
        <w:rPr>
          <w:vertAlign w:val="baseline"/>
        </w:rPr>
        <w:t>above,</w:t>
      </w:r>
      <w:r>
        <w:rPr>
          <w:spacing w:val="6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4"/>
          <w:vertAlign w:val="baseline"/>
        </w:rPr>
        <w:t> </w:t>
      </w:r>
      <w:r>
        <w:rPr>
          <w:vertAlign w:val="baseline"/>
        </w:rPr>
        <w:t>this.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removal</w: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658-659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664.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Edmondson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Brownlie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4"/>
        <w:jc w:val="both"/>
      </w:pPr>
      <w:r>
        <w:rPr/>
        <w:t>of this nature constitutes a violation of the sanctity of the embassy premises.</w:t>
      </w:r>
      <w:r>
        <w:rPr>
          <w:vertAlign w:val="superscript"/>
        </w:rPr>
        <w:t>135</w:t>
      </w:r>
      <w:r>
        <w:rPr>
          <w:vertAlign w:val="baseline"/>
        </w:rPr>
        <w:t> Similarly,</w:t>
      </w:r>
      <w:r>
        <w:rPr>
          <w:spacing w:val="-57"/>
          <w:vertAlign w:val="baseline"/>
        </w:rPr>
        <w:t> </w:t>
      </w:r>
      <w:r>
        <w:rPr>
          <w:vertAlign w:val="baseline"/>
        </w:rPr>
        <w:t>when Liberian soldiers entered the French Embassy in Monrovia in 1980 and arrested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son of the former Liberian President who had been granted asylum.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 protested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unacceptable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status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mission.</w:t>
      </w:r>
      <w:r>
        <w:rPr>
          <w:vertAlign w:val="superscript"/>
        </w:rPr>
        <w:t>136</w:t>
      </w:r>
    </w:p>
    <w:p>
      <w:pPr>
        <w:pStyle w:val="BodyText"/>
        <w:spacing w:line="480" w:lineRule="auto" w:before="200"/>
        <w:ind w:left="192" w:right="117"/>
        <w:jc w:val="both"/>
      </w:pPr>
      <w:r>
        <w:rPr/>
        <w:t>Among Latin American countries, the right of diplomatic asylum has been used and is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The reason for this practice is that international agreements were concluded by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right.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Asylum that was drafted in 1954 in Venezuela.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procedure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asylum</w:t>
      </w:r>
      <w:r>
        <w:rPr>
          <w:spacing w:val="1"/>
          <w:vertAlign w:val="baseline"/>
        </w:rPr>
        <w:t> </w:t>
      </w:r>
      <w:r>
        <w:rPr>
          <w:vertAlign w:val="baseline"/>
        </w:rPr>
        <w:t>seekers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safe passage from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event there is an overflow of asylum</w:t>
      </w:r>
      <w:r>
        <w:rPr>
          <w:spacing w:val="1"/>
          <w:vertAlign w:val="baseline"/>
        </w:rPr>
        <w:t> </w:t>
      </w:r>
      <w:r>
        <w:rPr>
          <w:vertAlign w:val="baseline"/>
        </w:rPr>
        <w:t>seekers additional premises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too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2"/>
          <w:vertAlign w:val="baseline"/>
        </w:rPr>
        <w:t> </w:t>
      </w:r>
      <w:r>
        <w:rPr>
          <w:vertAlign w:val="baseline"/>
        </w:rPr>
        <w:t>inviolable.</w:t>
      </w:r>
      <w:r>
        <w:rPr>
          <w:vertAlign w:val="superscript"/>
        </w:rPr>
        <w:t>138</w:t>
      </w:r>
    </w:p>
    <w:p>
      <w:pPr>
        <w:pStyle w:val="BodyText"/>
        <w:spacing w:line="480" w:lineRule="auto" w:before="201"/>
        <w:ind w:left="192" w:right="110"/>
        <w:jc w:val="both"/>
      </w:pPr>
      <w:r>
        <w:rPr/>
        <w:t>Embassy cars, furnishings and other property, including embassy bank accounts in the</w:t>
      </w:r>
      <w:r>
        <w:rPr>
          <w:spacing w:val="1"/>
        </w:rPr>
        <w:t> </w:t>
      </w:r>
      <w:r>
        <w:rPr/>
        <w:t>mission, are also protected from search, requisition, attachment or execution.</w:t>
      </w:r>
      <w:r>
        <w:rPr>
          <w:vertAlign w:val="superscript"/>
        </w:rPr>
        <w:t>139</w:t>
      </w:r>
      <w:r>
        <w:rPr>
          <w:vertAlign w:val="baseline"/>
        </w:rPr>
        <w:t> 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congestion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motor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parking</w:t>
      </w:r>
      <w:r>
        <w:rPr>
          <w:spacing w:val="1"/>
          <w:vertAlign w:val="baseline"/>
        </w:rPr>
        <w:t> </w:t>
      </w:r>
      <w:r>
        <w:rPr>
          <w:vertAlign w:val="baseline"/>
        </w:rPr>
        <w:t>spaces,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 car may be towed away if the driver cannot be found.</w:t>
      </w:r>
      <w:r>
        <w:rPr>
          <w:vertAlign w:val="superscript"/>
        </w:rPr>
        <w:t>140</w:t>
      </w:r>
      <w:r>
        <w:rPr>
          <w:vertAlign w:val="baseline"/>
        </w:rPr>
        <w:t> There was a lengthy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 around 1984 in the UK as to whether the attachment of bank accounts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mission was permitted.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in </w:t>
      </w:r>
      <w:r>
        <w:rPr>
          <w:i/>
          <w:vertAlign w:val="baseline"/>
        </w:rPr>
        <w:t>Alcom Ltd. v Republic of Colombia</w:t>
      </w:r>
      <w:r>
        <w:rPr>
          <w:i/>
          <w:vertAlign w:val="superscript"/>
        </w:rPr>
        <w:t>141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accepted that the bank accounts were primarily used for the running of the embassy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commercial purposes, resulting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 immunity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attachment.</w:t>
      </w:r>
      <w:r>
        <w:rPr>
          <w:vertAlign w:val="superscript"/>
        </w:rPr>
        <w:t>142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3.624001pt;margin-top:16.816454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135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Carpenter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G.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(1987-1988)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Extradition,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Extraterritorial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Capture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Embassy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Premises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Yearbook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148.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Harris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353.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113-114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p.54.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p.134.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[1984]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Heading2"/>
        <w:numPr>
          <w:ilvl w:val="1"/>
          <w:numId w:val="14"/>
        </w:numPr>
        <w:tabs>
          <w:tab w:pos="912" w:val="left" w:leader="none"/>
          <w:tab w:pos="913" w:val="left" w:leader="none"/>
        </w:tabs>
        <w:spacing w:line="240" w:lineRule="auto" w:before="65" w:after="0"/>
        <w:ind w:left="912" w:right="0" w:hanging="735"/>
        <w:jc w:val="left"/>
      </w:pPr>
      <w:r>
        <w:rPr/>
        <w:t>Limitation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Inviolability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Archives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Documents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480" w:lineRule="auto"/>
        <w:ind w:left="192" w:right="114"/>
        <w:jc w:val="both"/>
      </w:pPr>
      <w:r>
        <w:rPr/>
        <w:t>Article 24 provides for the archives and the documents of the mission to be inviolable at</w:t>
      </w:r>
      <w:r>
        <w:rPr>
          <w:spacing w:val="1"/>
        </w:rPr>
        <w:t> </w:t>
      </w:r>
      <w:r>
        <w:rPr/>
        <w:t>all times and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they may be.</w:t>
      </w:r>
      <w:r>
        <w:rPr>
          <w:spacing w:val="1"/>
        </w:rPr>
        <w:t> </w:t>
      </w:r>
      <w:r>
        <w:rPr/>
        <w:t>This means that</w:t>
      </w:r>
      <w:r>
        <w:rPr>
          <w:spacing w:val="60"/>
        </w:rPr>
        <w:t> </w:t>
      </w:r>
      <w:r>
        <w:rPr/>
        <w:t>no archives</w:t>
      </w:r>
      <w:r>
        <w:rPr>
          <w:spacing w:val="60"/>
        </w:rPr>
        <w:t> </w:t>
      </w:r>
      <w:r>
        <w:rPr/>
        <w:t>may be seized,</w:t>
      </w:r>
      <w:r>
        <w:rPr>
          <w:spacing w:val="1"/>
        </w:rPr>
        <w:t> </w:t>
      </w:r>
      <w:r>
        <w:rPr/>
        <w:t>detained or be produced as evidence in any legal proceedings in that state.</w:t>
      </w:r>
      <w:r>
        <w:rPr>
          <w:vertAlign w:val="superscript"/>
        </w:rPr>
        <w:t>143</w:t>
      </w:r>
      <w:r>
        <w:rPr>
          <w:vertAlign w:val="baseline"/>
        </w:rPr>
        <w:t> The 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“archives” is not defined in the Vienna Convention, but it is clear that it was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a wide definition, including any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 of information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 records in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 pictures and in our modern society in the forms of tapes, sounds, recordings, film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digital data.</w:t>
      </w:r>
      <w:r>
        <w:rPr>
          <w:vertAlign w:val="superscript"/>
        </w:rPr>
        <w:t>144</w:t>
      </w:r>
    </w:p>
    <w:p>
      <w:pPr>
        <w:pStyle w:val="BodyText"/>
        <w:spacing w:line="480" w:lineRule="auto" w:before="200"/>
        <w:ind w:left="192" w:right="112"/>
        <w:jc w:val="both"/>
      </w:pPr>
      <w:r>
        <w:rPr/>
        <w:t>The Harvard Research in 1930 accorded limited protection to archives and required that</w:t>
      </w:r>
      <w:r>
        <w:rPr>
          <w:spacing w:val="1"/>
        </w:rPr>
        <w:t> </w:t>
      </w:r>
      <w:r>
        <w:rPr/>
        <w:t>their confidential character be protected, provided that notification of their location has</w:t>
      </w:r>
      <w:r>
        <w:rPr>
          <w:spacing w:val="1"/>
        </w:rPr>
        <w:t> </w:t>
      </w:r>
      <w:r>
        <w:rPr/>
        <w:t>been given to the receiving State.</w:t>
      </w:r>
      <w:r>
        <w:rPr>
          <w:vertAlign w:val="superscript"/>
        </w:rPr>
        <w:t>145</w:t>
      </w:r>
      <w:r>
        <w:rPr>
          <w:vertAlign w:val="baseline"/>
        </w:rPr>
        <w:t> The ILC extended the protection of archives in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ways.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was by using the expression “</w:t>
      </w:r>
      <w:r>
        <w:rPr>
          <w:i/>
          <w:vertAlign w:val="baseline"/>
        </w:rPr>
        <w:t>inviolable</w:t>
      </w:r>
      <w:r>
        <w:rPr>
          <w:vertAlign w:val="baseline"/>
        </w:rPr>
        <w:t>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expression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two implications: the receiving State abstains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 interference by its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a duty of protection of the archives is necessary.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is by adding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at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any time</w:t>
      </w:r>
      <w:r>
        <w:rPr>
          <w:vertAlign w:val="baseline"/>
        </w:rPr>
        <w:t>” to</w:t>
      </w:r>
      <w:r>
        <w:rPr>
          <w:spacing w:val="1"/>
          <w:vertAlign w:val="baseline"/>
        </w:rPr>
        <w:t> </w:t>
      </w:r>
      <w:r>
        <w:rPr>
          <w:vertAlign w:val="baseline"/>
        </w:rPr>
        <w:t>clarify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inviolability continues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interruption,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ties are broken; and lastly, by adding the words “</w:t>
      </w:r>
      <w:r>
        <w:rPr>
          <w:i/>
          <w:vertAlign w:val="baseline"/>
        </w:rPr>
        <w:t>wherever they may be</w:t>
      </w:r>
      <w:r>
        <w:rPr>
          <w:vertAlign w:val="baseline"/>
        </w:rPr>
        <w:t>” 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archives do not have to remain in the mission to be inviolable.</w:t>
      </w:r>
      <w:r>
        <w:rPr>
          <w:vertAlign w:val="superscript"/>
        </w:rPr>
        <w:t>146</w:t>
      </w:r>
      <w:r>
        <w:rPr>
          <w:vertAlign w:val="baseline"/>
        </w:rPr>
        <w:t> The 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 this is to enable the mission to carry out two important functions of negotiating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government of the receiving State and reporting to the sending State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developments within the receiving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3.624001pt;margin-top:17.595274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143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Wiebalck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(1984)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“Abuse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Immunity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Diplomatic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Mail”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(1984)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South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African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Yearbook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 176.</w:t>
      </w:r>
    </w:p>
    <w:p>
      <w:pPr>
        <w:spacing w:line="236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158.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160.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Wiebalck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numPr>
          <w:ilvl w:val="1"/>
          <w:numId w:val="14"/>
        </w:numPr>
        <w:tabs>
          <w:tab w:pos="913" w:val="left" w:leader="none"/>
        </w:tabs>
        <w:spacing w:line="482" w:lineRule="auto" w:before="65" w:after="0"/>
        <w:ind w:left="912" w:right="121" w:hanging="720"/>
        <w:jc w:val="both"/>
      </w:pPr>
      <w:r>
        <w:rPr/>
        <w:t>Limitation to Freedom of Communication and the Inviolability of Official</w:t>
      </w:r>
      <w:r>
        <w:rPr>
          <w:spacing w:val="1"/>
        </w:rPr>
        <w:t> </w:t>
      </w:r>
      <w:r>
        <w:rPr/>
        <w:t>Correspondence</w:t>
      </w:r>
    </w:p>
    <w:p>
      <w:pPr>
        <w:pStyle w:val="BodyText"/>
        <w:spacing w:line="480" w:lineRule="auto" w:before="36"/>
        <w:ind w:left="192" w:right="113"/>
        <w:jc w:val="both"/>
      </w:pPr>
      <w:r>
        <w:rPr/>
        <w:t>Protection of the</w:t>
      </w:r>
      <w:r>
        <w:rPr>
          <w:spacing w:val="1"/>
        </w:rPr>
        <w:t> </w:t>
      </w:r>
      <w:r>
        <w:rPr/>
        <w:t>freedom (and secrecy)</w:t>
      </w:r>
      <w:r>
        <w:rPr>
          <w:spacing w:val="1"/>
        </w:rPr>
        <w:t> </w:t>
      </w:r>
      <w:r>
        <w:rPr/>
        <w:t>of official communications of</w:t>
      </w:r>
      <w:r>
        <w:rPr>
          <w:spacing w:val="60"/>
        </w:rPr>
        <w:t> </w:t>
      </w:r>
      <w:r>
        <w:rPr/>
        <w:t>missions with</w:t>
      </w:r>
      <w:r>
        <w:rPr>
          <w:spacing w:val="1"/>
        </w:rPr>
        <w:t> </w:t>
      </w:r>
      <w:r>
        <w:rPr/>
        <w:t>their own government is possibly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of all privileges and immunities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in international law.</w:t>
      </w:r>
      <w:r>
        <w:rPr>
          <w:vertAlign w:val="superscript"/>
        </w:rPr>
        <w:t>148</w:t>
      </w:r>
      <w:r>
        <w:rPr>
          <w:vertAlign w:val="baseline"/>
        </w:rPr>
        <w:t> A mission is entitled to communicate for official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have access to every facility for this in the receiving State.</w:t>
      </w:r>
      <w:r>
        <w:rPr>
          <w:vertAlign w:val="superscript"/>
        </w:rPr>
        <w:t>149</w:t>
      </w:r>
      <w:r>
        <w:rPr>
          <w:vertAlign w:val="baseline"/>
        </w:rPr>
        <w:t>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considered as any mode of communication over a long distance and can be in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couriers,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fax,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mail,</w:t>
      </w:r>
      <w:r>
        <w:rPr>
          <w:spacing w:val="1"/>
          <w:vertAlign w:val="baseline"/>
        </w:rPr>
        <w:t> </w:t>
      </w:r>
      <w:r>
        <w:rPr>
          <w:vertAlign w:val="baseline"/>
        </w:rPr>
        <w:t>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like.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clear,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the inviolability of correspondence to or from a mission sent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postal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Letters to the mission would become archives or documents on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delivery,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then.</w:t>
      </w:r>
      <w:r>
        <w:rPr>
          <w:vertAlign w:val="superscript"/>
        </w:rPr>
        <w:t>151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inviolability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4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two</w:t>
      </w:r>
      <w:r>
        <w:rPr>
          <w:spacing w:val="17"/>
          <w:vertAlign w:val="baseline"/>
        </w:rPr>
        <w:t> </w:t>
      </w:r>
      <w:r>
        <w:rPr>
          <w:vertAlign w:val="baseline"/>
        </w:rPr>
        <w:t>fold:</w:t>
      </w:r>
      <w:r>
        <w:rPr>
          <w:spacing w:val="-58"/>
          <w:vertAlign w:val="baseline"/>
        </w:rPr>
        <w:t> </w:t>
      </w:r>
      <w:r>
        <w:rPr>
          <w:vertAlign w:val="baseline"/>
        </w:rPr>
        <w:t>it makes it unlawful for the correspondence to be opened by the receiving State,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used 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proceeding.</w:t>
      </w:r>
      <w:r>
        <w:rPr>
          <w:vertAlign w:val="superscript"/>
        </w:rPr>
        <w:t>152</w:t>
      </w:r>
    </w:p>
    <w:p>
      <w:pPr>
        <w:pStyle w:val="BodyText"/>
        <w:spacing w:line="480" w:lineRule="auto" w:before="2"/>
        <w:ind w:left="192" w:right="111"/>
        <w:jc w:val="both"/>
      </w:pPr>
      <w:r>
        <w:rPr/>
        <w:t>The receiving State is obliged to permit and protect free communication for all official</w:t>
      </w:r>
      <w:r>
        <w:rPr>
          <w:spacing w:val="1"/>
        </w:rPr>
        <w:t> </w:t>
      </w:r>
      <w:r>
        <w:rPr/>
        <w:t>purposes.</w:t>
      </w:r>
      <w:r>
        <w:rPr>
          <w:vertAlign w:val="superscript"/>
        </w:rPr>
        <w:t>153</w:t>
      </w:r>
      <w:r>
        <w:rPr>
          <w:vertAlign w:val="baseline"/>
        </w:rPr>
        <w:t> In the past, it was difficult to maintain freedom of communication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wartime.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in the UK missions were prohibited from sending telegrams in</w:t>
      </w:r>
      <w:r>
        <w:rPr>
          <w:spacing w:val="1"/>
          <w:vertAlign w:val="baseline"/>
        </w:rPr>
        <w:t> </w:t>
      </w:r>
      <w:r>
        <w:rPr>
          <w:vertAlign w:val="baseline"/>
        </w:rPr>
        <w:t>cipher during the First World War.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practice has recognized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communications, as indicated in Article 27.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practice was far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ideal.</w:t>
      </w:r>
      <w:r>
        <w:rPr>
          <w:spacing w:val="1"/>
          <w:vertAlign w:val="baseline"/>
        </w:rPr>
        <w:t> </w:t>
      </w:r>
      <w:r>
        <w:rPr>
          <w:vertAlign w:val="baseline"/>
        </w:rPr>
        <w:t>On rare occasions, messages were intercepted, codes detected, and 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"/>
          <w:vertAlign w:val="baseline"/>
        </w:rPr>
        <w:t> </w:t>
      </w:r>
      <w:r>
        <w:rPr>
          <w:vertAlign w:val="baseline"/>
        </w:rPr>
        <w:t>there was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3"/>
          <w:vertAlign w:val="baseline"/>
        </w:rPr>
        <w:t> </w:t>
      </w:r>
      <w:r>
        <w:rPr>
          <w:vertAlign w:val="baseline"/>
        </w:rPr>
        <w:t>codes.</w:t>
      </w:r>
      <w:r>
        <w:rPr>
          <w:vertAlign w:val="superscript"/>
        </w:rPr>
        <w:t>154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1973,</w:t>
      </w:r>
      <w:r>
        <w:rPr>
          <w:spacing w:val="4"/>
          <w:vertAlign w:val="baseline"/>
        </w:rPr>
        <w:t> </w:t>
      </w:r>
      <w:r>
        <w:rPr>
          <w:vertAlign w:val="baseline"/>
        </w:rPr>
        <w:t>France discovered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ind w:left="192"/>
        <w:jc w:val="both"/>
      </w:pPr>
      <w:r>
        <w:rPr/>
        <w:t>its</w:t>
      </w:r>
      <w:r>
        <w:rPr>
          <w:spacing w:val="85"/>
        </w:rPr>
        <w:t> </w:t>
      </w:r>
      <w:r>
        <w:rPr/>
        <w:t>new</w:t>
      </w:r>
      <w:r>
        <w:rPr>
          <w:spacing w:val="84"/>
        </w:rPr>
        <w:t> </w:t>
      </w:r>
      <w:r>
        <w:rPr/>
        <w:t>chancery</w:t>
      </w:r>
      <w:r>
        <w:rPr>
          <w:spacing w:val="80"/>
        </w:rPr>
        <w:t> </w:t>
      </w:r>
      <w:r>
        <w:rPr/>
        <w:t>building</w:t>
      </w:r>
      <w:r>
        <w:rPr>
          <w:spacing w:val="84"/>
        </w:rPr>
        <w:t> </w:t>
      </w:r>
      <w:r>
        <w:rPr/>
        <w:t>in</w:t>
      </w:r>
      <w:r>
        <w:rPr>
          <w:spacing w:val="85"/>
        </w:rPr>
        <w:t> </w:t>
      </w:r>
      <w:r>
        <w:rPr/>
        <w:t>Warsaw</w:t>
      </w:r>
      <w:r>
        <w:rPr>
          <w:spacing w:val="84"/>
        </w:rPr>
        <w:t> </w:t>
      </w:r>
      <w:r>
        <w:rPr/>
        <w:t>had</w:t>
      </w:r>
      <w:r>
        <w:rPr>
          <w:spacing w:val="86"/>
        </w:rPr>
        <w:t> </w:t>
      </w:r>
      <w:r>
        <w:rPr/>
        <w:t>been</w:t>
      </w:r>
      <w:r>
        <w:rPr>
          <w:spacing w:val="85"/>
        </w:rPr>
        <w:t> </w:t>
      </w:r>
      <w:r>
        <w:rPr/>
        <w:t>equipped</w:t>
      </w:r>
      <w:r>
        <w:rPr>
          <w:spacing w:val="84"/>
        </w:rPr>
        <w:t> </w:t>
      </w:r>
      <w:r>
        <w:rPr/>
        <w:t>with</w:t>
      </w:r>
      <w:r>
        <w:rPr>
          <w:spacing w:val="85"/>
        </w:rPr>
        <w:t> </w:t>
      </w:r>
      <w:r>
        <w:rPr/>
        <w:t>a</w:t>
      </w:r>
      <w:r>
        <w:rPr>
          <w:spacing w:val="85"/>
        </w:rPr>
        <w:t> </w:t>
      </w:r>
      <w:r>
        <w:rPr/>
        <w:t>network</w:t>
      </w:r>
      <w:r>
        <w:rPr>
          <w:spacing w:val="84"/>
        </w:rPr>
        <w:t> </w:t>
      </w:r>
      <w:r>
        <w:rPr/>
        <w:t>of</w:t>
      </w:r>
      <w:r>
        <w:rPr>
          <w:spacing w:val="84"/>
        </w:rPr>
        <w:t> </w:t>
      </w:r>
      <w:r>
        <w:rPr/>
        <w:t>42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3.624001pt;margin-top:11.554444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</w:t>
      </w:r>
    </w:p>
    <w:p>
      <w:pPr>
        <w:spacing w:before="18"/>
        <w:ind w:left="1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 G., op cit 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39.</w:t>
      </w:r>
    </w:p>
    <w:p>
      <w:pPr>
        <w:spacing w:before="8"/>
        <w:ind w:left="192" w:right="668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z w:val="20"/>
          <w:vertAlign w:val="baseline"/>
        </w:rPr>
        <w:t> Denza E. pp. 174-175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Dixon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4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16"/>
        <w:jc w:val="both"/>
      </w:pPr>
      <w:r>
        <w:rPr/>
        <w:t>microphones.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bugging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embassies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1985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half-completed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 in the USSR was discovered to be equipped with listening devices, presumably</w:t>
      </w:r>
      <w:r>
        <w:rPr>
          <w:spacing w:val="1"/>
          <w:vertAlign w:val="baseline"/>
        </w:rPr>
        <w:t> </w:t>
      </w:r>
      <w:r>
        <w:rPr>
          <w:vertAlign w:val="baseline"/>
        </w:rPr>
        <w:t>planted by Soviet authorities.</w:t>
      </w:r>
      <w:r>
        <w:rPr>
          <w:vertAlign w:val="superscript"/>
        </w:rPr>
        <w:t>156</w:t>
      </w:r>
      <w:r>
        <w:rPr>
          <w:vertAlign w:val="baseline"/>
        </w:rPr>
        <w:t> During the Cold War there were numerous occasions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listening</w:t>
      </w:r>
      <w:r>
        <w:rPr>
          <w:spacing w:val="-3"/>
          <w:vertAlign w:val="baseline"/>
        </w:rPr>
        <w:t> </w:t>
      </w:r>
      <w:r>
        <w:rPr>
          <w:vertAlign w:val="baseline"/>
        </w:rPr>
        <w:t>devices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discovered in missions.</w:t>
      </w:r>
      <w:r>
        <w:rPr>
          <w:vertAlign w:val="superscript"/>
        </w:rPr>
        <w:t>157</w:t>
      </w:r>
    </w:p>
    <w:p>
      <w:pPr>
        <w:pStyle w:val="BodyText"/>
        <w:spacing w:line="480" w:lineRule="auto" w:before="200"/>
        <w:ind w:left="192" w:right="116"/>
        <w:jc w:val="both"/>
      </w:pPr>
      <w:r>
        <w:rPr/>
        <w:t>A wireless transmitter may be used only where consent has been granted by the receiving</w:t>
      </w:r>
      <w:r>
        <w:rPr>
          <w:spacing w:val="-57"/>
        </w:rPr>
        <w:t> </w:t>
      </w:r>
      <w:r>
        <w:rPr/>
        <w:t>State.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improvements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cipher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transmitting</w:t>
      </w:r>
      <w:r>
        <w:rPr>
          <w:spacing w:val="61"/>
        </w:rPr>
        <w:t> </w:t>
      </w:r>
      <w:r>
        <w:rPr/>
        <w:t>wireless</w:t>
      </w:r>
      <w:r>
        <w:rPr>
          <w:spacing w:val="-57"/>
        </w:rPr>
        <w:t> </w:t>
      </w:r>
      <w:r>
        <w:rPr/>
        <w:t>messages.</w:t>
      </w:r>
      <w:r>
        <w:rPr>
          <w:vertAlign w:val="superscript"/>
        </w:rPr>
        <w:t>158</w:t>
      </w:r>
      <w:r>
        <w:rPr>
          <w:vertAlign w:val="baseline"/>
        </w:rPr>
        <w:t> The disadvantage is that only richer States can afford to install them,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cases they do not request consent from the receiving State to make use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devices, so less developed States have a fear that they cannot control the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transmitters.</w:t>
      </w:r>
      <w:r>
        <w:rPr>
          <w:vertAlign w:val="superscript"/>
        </w:rPr>
        <w:t>159</w:t>
      </w:r>
      <w:r>
        <w:rPr>
          <w:vertAlign w:val="baseline"/>
        </w:rPr>
        <w:t> Although the Vienna Convention succeeded in adding Article 27, it is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regulations.</w:t>
      </w:r>
      <w:r>
        <w:rPr>
          <w:vertAlign w:val="superscript"/>
        </w:rPr>
        <w:t>160</w:t>
      </w:r>
    </w:p>
    <w:p>
      <w:pPr>
        <w:pStyle w:val="BodyText"/>
        <w:spacing w:before="6"/>
        <w:rPr>
          <w:sz w:val="37"/>
        </w:rPr>
      </w:pPr>
    </w:p>
    <w:p>
      <w:pPr>
        <w:pStyle w:val="Heading2"/>
        <w:numPr>
          <w:ilvl w:val="1"/>
          <w:numId w:val="14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721"/>
        <w:jc w:val="left"/>
      </w:pPr>
      <w:r>
        <w:rPr/>
        <w:t>Limitation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Diplomatic</w:t>
      </w:r>
      <w:r>
        <w:rPr>
          <w:spacing w:val="-3"/>
        </w:rPr>
        <w:t> </w:t>
      </w:r>
      <w:r>
        <w:rPr/>
        <w:t>bag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Couriers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80" w:lineRule="auto"/>
        <w:ind w:left="192" w:right="115"/>
        <w:jc w:val="both"/>
      </w:pPr>
      <w:r>
        <w:rPr/>
        <w:t>The diplomatic bag is given more absolute protection under the Vienna Convention than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a bag that was suspected to contain unauthorized items.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this occurred,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29"/>
          <w:vertAlign w:val="baseline"/>
        </w:rPr>
        <w:t> </w:t>
      </w:r>
      <w:r>
        <w:rPr>
          <w:vertAlign w:val="baseline"/>
        </w:rPr>
        <w:t>State</w:t>
      </w:r>
      <w:r>
        <w:rPr>
          <w:spacing w:val="32"/>
          <w:vertAlign w:val="baseline"/>
        </w:rPr>
        <w:t> </w:t>
      </w:r>
      <w:r>
        <w:rPr>
          <w:vertAlign w:val="baseline"/>
        </w:rPr>
        <w:t>could</w:t>
      </w:r>
      <w:r>
        <w:rPr>
          <w:spacing w:val="3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bag</w:t>
      </w:r>
      <w:r>
        <w:rPr>
          <w:spacing w:val="28"/>
          <w:vertAlign w:val="baseline"/>
        </w:rPr>
        <w:t> </w:t>
      </w:r>
      <w:r>
        <w:rPr>
          <w:vertAlign w:val="baseline"/>
        </w:rPr>
        <w:t>unopened,</w:t>
      </w:r>
      <w:r>
        <w:rPr>
          <w:spacing w:val="31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opens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0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116-117.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Kerley E. L., op. 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112.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9"/>
          <w:pgSz w:w="11910" w:h="16840"/>
          <w:pgMar w:footer="1549" w:header="0" w:top="1140" w:bottom="1740" w:left="1680" w:right="1320"/>
        </w:sectPr>
      </w:pPr>
    </w:p>
    <w:p>
      <w:pPr>
        <w:pStyle w:val="BodyText"/>
        <w:spacing w:line="480" w:lineRule="auto" w:before="100"/>
        <w:ind w:left="192" w:right="115"/>
        <w:jc w:val="both"/>
      </w:pPr>
      <w:r>
        <w:rPr/>
        <w:t>authorities of the receiving State.</w:t>
      </w:r>
      <w:r>
        <w:rPr>
          <w:vertAlign w:val="superscript"/>
        </w:rPr>
        <w:t>162</w:t>
      </w:r>
      <w:r>
        <w:rPr>
          <w:vertAlign w:val="baseline"/>
        </w:rPr>
        <w:t> France allowed the Ministry of Foreign Affairs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 the opening of the bag in the presence of the representative of the mission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serious reason to suspect abuse.</w:t>
      </w:r>
      <w:r>
        <w:rPr>
          <w:vertAlign w:val="superscript"/>
        </w:rPr>
        <w:t>163</w:t>
      </w:r>
      <w:r>
        <w:rPr>
          <w:vertAlign w:val="baseline"/>
        </w:rPr>
        <w:t> The US required the consent of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 Foreign Affairs of the receiving State and the mission to open the bag.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Arab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bag.</w:t>
      </w:r>
      <w:r>
        <w:rPr>
          <w:vertAlign w:val="superscript"/>
        </w:rPr>
        <w:t>164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4"/>
          <w:vertAlign w:val="baseline"/>
        </w:rPr>
        <w:t> </w:t>
      </w:r>
      <w:r>
        <w:rPr>
          <w:vertAlign w:val="baseline"/>
        </w:rPr>
        <w:t>tried</w:t>
      </w:r>
      <w:r>
        <w:rPr>
          <w:spacing w:val="16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7"/>
          <w:vertAlign w:val="baseline"/>
        </w:rPr>
        <w:t> </w:t>
      </w:r>
      <w:r>
        <w:rPr>
          <w:vertAlign w:val="baseline"/>
        </w:rPr>
        <w:t>times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limit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diplomatic bag.</w:t>
      </w:r>
      <w:r>
        <w:rPr>
          <w:spacing w:val="61"/>
          <w:vertAlign w:val="baseline"/>
        </w:rPr>
        <w:t> </w:t>
      </w:r>
      <w:r>
        <w:rPr>
          <w:vertAlign w:val="baseline"/>
        </w:rPr>
        <w:t>Today Article 27 determines that no diplomatic bag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-1"/>
          <w:vertAlign w:val="baseline"/>
        </w:rPr>
        <w:t> </w:t>
      </w:r>
      <w:r>
        <w:rPr>
          <w:vertAlign w:val="baseline"/>
        </w:rPr>
        <w:t>or detained.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The Vienna Convention does not provide a requirement as to what a diplomatic bag is.</w:t>
      </w:r>
      <w:r>
        <w:rPr>
          <w:spacing w:val="1"/>
        </w:rPr>
        <w:t> </w:t>
      </w:r>
      <w:r>
        <w:rPr/>
        <w:t>Normal practice is that the bag resembles a sack; however, the bag may vary in size from</w:t>
      </w:r>
      <w:r>
        <w:rPr>
          <w:spacing w:val="-57"/>
        </w:rPr>
        <w:t> </w:t>
      </w:r>
      <w:r>
        <w:rPr/>
        <w:t>an aircraft full of crates to a small pouch, as long as there is clear, visible, external</w:t>
      </w:r>
      <w:r>
        <w:rPr>
          <w:spacing w:val="1"/>
        </w:rPr>
        <w:t> </w:t>
      </w:r>
      <w:r>
        <w:rPr/>
        <w:t>marking indicating that it is part of the foreign embassy, or it bears an official seal</w:t>
      </w:r>
      <w:r>
        <w:rPr>
          <w:spacing w:val="1"/>
        </w:rPr>
        <w:t> </w:t>
      </w:r>
      <w:r>
        <w:rPr/>
        <w:t>ensuring its protection.</w:t>
      </w:r>
      <w:r>
        <w:rPr>
          <w:vertAlign w:val="superscript"/>
        </w:rPr>
        <w:t>165</w:t>
      </w:r>
      <w:r>
        <w:rPr>
          <w:vertAlign w:val="baseline"/>
        </w:rPr>
        <w:t> The Soviet Union attempted to stretch the definition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bag.</w:t>
      </w:r>
      <w:r>
        <w:rPr>
          <w:spacing w:val="1"/>
          <w:vertAlign w:val="baseline"/>
        </w:rPr>
        <w:t> </w:t>
      </w:r>
      <w:r>
        <w:rPr>
          <w:vertAlign w:val="baseline"/>
        </w:rPr>
        <w:t>In July 1984, the Soviet government sent a nine-ton Mercedes tractor-</w:t>
      </w:r>
      <w:r>
        <w:rPr>
          <w:spacing w:val="1"/>
          <w:vertAlign w:val="baseline"/>
        </w:rPr>
        <w:t> </w:t>
      </w:r>
      <w:r>
        <w:rPr>
          <w:vertAlign w:val="baseline"/>
        </w:rPr>
        <w:t>trailer into Switzerland,</w:t>
      </w:r>
      <w:r>
        <w:rPr>
          <w:spacing w:val="1"/>
          <w:vertAlign w:val="baseline"/>
        </w:rPr>
        <w:t> </w:t>
      </w:r>
      <w:r>
        <w:rPr>
          <w:vertAlign w:val="baseline"/>
        </w:rPr>
        <w:t>sealed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inspection.</w:t>
      </w:r>
      <w:r>
        <w:rPr>
          <w:vertAlign w:val="superscript"/>
        </w:rPr>
        <w:t>166</w:t>
      </w:r>
      <w:r>
        <w:rPr>
          <w:spacing w:val="60"/>
          <w:vertAlign w:val="baseline"/>
        </w:rPr>
        <w:t> </w:t>
      </w:r>
      <w:r>
        <w:rPr>
          <w:vertAlign w:val="baseline"/>
        </w:rPr>
        <w:t>When entering Germany,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German government claimed that this was extreme and that the “diplomatic bag”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motorised and capable of its own movement.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not what the Vienna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and it was not considered a diplomatic bag and thus not inviolable.</w:t>
      </w:r>
      <w:r>
        <w:rPr>
          <w:vertAlign w:val="superscript"/>
        </w:rPr>
        <w:t>167</w:t>
      </w:r>
      <w:r>
        <w:rPr>
          <w:vertAlign w:val="baseline"/>
        </w:rPr>
        <w:t> The crates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found within the lorry were accepted as diplomatic bags and thus not opened.</w:t>
      </w:r>
      <w:r>
        <w:rPr>
          <w:vertAlign w:val="superscript"/>
        </w:rPr>
        <w:t>168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could be to limit the size of bags to certain standard sizes.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a size to hold documents and another a size to accommodate office equipment.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limit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limit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item</w:t>
      </w:r>
      <w:r>
        <w:rPr>
          <w:spacing w:val="21"/>
          <w:vertAlign w:val="baseline"/>
        </w:rPr>
        <w:t> </w:t>
      </w:r>
      <w:r>
        <w:rPr>
          <w:vertAlign w:val="baseline"/>
        </w:rPr>
        <w:t>per</w:t>
      </w:r>
      <w:r>
        <w:rPr>
          <w:spacing w:val="19"/>
          <w:vertAlign w:val="baseline"/>
        </w:rPr>
        <w:t> </w:t>
      </w:r>
      <w:r>
        <w:rPr>
          <w:vertAlign w:val="baseline"/>
        </w:rPr>
        <w:t>bag.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diplomatic</w:t>
      </w:r>
    </w:p>
    <w:p>
      <w:pPr>
        <w:spacing w:before="14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144.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1910" w:h="16840"/>
          <w:pgMar w:footer="1549" w:header="0" w:top="1140" w:bottom="1740" w:left="1680" w:right="1320"/>
        </w:sectPr>
      </w:pPr>
    </w:p>
    <w:p>
      <w:pPr>
        <w:pStyle w:val="BodyText"/>
        <w:spacing w:line="480" w:lineRule="auto" w:before="60"/>
        <w:ind w:left="192" w:right="111"/>
        <w:jc w:val="both"/>
      </w:pPr>
      <w:r>
        <w:rPr/>
        <w:t>bag usually falls into one of two categories, accompanied or unaccompanied, depending</w:t>
      </w:r>
      <w:r>
        <w:rPr>
          <w:spacing w:val="1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importance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contents.</w:t>
      </w:r>
      <w:r>
        <w:rPr>
          <w:vertAlign w:val="superscript"/>
        </w:rPr>
        <w:t>169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main</w:t>
      </w:r>
      <w:r>
        <w:rPr>
          <w:spacing w:val="2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courier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supervise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bag that he accompanies and to ensure that the rules of international law are adhered to.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ILC distinguished between three types of couriers, namely, permanent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couriers,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hoc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couriers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captains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aircrafts</w:t>
      </w:r>
      <w:r>
        <w:rPr>
          <w:spacing w:val="1"/>
          <w:vertAlign w:val="baseline"/>
        </w:rPr>
        <w:t> </w:t>
      </w:r>
      <w:r>
        <w:rPr>
          <w:vertAlign w:val="baseline"/>
        </w:rPr>
        <w:t>entrusted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bag.</w:t>
      </w:r>
      <w:r>
        <w:rPr>
          <w:vertAlign w:val="superscript"/>
        </w:rPr>
        <w:t>170</w:t>
      </w:r>
      <w:r>
        <w:rPr>
          <w:vertAlign w:val="baseline"/>
        </w:rPr>
        <w:t> A diplomatic bag may be carried by a diplomatic courier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the protection of the visiting State, enjoys personal inviolability and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for arrest or detention.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A diplomatic courier is a full-time employee of a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 Foreign Affairs and on every journey he must be provided with a document 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 status and the number of packages constituting the diplomatic bag.</w:t>
      </w:r>
      <w:r>
        <w:rPr>
          <w:vertAlign w:val="superscript"/>
        </w:rPr>
        <w:t>171</w:t>
      </w:r>
      <w:r>
        <w:rPr>
          <w:vertAlign w:val="baseline"/>
        </w:rPr>
        <w:t> The 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or mission may also designate </w:t>
      </w:r>
      <w:r>
        <w:rPr>
          <w:i/>
          <w:vertAlign w:val="baseline"/>
        </w:rPr>
        <w:t>ad hoc </w:t>
      </w:r>
      <w:r>
        <w:rPr>
          <w:vertAlign w:val="baseline"/>
        </w:rPr>
        <w:t>diplomatic couriers.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used 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by smaller States lacking resources to employ professional couriers, but larger States 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them for urgent deliveries of documents where a normal courier service would be too</w:t>
      </w:r>
      <w:r>
        <w:rPr>
          <w:spacing w:val="1"/>
          <w:vertAlign w:val="baseline"/>
        </w:rPr>
        <w:t> </w:t>
      </w:r>
      <w:r>
        <w:rPr>
          <w:vertAlign w:val="baseline"/>
        </w:rPr>
        <w:t>slow.</w:t>
      </w:r>
      <w:r>
        <w:rPr>
          <w:spacing w:val="60"/>
          <w:vertAlign w:val="baseline"/>
        </w:rPr>
        <w:t> </w:t>
      </w:r>
      <w:r>
        <w:rPr>
          <w:vertAlign w:val="baseline"/>
        </w:rPr>
        <w:t>An example of an </w:t>
      </w:r>
      <w:r>
        <w:rPr>
          <w:i/>
          <w:vertAlign w:val="baseline"/>
        </w:rPr>
        <w:t>ad hoc </w:t>
      </w:r>
      <w:r>
        <w:rPr>
          <w:vertAlign w:val="baseline"/>
        </w:rPr>
        <w:t>courier is a businessman on his way to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escorting the bag while he is there.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 hoc </w:t>
      </w:r>
      <w:r>
        <w:rPr>
          <w:vertAlign w:val="baseline"/>
        </w:rPr>
        <w:t>couriers are protected by the 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and enjoy personal inviolability.</w:t>
      </w:r>
      <w:r>
        <w:rPr>
          <w:spacing w:val="61"/>
          <w:vertAlign w:val="baseline"/>
        </w:rPr>
        <w:t> </w:t>
      </w:r>
      <w:r>
        <w:rPr>
          <w:vertAlign w:val="baseline"/>
        </w:rPr>
        <w:t>They are not subject to any arrest or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2"/>
          <w:vertAlign w:val="baseline"/>
        </w:rPr>
        <w:t> </w:t>
      </w:r>
      <w:r>
        <w:rPr>
          <w:vertAlign w:val="baseline"/>
        </w:rPr>
        <w:t>the diplomatic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bag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concerned.</w:t>
      </w:r>
      <w:r>
        <w:rPr>
          <w:vertAlign w:val="superscript"/>
        </w:rPr>
        <w:t>172</w:t>
      </w:r>
    </w:p>
    <w:p>
      <w:pPr>
        <w:pStyle w:val="BodyText"/>
        <w:spacing w:line="480" w:lineRule="auto" w:before="202"/>
        <w:ind w:left="192" w:right="116"/>
        <w:jc w:val="both"/>
      </w:pP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“deputise” the captain of an aircraft.</w:t>
      </w:r>
      <w:r>
        <w:rPr>
          <w:vertAlign w:val="superscript"/>
        </w:rPr>
        <w:t>173</w:t>
      </w:r>
      <w:r>
        <w:rPr>
          <w:vertAlign w:val="baseline"/>
        </w:rPr>
        <w:t> Though he is not considered a courier, and thus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 immunity, the diplomatic bag retains its inviolability.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mission receiving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bag</w:t>
      </w:r>
      <w:r>
        <w:rPr>
          <w:spacing w:val="13"/>
          <w:vertAlign w:val="baseline"/>
        </w:rPr>
        <w:t> </w:t>
      </w:r>
      <w:r>
        <w:rPr>
          <w:vertAlign w:val="baseline"/>
        </w:rPr>
        <w:t>sends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take</w:t>
      </w:r>
      <w:r>
        <w:rPr>
          <w:spacing w:val="14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bag</w:t>
      </w:r>
      <w:r>
        <w:rPr>
          <w:spacing w:val="13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3.624001pt;margin-top:7.712119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devoted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little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couriers.</w:t>
      </w:r>
    </w:p>
    <w:p>
      <w:pPr>
        <w:spacing w:before="1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 G., p. 39-40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McClanahan 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1910" w:h="16840"/>
          <w:pgMar w:footer="1014" w:header="0" w:top="1180" w:bottom="1200" w:left="1680" w:right="1320"/>
        </w:sectPr>
      </w:pPr>
    </w:p>
    <w:p>
      <w:pPr>
        <w:pStyle w:val="BodyText"/>
        <w:spacing w:line="482" w:lineRule="auto" w:before="100"/>
        <w:ind w:left="192" w:right="116"/>
        <w:jc w:val="both"/>
      </w:pPr>
      <w:r>
        <w:rPr/>
        <w:t>captain.</w:t>
      </w:r>
      <w:r>
        <w:rPr>
          <w:vertAlign w:val="superscript"/>
        </w:rPr>
        <w:t>174</w:t>
      </w:r>
      <w:r>
        <w:rPr>
          <w:vertAlign w:val="baseline"/>
        </w:rPr>
        <w:t> The limited immunities for </w:t>
      </w:r>
      <w:r>
        <w:rPr>
          <w:i/>
          <w:vertAlign w:val="baseline"/>
        </w:rPr>
        <w:t>ad hoc </w:t>
      </w:r>
      <w:r>
        <w:rPr>
          <w:vertAlign w:val="baseline"/>
        </w:rPr>
        <w:t>couriers and captains are to enable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complete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</w:p>
    <w:p>
      <w:pPr>
        <w:pStyle w:val="BodyText"/>
        <w:spacing w:line="480" w:lineRule="auto" w:before="195"/>
        <w:ind w:left="192" w:right="117"/>
        <w:jc w:val="both"/>
      </w:pPr>
      <w:r>
        <w:rPr/>
        <w:t>There have been concerns regarding the use of the diplomatic bag.</w:t>
      </w:r>
      <w:r>
        <w:rPr>
          <w:spacing w:val="1"/>
        </w:rPr>
        <w:t> </w:t>
      </w:r>
      <w:r>
        <w:rPr/>
        <w:t>Denza claims that</w:t>
      </w:r>
      <w:r>
        <w:rPr>
          <w:spacing w:val="1"/>
        </w:rPr>
        <w:t> </w:t>
      </w:r>
      <w:r>
        <w:rPr/>
        <w:t>there is a continuing need to balance the need for confidentiality of diplomatic bags with</w:t>
      </w:r>
      <w:r>
        <w:rPr>
          <w:spacing w:val="1"/>
        </w:rPr>
        <w:t> </w:t>
      </w:r>
      <w:r>
        <w:rPr/>
        <w:t>the need for safeguards against abuse.</w:t>
      </w:r>
      <w:r>
        <w:rPr>
          <w:vertAlign w:val="superscript"/>
        </w:rPr>
        <w:t>175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several instances where the bag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used to smuggle drugs, explosives, weapons, art, diamonds, money, radioactive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and even people.</w:t>
      </w:r>
      <w:r>
        <w:rPr>
          <w:vertAlign w:val="superscript"/>
        </w:rPr>
        <w:t>176</w:t>
      </w:r>
      <w:r>
        <w:rPr>
          <w:vertAlign w:val="baseline"/>
        </w:rPr>
        <w:t> Despite this, the diplomatic bag may not be opened or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have been requests for permission to open the bag in the presence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of the 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this request is denied, the only recourse available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to deny</w:t>
      </w:r>
      <w:r>
        <w:rPr>
          <w:spacing w:val="-3"/>
          <w:vertAlign w:val="baseline"/>
        </w:rPr>
        <w:t> </w:t>
      </w:r>
      <w:r>
        <w:rPr>
          <w:vertAlign w:val="baseline"/>
        </w:rPr>
        <w:t>entry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bag</w:t>
      </w:r>
      <w:r>
        <w:rPr>
          <w:spacing w:val="-3"/>
          <w:vertAlign w:val="baseline"/>
        </w:rPr>
        <w:t> </w:t>
      </w:r>
      <w:r>
        <w:rPr>
          <w:vertAlign w:val="baseline"/>
        </w:rPr>
        <w:t>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177</w:t>
      </w:r>
    </w:p>
    <w:p>
      <w:pPr>
        <w:pStyle w:val="BodyText"/>
        <w:spacing w:line="480" w:lineRule="auto" w:before="1"/>
        <w:ind w:left="192" w:right="115"/>
        <w:jc w:val="both"/>
      </w:pPr>
      <w:r>
        <w:rPr/>
        <w:t>Article 27, paragraph 3, does not confer inviolability on the diplomatic bag, but only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opened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detained.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 considered the possibility of tests on the bag without opening it to reveal or</w:t>
      </w:r>
      <w:r>
        <w:rPr>
          <w:spacing w:val="1"/>
        </w:rPr>
        <w:t> </w:t>
      </w:r>
      <w:r>
        <w:rPr/>
        <w:t>confirm whether the bag contained illegal items.</w:t>
      </w:r>
      <w:r>
        <w:rPr>
          <w:vertAlign w:val="superscript"/>
        </w:rPr>
        <w:t>178</w:t>
      </w:r>
      <w:r>
        <w:rPr>
          <w:vertAlign w:val="baseline"/>
        </w:rPr>
        <w:t> With the introduction of scanning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baggage by airlines in the 1970s, some governments took the view that scanning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opening bags.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general practice among States has been not to scan</w:t>
      </w:r>
      <w:r>
        <w:rPr>
          <w:spacing w:val="1"/>
          <w:vertAlign w:val="baseline"/>
        </w:rPr>
        <w:t> </w:t>
      </w:r>
      <w:r>
        <w:rPr>
          <w:vertAlign w:val="baseline"/>
        </w:rPr>
        <w:t>bags unless deemed necessary.</w:t>
      </w:r>
      <w:r>
        <w:rPr>
          <w:vertAlign w:val="superscript"/>
        </w:rPr>
        <w:t>179</w:t>
      </w:r>
      <w:r>
        <w:rPr>
          <w:vertAlign w:val="baseline"/>
        </w:rPr>
        <w:t> Britain took the view that electronic scanning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 under the Convention.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some countries believe it to be “constructive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opening”.</w:t>
      </w:r>
      <w:r>
        <w:rPr>
          <w:vertAlign w:val="superscript"/>
        </w:rPr>
        <w:t>180</w:t>
      </w:r>
      <w:r>
        <w:rPr>
          <w:spacing w:val="2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9"/>
          <w:vertAlign w:val="baseline"/>
        </w:rPr>
        <w:t> </w:t>
      </w:r>
      <w:r>
        <w:rPr>
          <w:vertAlign w:val="baseline"/>
        </w:rPr>
        <w:t>this,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did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scan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20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doubts</w:t>
      </w:r>
      <w:r>
        <w:rPr>
          <w:spacing w:val="-58"/>
          <w:vertAlign w:val="baseline"/>
        </w:rPr>
        <w:t> </w:t>
      </w:r>
      <w:r>
        <w:rPr>
          <w:vertAlign w:val="baseline"/>
        </w:rPr>
        <w:t>on technical grounds about the advantage gained by doing so.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scanning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25"/>
          <w:vertAlign w:val="baseline"/>
        </w:rPr>
        <w:t> </w:t>
      </w:r>
      <w:r>
        <w:rPr>
          <w:vertAlign w:val="baseline"/>
        </w:rPr>
        <w:t>bag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shown,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6"/>
          <w:vertAlign w:val="baseline"/>
        </w:rPr>
        <w:t> </w:t>
      </w:r>
      <w:r>
        <w:rPr>
          <w:vertAlign w:val="baseline"/>
        </w:rPr>
        <w:t>would</w:t>
      </w:r>
      <w:r>
        <w:rPr>
          <w:spacing w:val="26"/>
          <w:vertAlign w:val="baseline"/>
        </w:rPr>
        <w:t> </w:t>
      </w:r>
      <w:r>
        <w:rPr>
          <w:vertAlign w:val="baseline"/>
        </w:rPr>
        <w:t>lead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opening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3.624001pt;margin-top:18.953272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185.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Dixon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Sniffer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X-ray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machines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items.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194-195.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Higgins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2" w:lineRule="auto" w:before="100"/>
        <w:ind w:left="192" w:right="116"/>
        <w:jc w:val="both"/>
      </w:pPr>
      <w:r>
        <w:rPr/>
        <w:t>the bag, which is prohibited by the Convention.</w:t>
      </w:r>
      <w:r>
        <w:rPr>
          <w:vertAlign w:val="superscript"/>
        </w:rPr>
        <w:t>181</w:t>
      </w:r>
      <w:r>
        <w:rPr>
          <w:vertAlign w:val="baseline"/>
        </w:rPr>
        <w:t> Another form of testing a bag is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use of dogs specifically trained for such 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particularly 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smuggling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narcotics,</w:t>
      </w:r>
      <w:r>
        <w:rPr>
          <w:spacing w:val="2"/>
          <w:vertAlign w:val="baseline"/>
        </w:rPr>
        <w:t> </w:t>
      </w:r>
      <w:r>
        <w:rPr>
          <w:vertAlign w:val="baseline"/>
        </w:rPr>
        <w:t>explosives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-5"/>
          <w:vertAlign w:val="baseline"/>
        </w:rPr>
        <w:t> </w:t>
      </w:r>
      <w:r>
        <w:rPr>
          <w:vertAlign w:val="baseline"/>
        </w:rPr>
        <w:t>humans.</w:t>
      </w:r>
      <w:r>
        <w:rPr>
          <w:vertAlign w:val="superscript"/>
        </w:rPr>
        <w:t>182</w:t>
      </w:r>
    </w:p>
    <w:p>
      <w:pPr>
        <w:pStyle w:val="BodyText"/>
        <w:spacing w:line="480" w:lineRule="auto" w:before="192"/>
        <w:ind w:left="192" w:right="112"/>
        <w:jc w:val="both"/>
      </w:pPr>
      <w:r>
        <w:rPr/>
        <w:t>The most cited incident of the abuse of diplomatic bags occurred in July 1984, when</w:t>
      </w:r>
      <w:r>
        <w:rPr>
          <w:spacing w:val="1"/>
        </w:rPr>
        <w:t> </w:t>
      </w:r>
      <w:r>
        <w:rPr/>
        <w:t>Umaru Dikko, a former minister of the deposed Shagari Government of Nigeria, wanted</w:t>
      </w:r>
      <w:r>
        <w:rPr>
          <w:spacing w:val="1"/>
        </w:rPr>
        <w:t> </w:t>
      </w:r>
      <w:r>
        <w:rPr/>
        <w:t>by the new Nigerian government on charges of embezzlement of government funds, was</w:t>
      </w:r>
      <w:r>
        <w:rPr>
          <w:spacing w:val="1"/>
        </w:rPr>
        <w:t> </w:t>
      </w:r>
      <w:r>
        <w:rPr/>
        <w:t>abducted.</w:t>
      </w:r>
      <w:r>
        <w:rPr>
          <w:vertAlign w:val="superscript"/>
        </w:rPr>
        <w:t>183</w:t>
      </w:r>
      <w:r>
        <w:rPr>
          <w:vertAlign w:val="baseline"/>
        </w:rPr>
        <w:t> He was kidnapped outside his home in London and after being heavily</w:t>
      </w:r>
      <w:r>
        <w:rPr>
          <w:spacing w:val="1"/>
          <w:vertAlign w:val="baseline"/>
        </w:rPr>
        <w:t> </w:t>
      </w:r>
      <w:r>
        <w:rPr>
          <w:vertAlign w:val="baseline"/>
        </w:rPr>
        <w:t>drugged was placed in a crate.</w:t>
      </w:r>
      <w:r>
        <w:rPr>
          <w:spacing w:val="60"/>
          <w:vertAlign w:val="baseline"/>
        </w:rPr>
        <w:t> </w:t>
      </w:r>
      <w:r>
        <w:rPr>
          <w:vertAlign w:val="baseline"/>
        </w:rPr>
        <w:t>Two large crates arrived at Stansted airport to be loaded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Airways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aircraft.</w:t>
      </w:r>
      <w:r>
        <w:rPr>
          <w:vertAlign w:val="superscript"/>
        </w:rPr>
        <w:t>184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handled by a member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Government service, who held a diplomatic passport but was not a member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mission in Britain and did not have any diplomatic status in the country. He made no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 when he was asked to be open the crates.</w:t>
      </w:r>
      <w:r>
        <w:rPr>
          <w:vertAlign w:val="superscript"/>
        </w:rPr>
        <w:t>185</w:t>
      </w:r>
      <w:r>
        <w:rPr>
          <w:vertAlign w:val="baseline"/>
        </w:rPr>
        <w:t> One of the crates contained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unconscious Dikko and another man who has in his possession drugs and syringes.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men.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27</w:t>
      </w:r>
      <w:r>
        <w:rPr>
          <w:spacing w:val="60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Dikko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crates,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arrested.</w:t>
      </w:r>
      <w:r>
        <w:rPr>
          <w:vertAlign w:val="superscript"/>
        </w:rPr>
        <w:t>186</w:t>
      </w:r>
      <w:r>
        <w:rPr>
          <w:vertAlign w:val="baseline"/>
        </w:rPr>
        <w:t> The main reason for the crates being opened without objection was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no clear visible markings indicating it was a diplomatic bag. The Foreign 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made it clear that even if the crates had</w:t>
      </w:r>
      <w:r>
        <w:rPr>
          <w:spacing w:val="1"/>
          <w:vertAlign w:val="baseline"/>
        </w:rPr>
        <w:t> </w:t>
      </w:r>
      <w:r>
        <w:rPr>
          <w:vertAlign w:val="baseline"/>
        </w:rPr>
        <w:t>bold markings, the concern of protecting</w:t>
      </w:r>
      <w:r>
        <w:rPr>
          <w:spacing w:val="60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was more important than immunity.</w:t>
      </w:r>
      <w:r>
        <w:rPr>
          <w:vertAlign w:val="superscript"/>
        </w:rPr>
        <w:t>187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that situation, the use of scanning or dogs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assisted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discovery.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3.624001pt;margin-top:8.974894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92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z w:val="20"/>
          <w:vertAlign w:val="baseline"/>
        </w:rPr>
        <w:t> The use of dogs could be used, as it is unlikely for a dog to be educated enough to read the contents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bag.</w:t>
      </w:r>
    </w:p>
    <w:p>
      <w:pPr>
        <w:spacing w:line="244" w:lineRule="auto" w:before="0"/>
        <w:ind w:left="192" w:right="643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z w:val="20"/>
          <w:vertAlign w:val="baseline"/>
        </w:rPr>
        <w:t> Higgins R. op. cit p. 645.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Cameron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614.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 Higgins R. op. cit p. 645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Cameron I. op cit p. 34</w:t>
      </w:r>
    </w:p>
    <w:p>
      <w:pPr>
        <w:spacing w:before="2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Higgins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614.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3"/>
        <w:jc w:val="both"/>
      </w:pP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the increasing disquiet</w:t>
      </w:r>
      <w:r>
        <w:rPr>
          <w:spacing w:val="1"/>
        </w:rPr>
        <w:t> </w:t>
      </w:r>
      <w:r>
        <w:rPr/>
        <w:t>over the</w:t>
      </w:r>
      <w:r>
        <w:rPr>
          <w:spacing w:val="1"/>
        </w:rPr>
        <w:t> </w:t>
      </w:r>
      <w:r>
        <w:rPr/>
        <w:t>use of diplomatic bags,</w:t>
      </w:r>
      <w:r>
        <w:rPr>
          <w:spacing w:val="1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Assembly of the UN directed the ILC to consider the status of the bag and couriers. This</w:t>
      </w:r>
      <w:r>
        <w:rPr>
          <w:spacing w:val="1"/>
        </w:rPr>
        <w:t> </w:t>
      </w:r>
      <w:r>
        <w:rPr/>
        <w:t>led to the Draft Articles on the Status of the Diplomatic Courier and the Diplomatic Bag</w:t>
      </w:r>
      <w:r>
        <w:rPr>
          <w:spacing w:val="1"/>
        </w:rPr>
        <w:t> </w:t>
      </w:r>
      <w:r>
        <w:rPr/>
        <w:t>not accompanied by Diplomatic Couriers.</w:t>
      </w:r>
      <w:r>
        <w:rPr>
          <w:vertAlign w:val="superscript"/>
        </w:rPr>
        <w:t>188</w:t>
      </w:r>
      <w:r>
        <w:rPr>
          <w:vertAlign w:val="baseline"/>
        </w:rPr>
        <w:t> Article I look at the scope of present articles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to whom they apply And Article 28 deals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the protection of the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bag.</w:t>
      </w:r>
      <w:r>
        <w:rPr>
          <w:vertAlign w:val="superscript"/>
        </w:rPr>
        <w:t>189</w:t>
      </w:r>
      <w:r>
        <w:rPr>
          <w:vertAlign w:val="baseline"/>
        </w:rPr>
        <w:t> It states that the bag shall not be opened or detained, as in the Vienna Convention.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Furthermore, the bag shall be exempt from examination directly or through electronic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technical devices. However, if the authorities of the receiving State believe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bag</w:t>
      </w:r>
      <w:r>
        <w:rPr>
          <w:spacing w:val="27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28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28"/>
          <w:vertAlign w:val="baseline"/>
        </w:rPr>
        <w:t> </w:t>
      </w:r>
      <w:r>
        <w:rPr>
          <w:vertAlign w:val="baseline"/>
        </w:rPr>
        <w:t>other</w:t>
      </w:r>
      <w:r>
        <w:rPr>
          <w:spacing w:val="27"/>
          <w:vertAlign w:val="baseline"/>
        </w:rPr>
        <w:t> </w:t>
      </w:r>
      <w:r>
        <w:rPr>
          <w:vertAlign w:val="baseline"/>
        </w:rPr>
        <w:t>than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items</w:t>
      </w:r>
      <w:r>
        <w:rPr>
          <w:spacing w:val="3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8"/>
          <w:vertAlign w:val="baseline"/>
        </w:rPr>
        <w:t> </w:t>
      </w:r>
      <w:r>
        <w:rPr>
          <w:vertAlign w:val="baseline"/>
        </w:rPr>
        <w:t>25,</w:t>
      </w:r>
      <w:r>
        <w:rPr>
          <w:spacing w:val="28"/>
          <w:vertAlign w:val="baseline"/>
        </w:rPr>
        <w:t> </w:t>
      </w:r>
      <w:r>
        <w:rPr>
          <w:vertAlign w:val="baseline"/>
        </w:rPr>
        <w:t>they</w:t>
      </w:r>
      <w:r>
        <w:rPr>
          <w:spacing w:val="23"/>
          <w:vertAlign w:val="baseline"/>
        </w:rPr>
        <w:t> </w:t>
      </w:r>
      <w:r>
        <w:rPr>
          <w:vertAlign w:val="baseline"/>
        </w:rPr>
        <w:t>may</w:t>
      </w:r>
      <w:r>
        <w:rPr>
          <w:spacing w:val="26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bag to be examined or scanned. If such examination does not satisfy the authorities,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bag may be opened in the presence of an authorized representative of the sending state. If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request is denied, the bag may be returned to its place of origin. This provision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to show the balance between the interest of the sending State in ensuring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and confidentiality of the contents of the bag, and the security 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inadequate.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bag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contains items not listed in Article 25. This makes sense for small bags and pouches. 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seem that ILC dealt with “larger” bags, and the Vienna Convention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 the size of the bag. Article 24 indicates that the diplomatic bag must be identifiable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 external markings; Article 25 states what content are permissible in the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bag. The only items listed are official correspondence and documents or articles intended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official use.</w:t>
      </w:r>
      <w:r>
        <w:rPr>
          <w:vertAlign w:val="superscript"/>
        </w:rPr>
        <w:t>191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3.624001pt;margin-top:10.692509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Courier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Bag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not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Accompanied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by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Diplomatic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Couriers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ILC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 part II, 24.</w:t>
      </w:r>
    </w:p>
    <w:p>
      <w:pPr>
        <w:spacing w:before="1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 Vienna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1961</w:t>
      </w:r>
    </w:p>
    <w:p>
      <w:pPr>
        <w:spacing w:before="2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Dixon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336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7"/>
        <w:jc w:val="both"/>
      </w:pPr>
      <w:r>
        <w:rPr/>
        <w:t>Although the ILC and Conference debated the issue of diplomatic bags, it seems the</w:t>
      </w:r>
      <w:r>
        <w:rPr>
          <w:spacing w:val="1"/>
        </w:rPr>
        <w:t> </w:t>
      </w:r>
      <w:r>
        <w:rPr/>
        <w:t>States gave inadequate weight to the need for protection against abuse. With the increase</w:t>
      </w:r>
      <w:r>
        <w:rPr>
          <w:spacing w:val="1"/>
        </w:rPr>
        <w:t> </w:t>
      </w:r>
      <w:r>
        <w:rPr/>
        <w:t>of abuse it is prudent to apply the Vienna Convention protection to diplomatic bags, or</w:t>
      </w:r>
      <w:r>
        <w:rPr>
          <w:spacing w:val="1"/>
        </w:rPr>
        <w:t> </w:t>
      </w:r>
      <w:r>
        <w:rPr/>
        <w:t>are there salient political and legal reasons which mitigate in favour of restrictions?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simplest</w:t>
      </w:r>
      <w:r>
        <w:rPr>
          <w:spacing w:val="13"/>
        </w:rPr>
        <w:t> </w:t>
      </w:r>
      <w:r>
        <w:rPr/>
        <w:t>limitation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implement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size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diplomatic</w:t>
      </w:r>
      <w:r>
        <w:rPr>
          <w:spacing w:val="12"/>
        </w:rPr>
        <w:t> </w:t>
      </w:r>
      <w:r>
        <w:rPr/>
        <w:t>bags,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so doing</w:t>
      </w:r>
      <w:r>
        <w:rPr>
          <w:spacing w:val="-2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smuggling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people,</w:t>
      </w:r>
      <w:r>
        <w:rPr>
          <w:spacing w:val="4"/>
        </w:rPr>
        <w:t> </w:t>
      </w:r>
      <w:r>
        <w:rPr/>
        <w:t>artworks and even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machinery.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4"/>
        </w:numPr>
        <w:tabs>
          <w:tab w:pos="913" w:val="left" w:leader="none"/>
        </w:tabs>
        <w:spacing w:line="240" w:lineRule="auto" w:before="1" w:after="0"/>
        <w:ind w:left="912" w:right="0" w:hanging="721"/>
        <w:jc w:val="both"/>
      </w:pPr>
      <w:r>
        <w:rPr/>
        <w:t>Limitation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staff</w:t>
      </w:r>
      <w:r>
        <w:rPr>
          <w:spacing w:val="-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Immunities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  <w:rPr>
          <w:b/>
          <w:sz w:val="24"/>
        </w:rPr>
      </w:pPr>
      <w:r>
        <w:rPr>
          <w:b/>
          <w:sz w:val="24"/>
        </w:rPr>
        <w:t>Members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Family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2" w:right="113"/>
        <w:jc w:val="both"/>
      </w:pPr>
      <w:r>
        <w:rPr/>
        <w:t>The members of the diplomatic agent‟s family forming part of his household</w:t>
      </w:r>
      <w:r>
        <w:rPr>
          <w:vertAlign w:val="superscript"/>
        </w:rPr>
        <w:t>192</w:t>
      </w:r>
      <w:r>
        <w:rPr>
          <w:vertAlign w:val="baseline"/>
        </w:rPr>
        <w:t> enjoy a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 immunities. Rights include personal inviolability, inviolability of residence,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"/>
          <w:vertAlign w:val="baseline"/>
        </w:rPr>
        <w:t> </w:t>
      </w:r>
      <w:r>
        <w:rPr>
          <w:vertAlign w:val="baseline"/>
        </w:rPr>
        <w:t>criminal and civil jurisdiction.</w:t>
      </w:r>
    </w:p>
    <w:p>
      <w:pPr>
        <w:pStyle w:val="BodyText"/>
        <w:spacing w:line="480" w:lineRule="auto"/>
        <w:ind w:left="192" w:right="113"/>
        <w:jc w:val="both"/>
      </w:pPr>
      <w:r>
        <w:rPr/>
        <w:t>Previously, there were some instances where family members committing crimes were</w:t>
      </w:r>
      <w:r>
        <w:rPr>
          <w:spacing w:val="1"/>
        </w:rPr>
        <w:t> </w:t>
      </w:r>
      <w:r>
        <w:rPr/>
        <w:t>released</w:t>
      </w:r>
      <w:r>
        <w:rPr>
          <w:vertAlign w:val="superscript"/>
        </w:rPr>
        <w:t>193</w:t>
      </w:r>
      <w:r>
        <w:rPr>
          <w:vertAlign w:val="baseline"/>
        </w:rPr>
        <w:t> and in others they were arrested, prosecuted and found guilty. a well-known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-6"/>
          <w:vertAlign w:val="baseline"/>
        </w:rPr>
        <w:t> </w:t>
      </w:r>
      <w:r>
        <w:rPr>
          <w:vertAlign w:val="baseline"/>
        </w:rPr>
        <w:t>cited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Dom</w:t>
      </w:r>
      <w:r>
        <w:rPr>
          <w:spacing w:val="-1"/>
          <w:vertAlign w:val="baseline"/>
        </w:rPr>
        <w:t> </w:t>
      </w:r>
      <w:r>
        <w:rPr>
          <w:vertAlign w:val="baseline"/>
        </w:rPr>
        <w:t>Pateleone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Sa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Menese </w:t>
      </w:r>
      <w:r>
        <w:rPr>
          <w:vertAlign w:val="baseline"/>
        </w:rPr>
        <w:t>(hereinafter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Sa).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This case indicates how members of a family invoked immunity to avoid prosecution. Sa</w:t>
      </w:r>
      <w:r>
        <w:rPr>
          <w:spacing w:val="-57"/>
        </w:rPr>
        <w:t> </w:t>
      </w:r>
      <w:r>
        <w:rPr/>
        <w:t>travelled to England with his brother, Dom Joao Rodriguez </w:t>
      </w:r>
      <w:r>
        <w:rPr>
          <w:i/>
        </w:rPr>
        <w:t>Sa e Meneses</w:t>
      </w:r>
      <w:r>
        <w:rPr/>
        <w:t>, the Portuguese</w:t>
      </w:r>
      <w:r>
        <w:rPr>
          <w:spacing w:val="-57"/>
        </w:rPr>
        <w:t> </w:t>
      </w:r>
      <w:r>
        <w:rPr/>
        <w:t>ambassador. While his brother negotiated, Sa did nothing.</w:t>
      </w:r>
      <w:r>
        <w:rPr>
          <w:vertAlign w:val="superscript"/>
        </w:rPr>
        <w:t>194</w:t>
      </w:r>
      <w:r>
        <w:rPr>
          <w:vertAlign w:val="baseline"/>
        </w:rPr>
        <w:t> In November 1653, Sa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enraged when he was</w:t>
      </w:r>
      <w:r>
        <w:rPr>
          <w:spacing w:val="60"/>
          <w:vertAlign w:val="baseline"/>
        </w:rPr>
        <w:t> </w:t>
      </w:r>
      <w:r>
        <w:rPr>
          <w:vertAlign w:val="baseline"/>
        </w:rPr>
        <w:t>insulted by a Colonel Gerard and attacked and wounded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Colonel.</w:t>
      </w:r>
      <w:r>
        <w:rPr>
          <w:vertAlign w:val="superscript"/>
        </w:rPr>
        <w:t>195</w:t>
      </w:r>
      <w:r>
        <w:rPr>
          <w:vertAlign w:val="baseline"/>
        </w:rPr>
        <w:t> A bystander, Anthuser, intervened and stopped the fight. Sa retreated but</w:t>
      </w:r>
      <w:r>
        <w:rPr>
          <w:spacing w:val="1"/>
          <w:vertAlign w:val="baseline"/>
        </w:rPr>
        <w:t> </w:t>
      </w:r>
      <w:r>
        <w:rPr>
          <w:vertAlign w:val="baseline"/>
        </w:rPr>
        <w:t>came back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attendants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 Anthuser. Mistaking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3.624001pt;margin-top:16.75909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3.6</w:t>
      </w:r>
    </w:p>
    <w:p>
      <w:pPr>
        <w:spacing w:before="0"/>
        <w:ind w:left="192" w:right="12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z w:val="20"/>
          <w:vertAlign w:val="baseline"/>
        </w:rPr>
        <w:t> The nephew of the French ambassador had been directly implicated in the murder of a number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Spaniards; he was arrested and eventually released. A relative of the French ambassador in England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became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brawl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brothel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Englishman. 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released.</w:t>
      </w:r>
    </w:p>
    <w:p>
      <w:pPr>
        <w:spacing w:before="0"/>
        <w:ind w:left="192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brother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 sent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negotiate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alliance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England</w:t>
      </w:r>
    </w:p>
    <w:p>
      <w:pPr>
        <w:spacing w:before="1"/>
        <w:ind w:left="192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z w:val="20"/>
          <w:vertAlign w:val="baseline"/>
        </w:rPr>
        <w:t> The Colonel overheard Sa speaking in French about English politics and challenged their version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certain events. Eventually, the conversation took a violent turn. See further Lawrence International 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312.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20"/>
        <w:jc w:val="both"/>
      </w:pPr>
      <w:r>
        <w:rPr/>
        <w:t>Colonel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Anthuser,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attacked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wounds.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commotion attracted a Greenway and when he came out so see what the commotion was</w:t>
      </w:r>
      <w:r>
        <w:rPr>
          <w:spacing w:val="1"/>
        </w:rPr>
        <w:t> </w:t>
      </w:r>
      <w:r>
        <w:rPr/>
        <w:t>about, a servant shot him in the head, killing him. When the guards came, the Portuguese</w:t>
      </w:r>
      <w:r>
        <w:rPr>
          <w:spacing w:val="-57"/>
        </w:rPr>
        <w:t> </w:t>
      </w:r>
      <w:r>
        <w:rPr/>
        <w:t>party</w:t>
      </w:r>
      <w:r>
        <w:rPr>
          <w:spacing w:val="-3"/>
        </w:rPr>
        <w:t> </w:t>
      </w:r>
      <w:r>
        <w:rPr/>
        <w:t>fled to the</w:t>
      </w:r>
      <w:r>
        <w:rPr>
          <w:spacing w:val="-1"/>
        </w:rPr>
        <w:t> </w:t>
      </w:r>
      <w:r>
        <w:rPr/>
        <w:t>embassy.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192" w:right="113"/>
        <w:jc w:val="both"/>
      </w:pPr>
      <w:r>
        <w:rPr/>
        <w:t>The ambassador initially refused to surrender the men, but gave in when the guards</w:t>
      </w:r>
      <w:r>
        <w:rPr>
          <w:spacing w:val="1"/>
        </w:rPr>
        <w:t> </w:t>
      </w:r>
      <w:r>
        <w:rPr/>
        <w:t>threatened to use force. The ambassador complained to the English government about the</w:t>
      </w:r>
      <w:r>
        <w:rPr>
          <w:spacing w:val="-57"/>
        </w:rPr>
        <w:t> </w:t>
      </w:r>
      <w:r>
        <w:rPr/>
        <w:t>violation of his residence and thought that the men would be released. However, this did</w:t>
      </w:r>
      <w:r>
        <w:rPr>
          <w:spacing w:val="1"/>
        </w:rPr>
        <w:t> </w:t>
      </w:r>
      <w:r>
        <w:rPr/>
        <w:t>not occur.</w:t>
      </w:r>
      <w:r>
        <w:rPr>
          <w:vertAlign w:val="superscript"/>
        </w:rPr>
        <w:t>197</w:t>
      </w:r>
      <w:r>
        <w:rPr>
          <w:vertAlign w:val="baseline"/>
        </w:rPr>
        <w:t> The issue facing the courts was whether Sa and his attendants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 in English courts for murder. Justice Atkyns contended that Sa had forfeited</w:t>
      </w:r>
      <w:r>
        <w:rPr>
          <w:spacing w:val="1"/>
          <w:vertAlign w:val="baseline"/>
        </w:rPr>
        <w:t> </w:t>
      </w:r>
      <w:r>
        <w:rPr>
          <w:vertAlign w:val="baseline"/>
        </w:rPr>
        <w:t>his privileges by his actions. Even attendants are allowed extraordinary immunities, 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they break the law of nations they are liable.</w:t>
      </w:r>
      <w:r>
        <w:rPr>
          <w:vertAlign w:val="superscript"/>
        </w:rPr>
        <w:t>198</w:t>
      </w:r>
      <w:r>
        <w:rPr>
          <w:vertAlign w:val="baseline"/>
        </w:rPr>
        <w:t> At his trial, Sa contended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was immune from prosecution, first because he was the brother of the ambassador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that he was authorized to act as an ambassador in his brother‟s absence, 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by letters provided by the King of Portugal. He relied exclusively on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reason,</w:t>
      </w:r>
      <w:r>
        <w:rPr>
          <w:spacing w:val="49"/>
          <w:vertAlign w:val="baseline"/>
        </w:rPr>
        <w:t> </w:t>
      </w:r>
      <w:r>
        <w:rPr>
          <w:vertAlign w:val="baseline"/>
        </w:rPr>
        <w:t>but</w:t>
      </w:r>
      <w:r>
        <w:rPr>
          <w:spacing w:val="50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was</w:t>
      </w:r>
      <w:r>
        <w:rPr>
          <w:spacing w:val="52"/>
          <w:vertAlign w:val="baseline"/>
        </w:rPr>
        <w:t> </w:t>
      </w:r>
      <w:r>
        <w:rPr>
          <w:vertAlign w:val="baseline"/>
        </w:rPr>
        <w:t>found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he</w:t>
      </w:r>
      <w:r>
        <w:rPr>
          <w:spacing w:val="48"/>
          <w:vertAlign w:val="baseline"/>
        </w:rPr>
        <w:t> </w:t>
      </w:r>
      <w:r>
        <w:rPr>
          <w:vertAlign w:val="baseline"/>
        </w:rPr>
        <w:t>had</w:t>
      </w:r>
      <w:r>
        <w:rPr>
          <w:spacing w:val="50"/>
          <w:vertAlign w:val="baseline"/>
        </w:rPr>
        <w:t> </w:t>
      </w:r>
      <w:r>
        <w:rPr>
          <w:vertAlign w:val="baseline"/>
        </w:rPr>
        <w:t>no</w:t>
      </w:r>
      <w:r>
        <w:rPr>
          <w:spacing w:val="5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50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only</w:t>
      </w:r>
      <w:r>
        <w:rPr>
          <w:spacing w:val="46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50"/>
          <w:vertAlign w:val="baseline"/>
        </w:rPr>
        <w:t> </w:t>
      </w:r>
      <w:r>
        <w:rPr>
          <w:vertAlign w:val="baseline"/>
        </w:rPr>
        <w:t>his</w:t>
      </w:r>
      <w:r>
        <w:rPr>
          <w:spacing w:val="-58"/>
          <w:vertAlign w:val="baseline"/>
        </w:rPr>
        <w:t> </w:t>
      </w:r>
      <w:r>
        <w:rPr>
          <w:vertAlign w:val="baseline"/>
        </w:rPr>
        <w:t>brother out of curiosity. The court rejected Sa arguments and the court found him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hanged.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diplomatic immunity did not respect Sa the Vienna Convention would now</w:t>
      </w:r>
      <w:r>
        <w:rPr>
          <w:spacing w:val="1"/>
          <w:vertAlign w:val="baseline"/>
        </w:rPr>
        <w:t> </w:t>
      </w:r>
      <w:r>
        <w:rPr>
          <w:vertAlign w:val="baseline"/>
        </w:rPr>
        <w:t>cloak</w:t>
      </w:r>
      <w:r>
        <w:rPr>
          <w:spacing w:val="-1"/>
          <w:vertAlign w:val="baseline"/>
        </w:rPr>
        <w:t> </w:t>
      </w:r>
      <w:r>
        <w:rPr>
          <w:vertAlign w:val="baseline"/>
        </w:rPr>
        <w:t>him with immunity.</w:t>
      </w:r>
    </w:p>
    <w:p>
      <w:pPr>
        <w:pStyle w:val="BodyText"/>
        <w:spacing w:line="480" w:lineRule="auto" w:before="2"/>
        <w:ind w:left="192" w:right="117"/>
        <w:jc w:val="both"/>
      </w:pPr>
      <w:r>
        <w:rPr/>
        <w:t>With the establishment of permanent diplomatic missions it became accepted that the</w:t>
      </w:r>
      <w:r>
        <w:rPr>
          <w:spacing w:val="1"/>
        </w:rPr>
        <w:t> </w:t>
      </w:r>
      <w:r>
        <w:rPr/>
        <w:t>family would accompany the diplomat.</w:t>
      </w:r>
      <w:r>
        <w:rPr>
          <w:vertAlign w:val="superscript"/>
        </w:rPr>
        <w:t>200</w:t>
      </w:r>
      <w:r>
        <w:rPr>
          <w:vertAlign w:val="baseline"/>
        </w:rPr>
        <w:t> The ILC debated very little over extending full</w:t>
      </w:r>
      <w:r>
        <w:rPr>
          <w:spacing w:val="-57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diplomat.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puzzled</w:t>
      </w:r>
      <w:r>
        <w:rPr>
          <w:spacing w:val="9"/>
          <w:vertAlign w:val="baseline"/>
        </w:rPr>
        <w:t> </w:t>
      </w:r>
      <w:r>
        <w:rPr>
          <w:vertAlign w:val="baseline"/>
        </w:rPr>
        <w:t>most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who</w:t>
      </w: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3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 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Frey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 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 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41-42</w:t>
      </w:r>
    </w:p>
    <w:p>
      <w:pPr>
        <w:spacing w:before="8"/>
        <w:ind w:left="192" w:right="12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197</w:t>
      </w:r>
      <w:r>
        <w:rPr>
          <w:rFonts w:ascii="Calibri" w:hAnsi="Calibri"/>
          <w:sz w:val="20"/>
          <w:vertAlign w:val="baseline"/>
        </w:rPr>
        <w:t> What fueled this even more, were rumours that explosive were discovered in the coaches and also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brother’s escape from prison. His freedom did not last long, as he was captured and guarded more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closely.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47-48</w:t>
      </w:r>
    </w:p>
    <w:p>
      <w:pPr>
        <w:spacing w:before="1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312-313</w:t>
      </w:r>
    </w:p>
    <w:p>
      <w:pPr>
        <w:spacing w:before="0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323.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4"/>
        <w:jc w:val="both"/>
        <w:rPr>
          <w:i/>
        </w:rPr>
      </w:pPr>
      <w:r>
        <w:rPr/>
        <w:t>was regarded as family. The majority of States did not define exactly which members of</w:t>
      </w:r>
      <w:r>
        <w:rPr>
          <w:spacing w:val="1"/>
        </w:rPr>
        <w:t> </w:t>
      </w:r>
      <w:r>
        <w:rPr/>
        <w:t>the family were entitled to immunities, but preferred some flexibility to settle disputes</w:t>
      </w:r>
      <w:r>
        <w:rPr>
          <w:spacing w:val="1"/>
        </w:rPr>
        <w:t> </w:t>
      </w:r>
      <w:r>
        <w:rPr/>
        <w:t>between the individual mission and the national government.</w:t>
      </w:r>
      <w:r>
        <w:rPr>
          <w:vertAlign w:val="superscript"/>
        </w:rPr>
        <w:t>201</w:t>
      </w:r>
      <w:r>
        <w:rPr>
          <w:vertAlign w:val="baseline"/>
        </w:rPr>
        <w:t> Families are regarded as</w:t>
      </w:r>
      <w:r>
        <w:rPr>
          <w:spacing w:val="1"/>
          <w:vertAlign w:val="baseline"/>
        </w:rPr>
        <w:t> </w:t>
      </w:r>
      <w:r>
        <w:rPr>
          <w:vertAlign w:val="baseline"/>
        </w:rPr>
        <w:t>an extension of the person of the diplomat. The protection of the family has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regarded as necessary to ensure the diplomat‟s independence and ability to carry on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functions, as held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Magdalena Steam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Navigation Co. v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Martin.</w:t>
      </w:r>
      <w:r>
        <w:rPr>
          <w:i/>
          <w:vertAlign w:val="superscript"/>
        </w:rPr>
        <w:t>202</w:t>
      </w:r>
    </w:p>
    <w:p>
      <w:pPr>
        <w:pStyle w:val="BodyText"/>
        <w:spacing w:line="480" w:lineRule="auto" w:before="2"/>
        <w:ind w:left="192" w:right="112"/>
        <w:jc w:val="both"/>
      </w:pPr>
      <w:r>
        <w:rPr/>
        <w:t>Although the reasons for the family of a diplomat accompanying him into the receiving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jurisdiction. For instance, during the years 1980 to 1981, Manuel Ayree, 19 year-old son</w:t>
      </w:r>
      <w:r>
        <w:rPr>
          <w:spacing w:val="1"/>
        </w:rPr>
        <w:t> </w:t>
      </w:r>
      <w:r>
        <w:rPr/>
        <w:t>of the third</w:t>
      </w:r>
      <w:r>
        <w:rPr>
          <w:spacing w:val="1"/>
        </w:rPr>
        <w:t> </w:t>
      </w:r>
      <w:r>
        <w:rPr/>
        <w:t>attaché to the Ghanaian delegation</w:t>
      </w:r>
      <w:r>
        <w:rPr>
          <w:spacing w:val="1"/>
        </w:rPr>
        <w:t> </w:t>
      </w:r>
      <w:r>
        <w:rPr/>
        <w:t>committed rape, sodomy,</w:t>
      </w:r>
      <w:r>
        <w:rPr>
          <w:spacing w:val="60"/>
        </w:rPr>
        <w:t> </w:t>
      </w:r>
      <w:r>
        <w:rPr/>
        <w:t>assault and</w:t>
      </w:r>
      <w:r>
        <w:rPr>
          <w:spacing w:val="1"/>
        </w:rPr>
        <w:t> </w:t>
      </w:r>
      <w:r>
        <w:rPr/>
        <w:t>other crimes in New York City.</w:t>
      </w:r>
      <w:r>
        <w:rPr>
          <w:vertAlign w:val="superscript"/>
        </w:rPr>
        <w:t>203</w:t>
      </w:r>
      <w:r>
        <w:rPr>
          <w:vertAlign w:val="baseline"/>
        </w:rPr>
        <w:t> After Holmes (one of his victims) and her boyfriend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Ayree while walking in the street months after her rape, the investigating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officer, Pete Christiansen, arrested Ayree. Jane Doe (another victim) further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him in a line-up and the police began the paper work for prosecution.</w:t>
      </w:r>
      <w:r>
        <w:rPr>
          <w:vertAlign w:val="superscript"/>
        </w:rPr>
        <w:t>204</w:t>
      </w:r>
      <w:r>
        <w:rPr>
          <w:vertAlign w:val="baseline"/>
        </w:rPr>
        <w:t> After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as the son of the Ghanaian diplomat he was released and all charges dropped,</w:t>
      </w:r>
      <w:r>
        <w:rPr>
          <w:spacing w:val="1"/>
          <w:vertAlign w:val="baseline"/>
        </w:rPr>
        <w:t> </w:t>
      </w:r>
      <w:r>
        <w:rPr>
          <w:vertAlign w:val="baseline"/>
        </w:rPr>
        <w:t>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vertAlign w:val="superscript"/>
        </w:rPr>
        <w:t>205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grata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expel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60"/>
          <w:vertAlign w:val="baseline"/>
        </w:rPr>
        <w:t> </w:t>
      </w:r>
      <w:r>
        <w:rPr>
          <w:vertAlign w:val="baseline"/>
        </w:rPr>
        <w:t>Holmes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as saying </w:t>
      </w:r>
      <w:r>
        <w:rPr>
          <w:i/>
          <w:vertAlign w:val="baseline"/>
        </w:rPr>
        <w:t>“A man raped me and he got away with it, because he is not a citizen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 because he is a relative of a diplomat. He claimed he has the right to rape me and I,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as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an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American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citizen,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am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not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given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right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get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justice.”</w:t>
      </w:r>
      <w:r>
        <w:rPr>
          <w:i/>
          <w:vertAlign w:val="superscript"/>
        </w:rPr>
        <w:t>206</w:t>
      </w:r>
      <w:r>
        <w:rPr>
          <w:i/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28"/>
          <w:vertAlign w:val="baseline"/>
        </w:rPr>
        <w:t> </w:t>
      </w:r>
      <w:r>
        <w:rPr>
          <w:vertAlign w:val="baseline"/>
        </w:rPr>
        <w:t>here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how</w:t>
      </w:r>
      <w:r>
        <w:rPr>
          <w:spacing w:val="-1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incident affect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a diplomat‟s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93.624001pt;margin-top:18.171202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321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Magdalena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Navigation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QB 107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Farahmand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99.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Trescott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Farahmand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5"/>
        <w:jc w:val="both"/>
      </w:pPr>
      <w:r>
        <w:rPr/>
        <w:t>Family members who do not respect local laws and commit unlawful acts knowing that</w:t>
      </w:r>
      <w:r>
        <w:rPr>
          <w:spacing w:val="1"/>
        </w:rPr>
        <w:t> </w:t>
      </w:r>
      <w:r>
        <w:rPr/>
        <w:t>they can be protected against prosecution should not be entitled to such immunities it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913" w:val="left" w:leader="none"/>
        </w:tabs>
        <w:spacing w:line="240" w:lineRule="auto" w:before="0" w:after="0"/>
        <w:ind w:left="912" w:right="0" w:hanging="721"/>
        <w:jc w:val="both"/>
      </w:pPr>
      <w:r>
        <w:rPr/>
        <w:t>Mission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2" w:right="114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UK,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Austria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servant, while other States, like Switzerland, France, Argentina, Chile, Greece and Italy,</w:t>
      </w:r>
      <w:r>
        <w:rPr>
          <w:spacing w:val="1"/>
        </w:rPr>
        <w:t> </w:t>
      </w:r>
      <w:r>
        <w:rPr/>
        <w:t>restricted immunities of minor diplomatic staff.</w:t>
      </w:r>
      <w:r>
        <w:rPr>
          <w:vertAlign w:val="superscript"/>
        </w:rPr>
        <w:t>207</w:t>
      </w:r>
      <w:r>
        <w:rPr>
          <w:vertAlign w:val="baseline"/>
        </w:rPr>
        <w:t> In some areas, before immunities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awarded to personnel, three conditions had to be fulfilled. Firstly, that the personnel‟s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 functions are concerned with the relations between nation and nation; secondly,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proposed functions must not interfere with the internal affairs of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accredited to; and finally, the venue,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 that a diplomat must be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in order to receive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immunities.</w:t>
      </w:r>
      <w:r>
        <w:rPr>
          <w:vertAlign w:val="superscript"/>
        </w:rPr>
        <w:t>208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Since the mission</w:t>
      </w:r>
      <w:r>
        <w:rPr>
          <w:spacing w:val="1"/>
        </w:rPr>
        <w:t> </w:t>
      </w:r>
      <w:r>
        <w:rPr/>
        <w:t>staff constitute the larger portion</w:t>
      </w:r>
      <w:r>
        <w:rPr>
          <w:spacing w:val="1"/>
        </w:rPr>
        <w:t> </w:t>
      </w:r>
      <w:r>
        <w:rPr/>
        <w:t>of the total</w:t>
      </w:r>
      <w:r>
        <w:rPr>
          <w:spacing w:val="1"/>
        </w:rPr>
        <w:t> </w:t>
      </w:r>
      <w:r>
        <w:rPr/>
        <w:t>number of persons</w:t>
      </w:r>
      <w:r>
        <w:rPr>
          <w:spacing w:val="1"/>
        </w:rPr>
        <w:t> </w:t>
      </w:r>
      <w:r>
        <w:rPr/>
        <w:t>connected with a diplomatic mission, and they are most likely to commit offences in 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rule.</w:t>
      </w:r>
      <w:r>
        <w:rPr>
          <w:vertAlign w:val="superscript"/>
        </w:rPr>
        <w:t>209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discussion of the ILC and Conference felt that this one was one of the most controversial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to be dealt with.</w:t>
      </w:r>
      <w:r>
        <w:rPr>
          <w:vertAlign w:val="superscript"/>
        </w:rPr>
        <w:t>210</w:t>
      </w:r>
      <w:r>
        <w:rPr>
          <w:vertAlign w:val="baseline"/>
        </w:rPr>
        <w:t> The ILC was originally in favour of the extension of full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occasionally</w:t>
      </w:r>
      <w:r>
        <w:rPr>
          <w:spacing w:val="-3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-1"/>
          <w:vertAlign w:val="baseline"/>
        </w:rPr>
        <w:t> </w:t>
      </w:r>
      <w:r>
        <w:rPr>
          <w:vertAlign w:val="baseline"/>
        </w:rPr>
        <w:t>to distinguish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93.624001pt;margin-top:13.087461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144</w:t>
      </w:r>
    </w:p>
    <w:p>
      <w:pPr>
        <w:spacing w:line="247" w:lineRule="auto" w:before="18"/>
        <w:ind w:left="192" w:right="146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208</w:t>
      </w:r>
      <w:r>
        <w:rPr>
          <w:rFonts w:ascii="Calibri" w:hAnsi="Calibri"/>
          <w:sz w:val="20"/>
          <w:vertAlign w:val="baseline"/>
        </w:rPr>
        <w:t> Brookfield S. H. (1938) 19 “Immunity of Subordinate Personnel”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British Yearbook of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 155.</w:t>
      </w:r>
    </w:p>
    <w:p>
      <w:pPr>
        <w:spacing w:line="238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329-330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100"/>
        <w:ind w:left="192" w:right="104"/>
      </w:pPr>
      <w:r>
        <w:rPr/>
        <w:t>technical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administrative</w:t>
      </w:r>
      <w:r>
        <w:rPr>
          <w:spacing w:val="48"/>
        </w:rPr>
        <w:t> </w:t>
      </w:r>
      <w:r>
        <w:rPr/>
        <w:t>staff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their</w:t>
      </w:r>
      <w:r>
        <w:rPr>
          <w:spacing w:val="51"/>
        </w:rPr>
        <w:t> </w:t>
      </w:r>
      <w:r>
        <w:rPr/>
        <w:t>functions.</w:t>
      </w:r>
      <w:r>
        <w:rPr>
          <w:vertAlign w:val="superscript"/>
        </w:rPr>
        <w:t>211</w:t>
      </w:r>
      <w:r>
        <w:rPr>
          <w:spacing w:val="5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2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3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missions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their</w:t>
      </w:r>
      <w:r>
        <w:rPr>
          <w:spacing w:val="34"/>
          <w:vertAlign w:val="baseline"/>
        </w:rPr>
        <w:t> </w:t>
      </w:r>
      <w:r>
        <w:rPr>
          <w:vertAlign w:val="baseline"/>
        </w:rPr>
        <w:t>staff</w:t>
      </w:r>
      <w:r>
        <w:rPr>
          <w:spacing w:val="35"/>
          <w:vertAlign w:val="baseline"/>
        </w:rPr>
        <w:t> </w:t>
      </w:r>
      <w:r>
        <w:rPr>
          <w:vertAlign w:val="baseline"/>
        </w:rPr>
        <w:t>there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need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limit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7"/>
          <w:vertAlign w:val="baseline"/>
        </w:rPr>
        <w:t> </w:t>
      </w:r>
      <w:r>
        <w:rPr>
          <w:vertAlign w:val="baseline"/>
        </w:rPr>
        <w:t>entitles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7"/>
          <w:vertAlign w:val="baseline"/>
        </w:rPr>
        <w:t> </w:t>
      </w:r>
      <w:r>
        <w:rPr>
          <w:vertAlign w:val="baseline"/>
        </w:rPr>
        <w:t>immunities.</w:t>
      </w:r>
      <w:r>
        <w:rPr>
          <w:vertAlign w:val="superscript"/>
        </w:rPr>
        <w:t>212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7"/>
          <w:vertAlign w:val="baseline"/>
        </w:rPr>
        <w:t> </w:t>
      </w:r>
      <w:r>
        <w:rPr>
          <w:vertAlign w:val="baseline"/>
        </w:rPr>
        <w:t>servants</w:t>
      </w:r>
      <w:r>
        <w:rPr>
          <w:spacing w:val="18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57"/>
          <w:vertAlign w:val="baseline"/>
        </w:rPr>
        <w:t> </w:t>
      </w:r>
      <w:r>
        <w:rPr>
          <w:vertAlign w:val="baseline"/>
        </w:rPr>
        <w:t>entitling administrative and technical staff and private servants to limited immunities.</w:t>
      </w:r>
      <w:r>
        <w:rPr>
          <w:vertAlign w:val="superscript"/>
        </w:rPr>
        <w:t>213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grant</w:t>
      </w:r>
      <w:r>
        <w:rPr>
          <w:spacing w:val="7"/>
          <w:vertAlign w:val="baseline"/>
        </w:rPr>
        <w:t> </w:t>
      </w:r>
      <w:r>
        <w:rPr>
          <w:vertAlign w:val="baseline"/>
        </w:rPr>
        <w:t>immunity,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need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1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4"/>
          <w:vertAlign w:val="baseline"/>
        </w:rPr>
        <w:t> </w:t>
      </w:r>
      <w:r>
        <w:rPr>
          <w:vertAlign w:val="baseline"/>
        </w:rPr>
        <w:t>types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staff</w:t>
      </w:r>
      <w:r>
        <w:rPr>
          <w:spacing w:val="24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no</w:t>
      </w:r>
      <w:r>
        <w:rPr>
          <w:spacing w:val="29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24"/>
          <w:vertAlign w:val="baseline"/>
        </w:rPr>
        <w:t> </w:t>
      </w:r>
      <w:r>
        <w:rPr>
          <w:vertAlign w:val="baseline"/>
        </w:rPr>
        <w:t>rules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Vienna</w:t>
      </w:r>
      <w:r>
        <w:rPr>
          <w:spacing w:val="2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about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tasks performed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staff.</w:t>
      </w:r>
      <w:r>
        <w:rPr>
          <w:vertAlign w:val="superscript"/>
        </w:rPr>
        <w:t>214</w:t>
      </w:r>
    </w:p>
    <w:p>
      <w:pPr>
        <w:pStyle w:val="BodyText"/>
        <w:spacing w:line="480" w:lineRule="auto" w:before="2"/>
        <w:ind w:left="192" w:right="113"/>
      </w:pP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administrative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technical</w:t>
      </w:r>
      <w:r>
        <w:rPr>
          <w:spacing w:val="13"/>
        </w:rPr>
        <w:t> </w:t>
      </w:r>
      <w:r>
        <w:rPr/>
        <w:t>staff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families,</w:t>
      </w:r>
      <w:r>
        <w:rPr>
          <w:spacing w:val="13"/>
        </w:rPr>
        <w:t> </w:t>
      </w:r>
      <w:r>
        <w:rPr/>
        <w:t>unless</w:t>
      </w:r>
      <w:r>
        <w:rPr>
          <w:spacing w:val="-57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37"/>
        </w:rPr>
        <w:t> </w:t>
      </w:r>
      <w:r>
        <w:rPr/>
        <w:t>national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permanent</w:t>
      </w:r>
      <w:r>
        <w:rPr>
          <w:spacing w:val="38"/>
        </w:rPr>
        <w:t> </w:t>
      </w:r>
      <w:r>
        <w:rPr/>
        <w:t>resident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receiving</w:t>
      </w:r>
      <w:r>
        <w:rPr>
          <w:spacing w:val="35"/>
        </w:rPr>
        <w:t> </w:t>
      </w:r>
      <w:r>
        <w:rPr/>
        <w:t>State,</w:t>
      </w:r>
      <w:r>
        <w:rPr>
          <w:spacing w:val="40"/>
        </w:rPr>
        <w:t> </w:t>
      </w:r>
      <w:r>
        <w:rPr/>
        <w:t>enjoy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same</w:t>
      </w:r>
      <w:r>
        <w:rPr>
          <w:spacing w:val="-57"/>
        </w:rPr>
        <w:t> </w:t>
      </w:r>
      <w:r>
        <w:rPr/>
        <w:t>immunities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diplomatic</w:t>
      </w:r>
      <w:r>
        <w:rPr>
          <w:spacing w:val="32"/>
        </w:rPr>
        <w:t> </w:t>
      </w:r>
      <w:r>
        <w:rPr/>
        <w:t>agents,</w:t>
      </w:r>
      <w:r>
        <w:rPr>
          <w:spacing w:val="34"/>
        </w:rPr>
        <w:t> </w:t>
      </w:r>
      <w:r>
        <w:rPr/>
        <w:t>except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enjoy</w:t>
      </w:r>
      <w:r>
        <w:rPr>
          <w:spacing w:val="30"/>
        </w:rPr>
        <w:t> </w:t>
      </w:r>
      <w:r>
        <w:rPr/>
        <w:t>civil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immunity</w:t>
      </w:r>
      <w:r>
        <w:rPr>
          <w:spacing w:val="57"/>
        </w:rPr>
        <w:t> </w:t>
      </w:r>
      <w:r>
        <w:rPr/>
        <w:t>for</w:t>
      </w:r>
      <w:r>
        <w:rPr>
          <w:spacing w:val="3"/>
        </w:rPr>
        <w:t> </w:t>
      </w:r>
      <w:r>
        <w:rPr/>
        <w:t>official</w:t>
      </w:r>
      <w:r>
        <w:rPr>
          <w:spacing w:val="7"/>
        </w:rPr>
        <w:t> </w:t>
      </w:r>
      <w:r>
        <w:rPr/>
        <w:t>acts</w:t>
      </w:r>
      <w:r>
        <w:rPr>
          <w:spacing w:val="5"/>
        </w:rPr>
        <w:t> </w:t>
      </w:r>
      <w:r>
        <w:rPr/>
        <w:t>only.</w:t>
      </w:r>
      <w:r>
        <w:rPr>
          <w:spacing w:val="4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they</w:t>
      </w:r>
      <w:r>
        <w:rPr>
          <w:spacing w:val="59"/>
        </w:rPr>
        <w:t> </w:t>
      </w:r>
      <w:r>
        <w:rPr/>
        <w:t>cannot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prosecuted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any</w:t>
      </w:r>
      <w:r>
        <w:rPr>
          <w:spacing w:val="-57"/>
        </w:rPr>
        <w:t> </w:t>
      </w:r>
      <w:r>
        <w:rPr/>
        <w:t>circumstances,</w:t>
      </w:r>
      <w:r>
        <w:rPr>
          <w:spacing w:val="36"/>
        </w:rPr>
        <w:t> </w:t>
      </w:r>
      <w:r>
        <w:rPr/>
        <w:t>unless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immunity</w:t>
      </w:r>
      <w:r>
        <w:rPr>
          <w:spacing w:val="30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9"/>
        </w:rPr>
        <w:t> </w:t>
      </w:r>
      <w:r>
        <w:rPr/>
        <w:t>waived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sending</w:t>
      </w:r>
      <w:r>
        <w:rPr>
          <w:spacing w:val="35"/>
        </w:rPr>
        <w:t> </w:t>
      </w:r>
      <w:r>
        <w:rPr/>
        <w:t>State.</w:t>
      </w:r>
      <w:r>
        <w:rPr>
          <w:vertAlign w:val="superscript"/>
        </w:rPr>
        <w:t>215</w:t>
      </w:r>
      <w:r>
        <w:rPr>
          <w:spacing w:val="39"/>
          <w:vertAlign w:val="baseline"/>
        </w:rPr>
        <w:t> </w:t>
      </w:r>
      <w:r>
        <w:rPr>
          <w:vertAlign w:val="baseline"/>
        </w:rPr>
        <w:t>It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even</w:t>
      </w:r>
      <w:r>
        <w:rPr>
          <w:spacing w:val="57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59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Wilson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some</w:t>
      </w:r>
      <w:r>
        <w:rPr>
          <w:spacing w:val="57"/>
          <w:vertAlign w:val="baseline"/>
        </w:rPr>
        <w:t> </w:t>
      </w:r>
      <w:r>
        <w:rPr>
          <w:vertAlign w:val="baseline"/>
        </w:rPr>
        <w:t>staff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57"/>
          <w:vertAlign w:val="baseline"/>
        </w:rPr>
        <w:t> </w:t>
      </w:r>
      <w:r>
        <w:rPr>
          <w:vertAlign w:val="baseline"/>
        </w:rPr>
        <w:t>are</w:t>
      </w:r>
      <w:r>
        <w:rPr>
          <w:spacing w:val="57"/>
          <w:vertAlign w:val="baseline"/>
        </w:rPr>
        <w:t> </w:t>
      </w:r>
      <w:r>
        <w:rPr>
          <w:vertAlign w:val="baseline"/>
        </w:rPr>
        <w:t>more</w:t>
      </w:r>
      <w:r>
        <w:rPr>
          <w:spacing w:val="59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57"/>
          <w:vertAlign w:val="baseline"/>
        </w:rPr>
        <w:t> </w:t>
      </w:r>
      <w:r>
        <w:rPr>
          <w:vertAlign w:val="baseline"/>
        </w:rPr>
        <w:t>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diplomatic personnel because of the nature of the information that they manage.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Service-staff</w:t>
      </w:r>
      <w:r>
        <w:rPr>
          <w:spacing w:val="18"/>
          <w:vertAlign w:val="baseline"/>
        </w:rPr>
        <w:t> </w:t>
      </w:r>
      <w:r>
        <w:rPr>
          <w:vertAlign w:val="baseline"/>
        </w:rPr>
        <w:t>differ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servants.</w:t>
      </w:r>
      <w:r>
        <w:rPr>
          <w:spacing w:val="21"/>
          <w:vertAlign w:val="baseline"/>
        </w:rPr>
        <w:t> </w:t>
      </w:r>
      <w:r>
        <w:rPr>
          <w:vertAlign w:val="baseline"/>
        </w:rPr>
        <w:t>Service-staff</w:t>
      </w:r>
      <w:r>
        <w:rPr>
          <w:spacing w:val="2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23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their</w:t>
      </w:r>
      <w:r>
        <w:rPr>
          <w:spacing w:val="23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0"/>
          <w:vertAlign w:val="baseline"/>
        </w:rPr>
        <w:t> </w:t>
      </w:r>
      <w:r>
        <w:rPr>
          <w:vertAlign w:val="baseline"/>
        </w:rPr>
        <w:t>acts.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</w:t>
      </w:r>
      <w:r>
        <w:rPr>
          <w:spacing w:val="43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44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45"/>
          <w:vertAlign w:val="baseline"/>
        </w:rPr>
        <w:t> </w:t>
      </w:r>
      <w:r>
        <w:rPr>
          <w:vertAlign w:val="baseline"/>
        </w:rPr>
        <w:t>may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47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2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42"/>
          <w:vertAlign w:val="baseline"/>
        </w:rPr>
        <w:t> </w:t>
      </w:r>
      <w:r>
        <w:rPr>
          <w:vertAlign w:val="baseline"/>
        </w:rPr>
        <w:t>State</w:t>
      </w:r>
      <w:r>
        <w:rPr>
          <w:spacing w:val="4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44"/>
          <w:vertAlign w:val="baseline"/>
        </w:rPr>
        <w:t> </w:t>
      </w:r>
      <w:r>
        <w:rPr>
          <w:vertAlign w:val="baseline"/>
        </w:rPr>
        <w:t>bi-lateral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agreements.</w:t>
      </w:r>
      <w:r>
        <w:rPr>
          <w:vertAlign w:val="superscript"/>
        </w:rPr>
        <w:t>217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Ministere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Public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Republic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Mali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Keita</w:t>
      </w:r>
      <w:r>
        <w:rPr>
          <w:i/>
          <w:vertAlign w:val="superscript"/>
        </w:rPr>
        <w:t>218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"/>
        <w:ind w:left="192"/>
      </w:pPr>
      <w:r>
        <w:rPr/>
        <w:t>Brussels</w:t>
      </w:r>
      <w:r>
        <w:rPr>
          <w:spacing w:val="18"/>
        </w:rPr>
        <w:t> </w:t>
      </w:r>
      <w:r>
        <w:rPr/>
        <w:t>had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  <w:r>
        <w:rPr>
          <w:spacing w:val="18"/>
        </w:rPr>
        <w:t> </w:t>
      </w:r>
      <w:r>
        <w:rPr/>
        <w:t>whether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murder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ambassador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Mali</w:t>
      </w:r>
      <w:r>
        <w:rPr>
          <w:spacing w:val="21"/>
        </w:rPr>
        <w:t> </w:t>
      </w:r>
      <w:r>
        <w:rPr/>
        <w:t>by</w:t>
      </w:r>
      <w:r>
        <w:rPr>
          <w:spacing w:val="13"/>
        </w:rPr>
        <w:t> </w:t>
      </w:r>
      <w:r>
        <w:rPr/>
        <w:t>chauffeur,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93.624001pt;margin-top:8.833329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7" w:lineRule="auto" w:before="15"/>
        <w:ind w:left="192" w:right="175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z w:val="20"/>
          <w:vertAlign w:val="baseline"/>
        </w:rPr>
        <w:t> Wilson C. E., (1967) </w:t>
      </w:r>
      <w:r>
        <w:rPr>
          <w:rFonts w:ascii="Calibri"/>
          <w:i/>
          <w:sz w:val="20"/>
          <w:vertAlign w:val="baseline"/>
        </w:rPr>
        <w:t>Diplomatic Privileges and Immunities </w:t>
      </w:r>
      <w:r>
        <w:rPr>
          <w:rFonts w:ascii="Calibri"/>
          <w:sz w:val="20"/>
          <w:vertAlign w:val="baseline"/>
        </w:rPr>
        <w:t>The University of Arizona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Tucson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159.</w:t>
      </w:r>
    </w:p>
    <w:p>
      <w:pPr>
        <w:spacing w:line="242" w:lineRule="auto" w:before="11"/>
        <w:ind w:left="192" w:right="1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z w:val="20"/>
          <w:vertAlign w:val="baseline"/>
        </w:rPr>
        <w:t>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Conference the proposals of the private servants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 staff was accepted.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However,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 was a debate with regard to administrative and technical staff. The UK proposed a compromise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whereby the administrative and technical staff would enjoy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full criminal immunity but limited immunity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civil jurisdiction. Further during the debate of the Vienna Convention, three State, Egypt, the Khmer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and Morocco, entered reservations to the effect of Article 37 (2), but this was later objected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eight States.</w:t>
      </w:r>
    </w:p>
    <w:p>
      <w:pPr>
        <w:spacing w:line="236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145</w:t>
      </w:r>
    </w:p>
    <w:p>
      <w:pPr>
        <w:spacing w:before="1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215</w:t>
      </w:r>
      <w:r>
        <w:rPr>
          <w:rFonts w:ascii="Calibri"/>
          <w:spacing w:val="-10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</w:t>
      </w:r>
    </w:p>
    <w:p>
      <w:pPr>
        <w:spacing w:before="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Gore-Booth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146-147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Keita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40" w:bottom="1200" w:left="1680" w:right="1320"/>
        </w:sectPr>
      </w:pPr>
    </w:p>
    <w:p>
      <w:pPr>
        <w:pStyle w:val="BodyText"/>
        <w:spacing w:line="480" w:lineRule="auto" w:before="60"/>
        <w:ind w:left="192" w:right="116"/>
        <w:jc w:val="both"/>
      </w:pPr>
      <w:r>
        <w:rPr/>
        <w:t>who was a member of the service staff, was an act performed in the course of his</w:t>
      </w:r>
      <w:r>
        <w:rPr>
          <w:spacing w:val="1"/>
        </w:rPr>
        <w:t> </w:t>
      </w:r>
      <w:r>
        <w:rPr/>
        <w:t>duties.</w:t>
      </w:r>
      <w:r>
        <w:rPr>
          <w:vertAlign w:val="superscript"/>
        </w:rPr>
        <w:t>219</w:t>
      </w:r>
      <w:r>
        <w:rPr>
          <w:vertAlign w:val="baseline"/>
        </w:rPr>
        <w:t> It was agreed that the crime was committed during his hours of service and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premises of the embassy, but the court found that the act occurred as a result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dispute between the ambassador and the chauffeur, who was not immune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jurisdiction.</w:t>
      </w:r>
      <w:r>
        <w:rPr>
          <w:vertAlign w:val="superscript"/>
        </w:rPr>
        <w:t>220</w:t>
      </w:r>
      <w:r>
        <w:rPr>
          <w:vertAlign w:val="baseline"/>
        </w:rPr>
        <w:t> From this it seems that immunity can only be claimed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 of a bona fide service. Therefore, immunity will not be recognized for a cook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 who has no kitchen, or for a Christian chaplain employed by a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ambassador.</w:t>
      </w:r>
      <w:r>
        <w:rPr>
          <w:vertAlign w:val="superscript"/>
        </w:rPr>
        <w:t>221</w:t>
      </w:r>
    </w:p>
    <w:p>
      <w:pPr>
        <w:pStyle w:val="BodyText"/>
        <w:spacing w:line="480" w:lineRule="auto" w:before="2"/>
        <w:ind w:left="192" w:right="113"/>
        <w:jc w:val="both"/>
      </w:pPr>
      <w:r>
        <w:rPr/>
        <w:t>Private servants have the fewest immunities accorded to them. However, the Vienna</w:t>
      </w:r>
      <w:r>
        <w:rPr>
          <w:spacing w:val="1"/>
        </w:rPr>
        <w:t> </w:t>
      </w:r>
      <w:r>
        <w:rPr/>
        <w:t>Convention provides that jurisdiction over private servant must be</w:t>
      </w:r>
      <w:r>
        <w:rPr>
          <w:spacing w:val="60"/>
        </w:rPr>
        <w:t> </w:t>
      </w:r>
      <w:r>
        <w:rPr/>
        <w:t>exercised in a way</w:t>
      </w:r>
      <w:r>
        <w:rPr>
          <w:spacing w:val="1"/>
        </w:rPr>
        <w:t> </w:t>
      </w:r>
      <w:r>
        <w:rPr/>
        <w:t>that does not interfere unduly with the functions in the mission.</w:t>
      </w:r>
      <w:r>
        <w:rPr>
          <w:vertAlign w:val="superscript"/>
        </w:rPr>
        <w:t>222</w:t>
      </w:r>
      <w:r>
        <w:rPr>
          <w:vertAlign w:val="baseline"/>
        </w:rPr>
        <w:t> For example,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ambassador‟s cook cannot be arrested for criminal charges on the day the ambassador is</w:t>
      </w:r>
      <w:r>
        <w:rPr>
          <w:spacing w:val="1"/>
          <w:vertAlign w:val="baseline"/>
        </w:rPr>
        <w:t> </w:t>
      </w:r>
      <w:r>
        <w:rPr>
          <w:vertAlign w:val="baseline"/>
        </w:rPr>
        <w:t>hosting an important dinner party. In </w:t>
      </w:r>
      <w:r>
        <w:rPr>
          <w:i/>
          <w:vertAlign w:val="baseline"/>
        </w:rPr>
        <w:t>United States v Ruiz</w:t>
      </w:r>
      <w:r>
        <w:rPr>
          <w:vertAlign w:val="baseline"/>
        </w:rPr>
        <w:t>,</w:t>
      </w:r>
      <w:r>
        <w:rPr>
          <w:vertAlign w:val="superscript"/>
        </w:rPr>
        <w:t>223</w:t>
      </w:r>
      <w:r>
        <w:rPr>
          <w:vertAlign w:val="baseline"/>
        </w:rPr>
        <w:t> the defendant was 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larceny. The court held that a servant would have been entitled to immunity had his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Peruvian</w:t>
      </w:r>
      <w:r>
        <w:rPr>
          <w:spacing w:val="2"/>
          <w:vertAlign w:val="baseline"/>
        </w:rPr>
        <w:t> </w:t>
      </w:r>
      <w:r>
        <w:rPr>
          <w:vertAlign w:val="baseline"/>
        </w:rPr>
        <w:t>ambassador,</w:t>
      </w:r>
      <w:r>
        <w:rPr>
          <w:spacing w:val="-1"/>
          <w:vertAlign w:val="baseline"/>
        </w:rPr>
        <w:t> </w:t>
      </w:r>
      <w:r>
        <w:rPr>
          <w:vertAlign w:val="baseline"/>
        </w:rPr>
        <w:t>asserted on his behalf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servant.</w:t>
      </w:r>
    </w:p>
    <w:p>
      <w:pPr>
        <w:pStyle w:val="BodyText"/>
        <w:spacing w:before="1"/>
        <w:ind w:left="192"/>
        <w:jc w:val="both"/>
      </w:pPr>
      <w:r>
        <w:rPr/>
        <w:t>The</w:t>
      </w:r>
      <w:r>
        <w:rPr>
          <w:spacing w:val="-2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defendant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convicted.</w:t>
      </w:r>
      <w:r>
        <w:rPr>
          <w:vertAlign w:val="superscript"/>
        </w:rPr>
        <w:t>224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2" w:right="114"/>
        <w:jc w:val="both"/>
      </w:pPr>
      <w:r>
        <w:rPr/>
        <w:pict>
          <v:rect style="position:absolute;margin-left:93.624001pt;margin-top:142.513092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position of staff who are nationals or permanent residents was a further concern for</w:t>
      </w:r>
      <w:r>
        <w:rPr>
          <w:spacing w:val="1"/>
        </w:rPr>
        <w:t> </w:t>
      </w:r>
      <w:r>
        <w:rPr/>
        <w:t>the ILC. It was argued that a national of the receiving State entitled to full diplomatic</w:t>
      </w:r>
      <w:r>
        <w:rPr>
          <w:spacing w:val="1"/>
        </w:rPr>
        <w:t> </w:t>
      </w:r>
      <w:r>
        <w:rPr/>
        <w:t>immunity could commit murder and not be subjected to criminal jurisdiction either in the</w:t>
      </w:r>
      <w:r>
        <w:rPr>
          <w:spacing w:val="-57"/>
        </w:rPr>
        <w:t> </w:t>
      </w:r>
      <w:r>
        <w:rPr/>
        <w:t>receiving State or the sending State.</w:t>
      </w:r>
      <w:r>
        <w:rPr>
          <w:vertAlign w:val="superscript"/>
        </w:rPr>
        <w:t>225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staff</w:t>
      </w:r>
      <w:r>
        <w:rPr>
          <w:spacing w:val="39"/>
          <w:vertAlign w:val="baseline"/>
        </w:rPr>
        <w:t> </w:t>
      </w:r>
      <w:r>
        <w:rPr>
          <w:vertAlign w:val="baseline"/>
        </w:rPr>
        <w:t>who</w:t>
      </w:r>
      <w:r>
        <w:rPr>
          <w:spacing w:val="40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38"/>
          <w:vertAlign w:val="baseline"/>
        </w:rPr>
        <w:t> </w:t>
      </w:r>
      <w:r>
        <w:rPr>
          <w:vertAlign w:val="baseline"/>
        </w:rPr>
        <w:t>residents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</w:p>
    <w:p>
      <w:pPr>
        <w:spacing w:line="243" w:lineRule="exact"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Wilson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166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</w:p>
    <w:p>
      <w:pPr>
        <w:spacing w:line="243" w:lineRule="exact"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Ruiz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10150-65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(D.C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1965)</w:t>
      </w:r>
    </w:p>
    <w:p>
      <w:pPr>
        <w:spacing w:before="0"/>
        <w:ind w:left="192" w:right="12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z w:val="20"/>
          <w:vertAlign w:val="baseline"/>
        </w:rPr>
        <w:t> In United States v Santizo No. C-9671-63 (D.C 1963) the defendant attempted to shield herself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 liability by invoking the immunity of her diplomatic employer. The defendant was convicted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abortion 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did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 within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 duties.</w:t>
      </w:r>
    </w:p>
    <w:p>
      <w:pPr>
        <w:spacing w:before="2"/>
        <w:ind w:left="19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192" w:right="117"/>
        <w:jc w:val="both"/>
      </w:pPr>
      <w:r>
        <w:rPr/>
        <w:t>entitled to immunity from jurisdiction only for official functions performed and the</w:t>
      </w:r>
      <w:r>
        <w:rPr>
          <w:spacing w:val="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state</w:t>
      </w:r>
      <w:r>
        <w:rPr>
          <w:spacing w:val="1"/>
        </w:rPr>
        <w:t> </w:t>
      </w:r>
      <w:r>
        <w:rPr/>
        <w:t>grants and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only</w:t>
      </w:r>
      <w:r>
        <w:rPr>
          <w:spacing w:val="-8"/>
        </w:rPr>
        <w:t> </w:t>
      </w:r>
      <w:r>
        <w:rPr/>
        <w:t>immunities which it</w:t>
      </w:r>
      <w:r>
        <w:rPr>
          <w:spacing w:val="1"/>
        </w:rPr>
        <w:t> </w:t>
      </w:r>
      <w:r>
        <w:rPr/>
        <w:t>considers appropriate.</w:t>
      </w:r>
      <w:r>
        <w:rPr>
          <w:vertAlign w:val="superscript"/>
        </w:rPr>
        <w:t>226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expel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diplomat</w:t>
      </w:r>
      <w:r>
        <w:rPr>
          <w:spacing w:val="11"/>
        </w:rPr>
        <w:t> </w:t>
      </w:r>
      <w:r>
        <w:rPr/>
        <w:t>who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behaved</w:t>
      </w:r>
      <w:r>
        <w:rPr>
          <w:spacing w:val="12"/>
        </w:rPr>
        <w:t> </w:t>
      </w:r>
      <w:r>
        <w:rPr/>
        <w:t>unacceptably.</w:t>
      </w:r>
      <w:r>
        <w:rPr>
          <w:vertAlign w:val="superscript"/>
        </w:rPr>
        <w:t>227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2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6"/>
          <w:vertAlign w:val="baseline"/>
        </w:rPr>
        <w:t> </w:t>
      </w:r>
      <w:r>
        <w:rPr>
          <w:vertAlign w:val="baseline"/>
        </w:rPr>
        <w:t>means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declaring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 diplomat, staff or his family persona non grata forces the sending State to take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actions: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mission.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refuse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remove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his</w:t>
      </w:r>
      <w:r>
        <w:rPr>
          <w:spacing w:val="9"/>
          <w:vertAlign w:val="baseline"/>
        </w:rPr>
        <w:t> </w:t>
      </w:r>
      <w:r>
        <w:rPr>
          <w:vertAlign w:val="baseline"/>
        </w:rPr>
        <w:t>duties</w:t>
      </w:r>
      <w:r>
        <w:rPr>
          <w:spacing w:val="9"/>
          <w:vertAlign w:val="baseline"/>
        </w:rPr>
        <w:t> </w:t>
      </w:r>
      <w:r>
        <w:rPr>
          <w:vertAlign w:val="baseline"/>
        </w:rPr>
        <w:t>then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6"/>
          <w:vertAlign w:val="baseline"/>
        </w:rPr>
        <w:t> </w:t>
      </w:r>
      <w:r>
        <w:rPr>
          <w:vertAlign w:val="baseline"/>
        </w:rPr>
        <w:t>State</w:t>
      </w:r>
      <w:r>
        <w:rPr>
          <w:spacing w:val="9"/>
          <w:vertAlign w:val="baseline"/>
        </w:rPr>
        <w:t> </w:t>
      </w:r>
      <w:r>
        <w:rPr>
          <w:vertAlign w:val="baseline"/>
        </w:rPr>
        <w:t>may</w:t>
      </w:r>
      <w:r>
        <w:rPr>
          <w:spacing w:val="3"/>
          <w:vertAlign w:val="baseline"/>
        </w:rPr>
        <w:t> </w:t>
      </w:r>
      <w:r>
        <w:rPr>
          <w:vertAlign w:val="baseline"/>
        </w:rPr>
        <w:t>refuse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a member of the mission, resulting in him liable for prosecution.</w:t>
      </w:r>
      <w:r>
        <w:rPr>
          <w:vertAlign w:val="superscript"/>
        </w:rPr>
        <w:t>228</w:t>
      </w:r>
      <w:r>
        <w:rPr>
          <w:vertAlign w:val="baseline"/>
        </w:rPr>
        <w:t> The time frame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he has to leave will depend on the circumstances of the incident. It is not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come to a conclusion as to what a reasonable period. Interestingly, 48 hours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shortest time span justified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“reasonable period”.</w:t>
      </w:r>
      <w:r>
        <w:rPr>
          <w:vertAlign w:val="superscript"/>
        </w:rPr>
        <w:t>229</w:t>
      </w:r>
    </w:p>
    <w:p>
      <w:pPr>
        <w:pStyle w:val="BodyText"/>
        <w:spacing w:line="480" w:lineRule="auto" w:before="1"/>
        <w:ind w:left="192" w:right="113"/>
        <w:jc w:val="both"/>
      </w:pPr>
      <w:r>
        <w:rPr>
          <w:b/>
        </w:rPr>
        <w:t>In conclusion, </w:t>
      </w:r>
      <w:r>
        <w:rPr/>
        <w:t>one of the most common reasons for declaring a person a persona non</w:t>
      </w:r>
      <w:r>
        <w:rPr>
          <w:spacing w:val="1"/>
        </w:rPr>
        <w:t> </w:t>
      </w:r>
      <w:r>
        <w:rPr/>
        <w:t>grata is for espionage.</w:t>
      </w:r>
      <w:r>
        <w:rPr>
          <w:vertAlign w:val="superscript"/>
        </w:rPr>
        <w:t>230</w:t>
      </w:r>
      <w:r>
        <w:rPr>
          <w:vertAlign w:val="baseline"/>
        </w:rPr>
        <w:t> In 1971, the British government repeatedly warned the Soviet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to reduce the number of KGB agents in diplomatic and trade establishments.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Soviet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grata.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grata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State</w:t>
      </w:r>
      <w:r>
        <w:rPr>
          <w:vertAlign w:val="superscript"/>
        </w:rPr>
        <w:t>232</w:t>
      </w:r>
      <w:r>
        <w:rPr>
          <w:vertAlign w:val="baseline"/>
        </w:rPr>
        <w:t>receiving State grants and extends only immunities which it 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appropriate.</w:t>
      </w:r>
      <w:r>
        <w:rPr>
          <w:vertAlign w:val="superscript"/>
        </w:rPr>
        <w:t>233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3.624001pt;margin-top:10.789444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Felltham,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 op. 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 pp. 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62</w:t>
      </w:r>
    </w:p>
    <w:p>
      <w:pPr>
        <w:spacing w:line="243" w:lineRule="exact"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Southwick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line="243" w:lineRule="exact" w:before="0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Denza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71.</w:t>
      </w:r>
    </w:p>
    <w:p>
      <w:pPr>
        <w:spacing w:before="1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</w:p>
    <w:p>
      <w:pPr>
        <w:spacing w:before="18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w w:val="105"/>
          <w:sz w:val="20"/>
          <w:vertAlign w:val="superscript"/>
        </w:rPr>
        <w:t>231</w:t>
      </w:r>
      <w:r>
        <w:rPr>
          <w:rFonts w:ascii="Calibri"/>
          <w:spacing w:val="-11"/>
          <w:w w:val="105"/>
          <w:sz w:val="20"/>
          <w:vertAlign w:val="baseline"/>
        </w:rPr>
        <w:t> </w:t>
      </w:r>
      <w:r>
        <w:rPr>
          <w:rFonts w:ascii="Calibri"/>
          <w:w w:val="105"/>
          <w:sz w:val="20"/>
          <w:vertAlign w:val="baseline"/>
        </w:rPr>
        <w:t>Ibid.</w:t>
      </w:r>
    </w:p>
    <w:p>
      <w:pPr>
        <w:spacing w:before="7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65.</w:t>
      </w:r>
    </w:p>
    <w:p>
      <w:pPr>
        <w:spacing w:before="15"/>
        <w:ind w:left="1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Feltham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 op.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2"/>
        <w:spacing w:line="480" w:lineRule="auto" w:before="65"/>
        <w:ind w:left="2715" w:right="2256" w:firstLine="871"/>
        <w:jc w:val="left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ListParagraph"/>
        <w:numPr>
          <w:ilvl w:val="1"/>
          <w:numId w:val="15"/>
        </w:numPr>
        <w:tabs>
          <w:tab w:pos="913" w:val="left" w:leader="none"/>
        </w:tabs>
        <w:spacing w:line="240" w:lineRule="auto" w:before="1" w:after="0"/>
        <w:ind w:left="912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2" w:right="116"/>
        <w:jc w:val="both"/>
      </w:pPr>
      <w:r>
        <w:rPr/>
        <w:t>Diplomatic immunity is one of the oldest elements of foreign relations, dating back as far</w:t>
      </w:r>
      <w:r>
        <w:rPr>
          <w:spacing w:val="-57"/>
        </w:rPr>
        <w:t> </w:t>
      </w:r>
      <w:r>
        <w:rPr/>
        <w:t>as ancient Greece and Rome. Today it is a principle that has been codified into the</w:t>
      </w:r>
      <w:r>
        <w:rPr>
          <w:spacing w:val="1"/>
        </w:rPr>
        <w:t> </w:t>
      </w:r>
      <w:r>
        <w:rPr/>
        <w:t>Viennan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1961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of Diplomats. This Convention has been influenced by three theories during</w:t>
      </w:r>
      <w:r>
        <w:rPr>
          <w:spacing w:val="1"/>
        </w:rPr>
        <w:t> </w:t>
      </w:r>
      <w:r>
        <w:rPr/>
        <w:t>different eras namely: personal representation, </w:t>
      </w:r>
      <w:r>
        <w:rPr>
          <w:i/>
        </w:rPr>
        <w:t>Exterritorility</w:t>
      </w:r>
      <w:r>
        <w:rPr/>
        <w:t>, and functional necessity.</w:t>
      </w:r>
      <w:r>
        <w:rPr>
          <w:spacing w:val="1"/>
        </w:rPr>
        <w:t> </w:t>
      </w:r>
      <w:r>
        <w:rPr/>
        <w:t>The Convention further provides certain immunities to different levels of diplomatic</w:t>
      </w:r>
      <w:r>
        <w:rPr>
          <w:spacing w:val="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their staff and families.</w:t>
      </w:r>
      <w:r>
        <w:rPr>
          <w:spacing w:val="2"/>
        </w:rPr>
        <w:t> </w:t>
      </w:r>
      <w:r>
        <w:rPr/>
        <w:t>This research;</w:t>
      </w:r>
    </w:p>
    <w:p>
      <w:pPr>
        <w:pStyle w:val="ListParagraph"/>
        <w:numPr>
          <w:ilvl w:val="2"/>
          <w:numId w:val="15"/>
        </w:numPr>
        <w:tabs>
          <w:tab w:pos="913" w:val="left" w:leader="none"/>
        </w:tabs>
        <w:spacing w:line="240" w:lineRule="auto" w:before="1" w:after="0"/>
        <w:ind w:left="912" w:right="0" w:hanging="361"/>
        <w:jc w:val="both"/>
        <w:rPr>
          <w:sz w:val="24"/>
        </w:rPr>
      </w:pPr>
      <w:r>
        <w:rPr>
          <w:sz w:val="24"/>
        </w:rPr>
        <w:t>Analyzed</w:t>
      </w:r>
      <w:r>
        <w:rPr>
          <w:spacing w:val="-2"/>
          <w:sz w:val="24"/>
        </w:rPr>
        <w:t> </w:t>
      </w:r>
      <w:r>
        <w:rPr>
          <w:sz w:val="24"/>
        </w:rPr>
        <w:t>diplomatic</w:t>
      </w:r>
      <w:r>
        <w:rPr>
          <w:spacing w:val="-3"/>
          <w:sz w:val="24"/>
        </w:rPr>
        <w:t> </w:t>
      </w:r>
      <w:r>
        <w:rPr>
          <w:sz w:val="24"/>
        </w:rPr>
        <w:t>immunity.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  <w:rPr>
          <w:sz w:val="24"/>
        </w:rPr>
      </w:pPr>
      <w:r>
        <w:rPr>
          <w:sz w:val="24"/>
        </w:rPr>
        <w:t>Appraised</w:t>
      </w:r>
      <w:r>
        <w:rPr>
          <w:spacing w:val="-1"/>
          <w:sz w:val="24"/>
        </w:rPr>
        <w:t> </w:t>
      </w:r>
      <w:r>
        <w:rPr>
          <w:sz w:val="24"/>
        </w:rPr>
        <w:t>deterrent measures provided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Vienna</w:t>
      </w:r>
      <w:r>
        <w:rPr>
          <w:spacing w:val="-1"/>
          <w:sz w:val="24"/>
        </w:rPr>
        <w:t> </w:t>
      </w:r>
      <w:r>
        <w:rPr>
          <w:sz w:val="24"/>
        </w:rPr>
        <w:t>convention.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5"/>
        </w:numPr>
        <w:tabs>
          <w:tab w:pos="913" w:val="left" w:leader="none"/>
        </w:tabs>
        <w:spacing w:line="480" w:lineRule="auto" w:before="0" w:after="0"/>
        <w:ind w:left="912" w:right="115" w:hanging="360"/>
        <w:jc w:val="left"/>
        <w:rPr>
          <w:sz w:val="24"/>
        </w:rPr>
      </w:pPr>
      <w:r>
        <w:rPr>
          <w:sz w:val="24"/>
        </w:rPr>
        <w:t>Assessed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extent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diplomatic</w:t>
      </w:r>
      <w:r>
        <w:rPr>
          <w:spacing w:val="25"/>
          <w:sz w:val="24"/>
        </w:rPr>
        <w:t> </w:t>
      </w:r>
      <w:r>
        <w:rPr>
          <w:sz w:val="24"/>
        </w:rPr>
        <w:t>immunity</w:t>
      </w:r>
      <w:r>
        <w:rPr>
          <w:spacing w:val="19"/>
          <w:sz w:val="24"/>
        </w:rPr>
        <w:t> </w:t>
      </w:r>
      <w:r>
        <w:rPr>
          <w:sz w:val="24"/>
        </w:rPr>
        <w:t>abuses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diplomat,</w:t>
      </w:r>
      <w:r>
        <w:rPr>
          <w:spacing w:val="27"/>
          <w:sz w:val="24"/>
        </w:rPr>
        <w:t> </w:t>
      </w:r>
      <w:r>
        <w:rPr>
          <w:sz w:val="24"/>
        </w:rPr>
        <w:t>staff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families.</w:t>
      </w:r>
    </w:p>
    <w:p>
      <w:pPr>
        <w:pStyle w:val="ListParagraph"/>
        <w:numPr>
          <w:ilvl w:val="2"/>
          <w:numId w:val="15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  <w:rPr>
          <w:sz w:val="24"/>
        </w:rPr>
      </w:pPr>
      <w:r>
        <w:rPr>
          <w:sz w:val="24"/>
        </w:rPr>
        <w:t>Pointed</w:t>
      </w:r>
      <w:r>
        <w:rPr>
          <w:spacing w:val="-1"/>
          <w:sz w:val="24"/>
        </w:rPr>
        <w:t> </w:t>
      </w:r>
      <w:r>
        <w:rPr>
          <w:sz w:val="24"/>
        </w:rPr>
        <w:t>out possible</w:t>
      </w:r>
      <w:r>
        <w:rPr>
          <w:spacing w:val="-1"/>
          <w:sz w:val="24"/>
        </w:rPr>
        <w:t> </w:t>
      </w:r>
      <w:r>
        <w:rPr>
          <w:sz w:val="24"/>
        </w:rPr>
        <w:t>measures to</w:t>
      </w:r>
      <w:r>
        <w:rPr>
          <w:spacing w:val="-1"/>
          <w:sz w:val="24"/>
        </w:rPr>
        <w:t> </w:t>
      </w:r>
      <w:r>
        <w:rPr>
          <w:sz w:val="24"/>
        </w:rPr>
        <w:t>curb diplomatic immunity</w:t>
      </w:r>
      <w:r>
        <w:rPr>
          <w:spacing w:val="-6"/>
          <w:sz w:val="24"/>
        </w:rPr>
        <w:t> </w:t>
      </w:r>
      <w:r>
        <w:rPr>
          <w:sz w:val="24"/>
        </w:rPr>
        <w:t>abuses.</w:t>
      </w:r>
    </w:p>
    <w:p>
      <w:pPr>
        <w:pStyle w:val="BodyText"/>
      </w:pPr>
    </w:p>
    <w:p>
      <w:pPr>
        <w:pStyle w:val="BodyText"/>
        <w:spacing w:line="480" w:lineRule="auto"/>
        <w:ind w:left="192" w:right="116"/>
        <w:jc w:val="both"/>
      </w:pPr>
      <w:r>
        <w:rPr/>
        <w:t>Although the Vienna Convention provided deterrent measures against erring diplomats,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it seems that is not</w:t>
      </w:r>
      <w:r>
        <w:rPr>
          <w:spacing w:val="-1"/>
        </w:rPr>
        <w:t> </w:t>
      </w:r>
      <w:r>
        <w:rPr/>
        <w:t>enough. Diplomats continue</w:t>
      </w:r>
      <w:r>
        <w:rPr>
          <w:spacing w:val="-1"/>
        </w:rPr>
        <w:t> </w:t>
      </w:r>
      <w:r>
        <w:rPr/>
        <w:t>to abuse their</w:t>
      </w:r>
      <w:r>
        <w:rPr>
          <w:spacing w:val="-2"/>
        </w:rPr>
        <w:t> </w:t>
      </w:r>
      <w:r>
        <w:rPr/>
        <w:t>immunities.</w:t>
      </w:r>
    </w:p>
    <w:p>
      <w:pPr>
        <w:pStyle w:val="BodyText"/>
        <w:spacing w:line="480" w:lineRule="auto"/>
        <w:ind w:left="192" w:right="121"/>
        <w:jc w:val="both"/>
      </w:pPr>
      <w:r>
        <w:rPr/>
        <w:t>Diplomatic immunity rational is not only based on theoretical dominance, but rather on</w:t>
      </w:r>
      <w:r>
        <w:rPr>
          <w:spacing w:val="1"/>
        </w:rPr>
        <w:t> </w:t>
      </w:r>
      <w:r>
        <w:rPr/>
        <w:t>political motives and courtesy.</w:t>
      </w:r>
      <w:r>
        <w:rPr>
          <w:spacing w:val="1"/>
        </w:rPr>
        <w:t> </w:t>
      </w:r>
      <w:r>
        <w:rPr/>
        <w:t>Thus the functional necessity theory will remain a strong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immunity.</w:t>
      </w:r>
    </w:p>
    <w:p>
      <w:pPr>
        <w:pStyle w:val="BodyText"/>
        <w:spacing w:line="480" w:lineRule="auto" w:before="1"/>
        <w:ind w:left="192" w:right="114"/>
        <w:jc w:val="both"/>
      </w:pPr>
      <w:r>
        <w:rPr/>
        <w:t>Although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statistics</w:t>
      </w:r>
      <w:r>
        <w:rPr>
          <w:spacing w:val="11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diplomatic</w:t>
      </w:r>
      <w:r>
        <w:rPr>
          <w:spacing w:val="10"/>
        </w:rPr>
        <w:t> </w:t>
      </w:r>
      <w:r>
        <w:rPr/>
        <w:t>crime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high,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justification</w:t>
      </w:r>
      <w:r>
        <w:rPr>
          <w:spacing w:val="10"/>
        </w:rPr>
        <w:t> </w:t>
      </w:r>
      <w:r>
        <w:rPr/>
        <w:t>for</w:t>
      </w:r>
      <w:r>
        <w:rPr>
          <w:spacing w:val="-58"/>
        </w:rPr>
        <w:t> </w:t>
      </w:r>
      <w:r>
        <w:rPr/>
        <w:t>a diplomat, staff and his family to commit any form of crime or be above the law.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 presidents are above the law, so how can it be justified that the diplomat‟s status is</w:t>
      </w:r>
      <w:r>
        <w:rPr>
          <w:spacing w:val="1"/>
        </w:rPr>
        <w:t> </w:t>
      </w:r>
      <w:r>
        <w:rPr/>
        <w:t>so immuned?</w:t>
      </w:r>
      <w:r>
        <w:rPr>
          <w:spacing w:val="1"/>
        </w:rPr>
        <w:t> </w:t>
      </w:r>
      <w:r>
        <w:rPr/>
        <w:t>Their criminal behavior cannot be ignored or accepted as part of their</w:t>
      </w:r>
      <w:r>
        <w:rPr>
          <w:spacing w:val="1"/>
        </w:rPr>
        <w:t> </w:t>
      </w:r>
      <w:r>
        <w:rPr/>
        <w:t>official</w:t>
      </w:r>
      <w:r>
        <w:rPr>
          <w:spacing w:val="22"/>
        </w:rPr>
        <w:t> </w:t>
      </w:r>
      <w:r>
        <w:rPr/>
        <w:t>acts.</w:t>
      </w:r>
      <w:r>
        <w:rPr>
          <w:spacing w:val="48"/>
        </w:rPr>
        <w:t> </w:t>
      </w:r>
      <w:r>
        <w:rPr/>
        <w:t>A</w:t>
      </w:r>
      <w:r>
        <w:rPr>
          <w:spacing w:val="22"/>
        </w:rPr>
        <w:t> </w:t>
      </w:r>
      <w:r>
        <w:rPr/>
        <w:t>crime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crime,</w:t>
      </w:r>
      <w:r>
        <w:rPr>
          <w:spacing w:val="23"/>
        </w:rPr>
        <w:t> </w:t>
      </w:r>
      <w:r>
        <w:rPr/>
        <w:t>whether</w:t>
      </w:r>
      <w:r>
        <w:rPr>
          <w:spacing w:val="26"/>
        </w:rPr>
        <w:t> </w:t>
      </w:r>
      <w:r>
        <w:rPr/>
        <w:t>you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ordinary</w:t>
      </w:r>
      <w:r>
        <w:rPr>
          <w:spacing w:val="18"/>
        </w:rPr>
        <w:t> </w:t>
      </w:r>
      <w:r>
        <w:rPr/>
        <w:t>citizen,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president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2" w:lineRule="auto" w:before="60"/>
        <w:ind w:left="192" w:right="115"/>
        <w:jc w:val="both"/>
      </w:pPr>
      <w:r>
        <w:rPr/>
        <w:t>diplomat.</w:t>
      </w:r>
      <w:r>
        <w:rPr>
          <w:spacing w:val="1"/>
        </w:rPr>
        <w:t> </w:t>
      </w:r>
      <w:r>
        <w:rPr/>
        <w:t>If a diplomat does not obey local laws he is not performing his functions and</w:t>
      </w:r>
      <w:r>
        <w:rPr>
          <w:spacing w:val="1"/>
        </w:rPr>
        <w:t> </w:t>
      </w:r>
      <w:r>
        <w:rPr/>
        <w:t>thus cannot be considered a </w:t>
      </w:r>
      <w:r>
        <w:rPr>
          <w:i/>
        </w:rPr>
        <w:t>bona fide </w:t>
      </w:r>
      <w:r>
        <w:rPr/>
        <w:t>diplomat; thus he should be punished like any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criminal.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721"/>
        <w:jc w:val="left"/>
      </w:pPr>
      <w:r>
        <w:rPr/>
        <w:t>Findings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92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above,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913" w:val="left" w:leader="none"/>
        </w:tabs>
        <w:spacing w:line="480" w:lineRule="auto" w:before="0" w:after="0"/>
        <w:ind w:left="912" w:right="115" w:hanging="360"/>
        <w:jc w:val="both"/>
        <w:rPr>
          <w:sz w:val="24"/>
        </w:rPr>
      </w:pPr>
      <w:r>
        <w:rPr>
          <w:sz w:val="24"/>
        </w:rPr>
        <w:t>The deterrent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provided by the Vienna convention were</w:t>
      </w:r>
      <w:r>
        <w:rPr>
          <w:spacing w:val="1"/>
          <w:sz w:val="24"/>
        </w:rPr>
        <w:t> </w:t>
      </w:r>
      <w:r>
        <w:rPr>
          <w:sz w:val="24"/>
        </w:rPr>
        <w:t>inadequate,</w:t>
      </w:r>
      <w:r>
        <w:rPr>
          <w:spacing w:val="1"/>
          <w:sz w:val="24"/>
        </w:rPr>
        <w:t> </w:t>
      </w:r>
      <w:r>
        <w:rPr>
          <w:sz w:val="24"/>
        </w:rPr>
        <w:t>outdated and therefore ineffective. As a result, diplomats continue to abuse their</w:t>
      </w:r>
      <w:r>
        <w:rPr>
          <w:spacing w:val="1"/>
          <w:sz w:val="24"/>
        </w:rPr>
        <w:t> </w:t>
      </w:r>
      <w:r>
        <w:rPr>
          <w:sz w:val="24"/>
        </w:rPr>
        <w:t>immunity</w:t>
      </w:r>
      <w:r>
        <w:rPr>
          <w:spacing w:val="-6"/>
          <w:sz w:val="24"/>
        </w:rPr>
        <w:t> </w:t>
      </w:r>
      <w:r>
        <w:rPr>
          <w:sz w:val="24"/>
        </w:rPr>
        <w:t>and occasioned grave</w:t>
      </w:r>
      <w:r>
        <w:rPr>
          <w:spacing w:val="-1"/>
          <w:sz w:val="24"/>
        </w:rPr>
        <w:t> </w:t>
      </w:r>
      <w:r>
        <w:rPr>
          <w:sz w:val="24"/>
        </w:rPr>
        <w:t>injustice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victims.</w:t>
      </w:r>
    </w:p>
    <w:p>
      <w:pPr>
        <w:pStyle w:val="ListParagraph"/>
        <w:numPr>
          <w:ilvl w:val="2"/>
          <w:numId w:val="16"/>
        </w:numPr>
        <w:tabs>
          <w:tab w:pos="913" w:val="left" w:leader="none"/>
        </w:tabs>
        <w:spacing w:line="480" w:lineRule="auto" w:before="1" w:after="0"/>
        <w:ind w:left="912" w:right="117" w:hanging="360"/>
        <w:jc w:val="both"/>
        <w:rPr>
          <w:sz w:val="24"/>
        </w:rPr>
      </w:pPr>
      <w:r>
        <w:rPr>
          <w:sz w:val="24"/>
        </w:rPr>
        <w:t>The convention did not provide means of settlement of individuals who were</w:t>
      </w:r>
      <w:r>
        <w:rPr>
          <w:spacing w:val="1"/>
          <w:sz w:val="24"/>
        </w:rPr>
        <w:t> </w:t>
      </w:r>
      <w:r>
        <w:rPr>
          <w:sz w:val="24"/>
        </w:rPr>
        <w:t>injured</w:t>
      </w:r>
      <w:r>
        <w:rPr>
          <w:spacing w:val="-1"/>
          <w:sz w:val="24"/>
        </w:rPr>
        <w:t> </w:t>
      </w:r>
      <w:r>
        <w:rPr>
          <w:sz w:val="24"/>
        </w:rPr>
        <w:t>as a result of diplomatic misconduct.</w:t>
      </w:r>
    </w:p>
    <w:p>
      <w:pPr>
        <w:pStyle w:val="ListParagraph"/>
        <w:numPr>
          <w:ilvl w:val="2"/>
          <w:numId w:val="16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  <w:rPr>
          <w:sz w:val="24"/>
        </w:rPr>
      </w:pPr>
      <w:r>
        <w:rPr>
          <w:sz w:val="24"/>
        </w:rPr>
        <w:t>Commissions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civil wrong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diplomats were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serious as</w:t>
      </w:r>
      <w:r>
        <w:rPr>
          <w:spacing w:val="-1"/>
          <w:sz w:val="24"/>
        </w:rPr>
        <w:t> </w:t>
      </w:r>
      <w:r>
        <w:rPr>
          <w:sz w:val="24"/>
        </w:rPr>
        <w:t>criminal offences.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6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0" w:hanging="72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92"/>
        <w:jc w:val="both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discussions,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913" w:val="left" w:leader="none"/>
        </w:tabs>
        <w:spacing w:line="480" w:lineRule="auto" w:before="0" w:after="0"/>
        <w:ind w:left="912" w:right="116" w:hanging="360"/>
        <w:jc w:val="both"/>
        <w:rPr>
          <w:sz w:val="24"/>
        </w:rPr>
      </w:pPr>
      <w:r>
        <w:rPr>
          <w:sz w:val="24"/>
        </w:rPr>
        <w:t>Criminal Immunity of a diplomat should be removed, so that where a diplomat</w:t>
      </w:r>
      <w:r>
        <w:rPr>
          <w:spacing w:val="1"/>
          <w:sz w:val="24"/>
        </w:rPr>
        <w:t> </w:t>
      </w:r>
      <w:r>
        <w:rPr>
          <w:sz w:val="24"/>
        </w:rPr>
        <w:t>commits any of the following crimes should be punished in the receiving state</w:t>
      </w:r>
      <w:r>
        <w:rPr>
          <w:spacing w:val="1"/>
          <w:sz w:val="24"/>
        </w:rPr>
        <w:t> </w:t>
      </w:r>
      <w:r>
        <w:rPr>
          <w:sz w:val="24"/>
        </w:rPr>
        <w:t>where such crime was committed.</w:t>
      </w:r>
      <w:r>
        <w:rPr>
          <w:spacing w:val="1"/>
          <w:sz w:val="24"/>
        </w:rPr>
        <w:t> </w:t>
      </w:r>
      <w:r>
        <w:rPr>
          <w:sz w:val="24"/>
        </w:rPr>
        <w:t>For example,</w:t>
      </w:r>
      <w:r>
        <w:rPr>
          <w:spacing w:val="1"/>
          <w:sz w:val="24"/>
        </w:rPr>
        <w:t> </w:t>
      </w:r>
      <w:r>
        <w:rPr>
          <w:sz w:val="24"/>
        </w:rPr>
        <w:t>murder, rape, smuggling of</w:t>
      </w:r>
      <w:r>
        <w:rPr>
          <w:spacing w:val="1"/>
          <w:sz w:val="24"/>
        </w:rPr>
        <w:t> </w:t>
      </w:r>
      <w:r>
        <w:rPr>
          <w:sz w:val="24"/>
        </w:rPr>
        <w:t>weapons, explosives, human beings, hard drugs, espionage and other heinous</w:t>
      </w:r>
      <w:r>
        <w:rPr>
          <w:spacing w:val="1"/>
          <w:sz w:val="24"/>
        </w:rPr>
        <w:t> </w:t>
      </w:r>
      <w:r>
        <w:rPr>
          <w:sz w:val="24"/>
        </w:rPr>
        <w:t>crimes.</w:t>
      </w:r>
    </w:p>
    <w:p>
      <w:pPr>
        <w:pStyle w:val="ListParagraph"/>
        <w:numPr>
          <w:ilvl w:val="2"/>
          <w:numId w:val="16"/>
        </w:numPr>
        <w:tabs>
          <w:tab w:pos="913" w:val="left" w:leader="none"/>
        </w:tabs>
        <w:spacing w:line="480" w:lineRule="auto" w:before="1" w:after="0"/>
        <w:ind w:left="912" w:right="119" w:hanging="360"/>
        <w:jc w:val="both"/>
        <w:rPr>
          <w:sz w:val="24"/>
        </w:rPr>
      </w:pPr>
      <w:r>
        <w:rPr>
          <w:sz w:val="24"/>
        </w:rPr>
        <w:t>Expansion of the International Court of Justice (ICJ) Jurisdiction on Diplomatic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3"/>
          <w:sz w:val="24"/>
        </w:rPr>
        <w:t> </w:t>
      </w:r>
      <w:r>
        <w:rPr>
          <w:sz w:val="24"/>
        </w:rPr>
        <w:t>committed by</w:t>
      </w:r>
      <w:r>
        <w:rPr>
          <w:spacing w:val="-5"/>
          <w:sz w:val="24"/>
        </w:rPr>
        <w:t> </w:t>
      </w:r>
      <w:r>
        <w:rPr>
          <w:sz w:val="24"/>
        </w:rPr>
        <w:t>diplomat,</w:t>
      </w:r>
      <w:r>
        <w:rPr>
          <w:spacing w:val="-1"/>
          <w:sz w:val="24"/>
        </w:rPr>
        <w:t> </w:t>
      </w:r>
      <w:r>
        <w:rPr>
          <w:sz w:val="24"/>
        </w:rPr>
        <w:t>staff and their</w:t>
      </w:r>
      <w:r>
        <w:rPr>
          <w:spacing w:val="-1"/>
          <w:sz w:val="24"/>
        </w:rPr>
        <w:t> </w:t>
      </w:r>
      <w:r>
        <w:rPr>
          <w:sz w:val="24"/>
        </w:rPr>
        <w:t>families.</w:t>
      </w:r>
    </w:p>
    <w:p>
      <w:pPr>
        <w:pStyle w:val="BodyText"/>
        <w:spacing w:line="480" w:lineRule="auto"/>
        <w:ind w:left="912" w:right="121"/>
        <w:jc w:val="both"/>
      </w:pPr>
      <w:r>
        <w:rPr/>
        <w:t>The expansion should foresee a court with compulsory jurisdiction over alleged</w:t>
      </w:r>
      <w:r>
        <w:rPr>
          <w:spacing w:val="1"/>
        </w:rPr>
        <w:t> </w:t>
      </w:r>
      <w:r>
        <w:rPr/>
        <w:t>criminal offences committed by individual diplomats, staff and their families. It</w:t>
      </w:r>
      <w:r>
        <w:rPr>
          <w:spacing w:val="1"/>
        </w:rPr>
        <w:t> </w:t>
      </w:r>
      <w:r>
        <w:rPr/>
        <w:t>would</w:t>
      </w:r>
      <w:r>
        <w:rPr>
          <w:spacing w:val="39"/>
        </w:rPr>
        <w:t> </w:t>
      </w:r>
      <w:r>
        <w:rPr/>
        <w:t>provide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acceptable</w:t>
      </w:r>
      <w:r>
        <w:rPr>
          <w:spacing w:val="38"/>
        </w:rPr>
        <w:t> </w:t>
      </w:r>
      <w:r>
        <w:rPr/>
        <w:t>means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adjudicating</w:t>
      </w:r>
      <w:r>
        <w:rPr>
          <w:spacing w:val="37"/>
        </w:rPr>
        <w:t> </w:t>
      </w:r>
      <w:r>
        <w:rPr/>
        <w:t>offences</w:t>
      </w:r>
      <w:r>
        <w:rPr>
          <w:spacing w:val="39"/>
        </w:rPr>
        <w:t> </w:t>
      </w:r>
      <w:r>
        <w:rPr/>
        <w:t>arising</w:t>
      </w:r>
      <w:r>
        <w:rPr>
          <w:spacing w:val="37"/>
        </w:rPr>
        <w:t> </w:t>
      </w:r>
      <w:r>
        <w:rPr/>
        <w:t>under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line="480" w:lineRule="auto" w:before="60"/>
        <w:ind w:left="912" w:right="121"/>
        <w:jc w:val="both"/>
      </w:pPr>
      <w:r>
        <w:rPr/>
        <w:t>scope of diplomatic immunity. For example, offences involving homicide, rape</w:t>
      </w:r>
      <w:r>
        <w:rPr>
          <w:spacing w:val="1"/>
        </w:rPr>
        <w:t> </w:t>
      </w:r>
      <w:r>
        <w:rPr/>
        <w:t>spying, assault, battery etc. The court would have the power to impose fines and</w:t>
      </w:r>
      <w:r>
        <w:rPr>
          <w:spacing w:val="1"/>
        </w:rPr>
        <w:t> </w:t>
      </w:r>
      <w:r>
        <w:rPr/>
        <w:t>imprison diplomats.</w:t>
      </w:r>
    </w:p>
    <w:p>
      <w:pPr>
        <w:pStyle w:val="ListParagraph"/>
        <w:numPr>
          <w:ilvl w:val="2"/>
          <w:numId w:val="16"/>
        </w:numPr>
        <w:tabs>
          <w:tab w:pos="913" w:val="left" w:leader="none"/>
        </w:tabs>
        <w:spacing w:line="480" w:lineRule="auto" w:before="1" w:after="0"/>
        <w:ind w:left="912" w:right="114" w:hanging="360"/>
        <w:jc w:val="both"/>
        <w:rPr>
          <w:sz w:val="24"/>
        </w:rPr>
      </w:pPr>
      <w:r>
        <w:rPr>
          <w:sz w:val="24"/>
        </w:rPr>
        <w:t>Immunity from civil wrong be accorded to diplomats. Although, this should be</w:t>
      </w:r>
      <w:r>
        <w:rPr>
          <w:spacing w:val="1"/>
          <w:sz w:val="24"/>
        </w:rPr>
        <w:t> </w:t>
      </w:r>
      <w:r>
        <w:rPr>
          <w:sz w:val="24"/>
        </w:rPr>
        <w:t>accompanied with stringent measures before entering into any transactions. 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contracts,</w:t>
      </w:r>
      <w:r>
        <w:rPr>
          <w:spacing w:val="-1"/>
          <w:sz w:val="24"/>
        </w:rPr>
        <w:t> </w:t>
      </w:r>
      <w:r>
        <w:rPr>
          <w:sz w:val="24"/>
        </w:rPr>
        <w:t>torts,</w:t>
      </w:r>
      <w:r>
        <w:rPr>
          <w:spacing w:val="2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transactions, services,</w:t>
      </w:r>
      <w:r>
        <w:rPr>
          <w:spacing w:val="-1"/>
          <w:sz w:val="24"/>
        </w:rPr>
        <w:t> </w:t>
      </w:r>
      <w:r>
        <w:rPr>
          <w:sz w:val="24"/>
        </w:rPr>
        <w:t>etcetera.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1"/>
        <w:spacing w:before="66"/>
        <w:ind w:right="102"/>
        <w:jc w:val="center"/>
      </w:pPr>
      <w:r>
        <w:rPr/>
        <w:t>BIBLIOGRAPHY</w:t>
      </w:r>
    </w:p>
    <w:p>
      <w:pPr>
        <w:spacing w:before="0"/>
        <w:ind w:left="176" w:right="7697" w:firstLine="0"/>
        <w:jc w:val="center"/>
        <w:rPr>
          <w:b/>
          <w:sz w:val="28"/>
        </w:rPr>
      </w:pPr>
      <w:r>
        <w:rPr>
          <w:b/>
          <w:sz w:val="28"/>
        </w:rPr>
        <w:t>BOOKS</w:t>
      </w:r>
    </w:p>
    <w:p>
      <w:pPr>
        <w:spacing w:line="240" w:lineRule="auto" w:before="0"/>
        <w:ind w:left="912" w:right="0" w:hanging="720"/>
        <w:jc w:val="left"/>
        <w:rPr>
          <w:sz w:val="24"/>
        </w:rPr>
      </w:pPr>
      <w:r>
        <w:rPr>
          <w:sz w:val="24"/>
        </w:rPr>
        <w:t>Alan</w:t>
      </w:r>
      <w:r>
        <w:rPr>
          <w:spacing w:val="28"/>
          <w:sz w:val="24"/>
        </w:rPr>
        <w:t> </w:t>
      </w:r>
      <w:r>
        <w:rPr>
          <w:sz w:val="24"/>
        </w:rPr>
        <w:t>J.,</w:t>
      </w:r>
      <w:r>
        <w:rPr>
          <w:spacing w:val="29"/>
          <w:sz w:val="24"/>
        </w:rPr>
        <w:t> </w:t>
      </w:r>
      <w:r>
        <w:rPr>
          <w:i/>
          <w:sz w:val="24"/>
        </w:rPr>
        <w:t>Hostages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Hostage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Takers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Roman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Empire</w:t>
      </w:r>
      <w:r>
        <w:rPr>
          <w:i/>
          <w:spacing w:val="31"/>
          <w:sz w:val="24"/>
        </w:rPr>
        <w:t> </w:t>
      </w:r>
      <w:r>
        <w:rPr>
          <w:sz w:val="24"/>
        </w:rPr>
        <w:t>(2006)</w:t>
      </w:r>
      <w:r>
        <w:rPr>
          <w:spacing w:val="27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Press: Cambridge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12" w:right="118" w:hanging="720"/>
        <w:jc w:val="left"/>
        <w:rPr>
          <w:sz w:val="24"/>
        </w:rPr>
      </w:pPr>
      <w:r>
        <w:rPr>
          <w:sz w:val="24"/>
        </w:rPr>
        <w:t>Ashman</w:t>
      </w:r>
      <w:r>
        <w:rPr>
          <w:spacing w:val="26"/>
          <w:sz w:val="24"/>
        </w:rPr>
        <w:t> </w:t>
      </w:r>
      <w:r>
        <w:rPr>
          <w:sz w:val="24"/>
        </w:rPr>
        <w:t>C.,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Trescott</w:t>
      </w:r>
      <w:r>
        <w:rPr>
          <w:spacing w:val="27"/>
          <w:sz w:val="24"/>
        </w:rPr>
        <w:t> </w:t>
      </w:r>
      <w:r>
        <w:rPr>
          <w:sz w:val="24"/>
        </w:rPr>
        <w:t>P.,</w:t>
      </w:r>
      <w:r>
        <w:rPr>
          <w:spacing w:val="30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Crime: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Drugs,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Killings,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Theft,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Rapes,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Slavery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Outrageous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Crimes!</w:t>
      </w:r>
      <w:r>
        <w:rPr>
          <w:i/>
          <w:spacing w:val="1"/>
          <w:sz w:val="24"/>
        </w:rPr>
        <w:t> </w:t>
      </w:r>
      <w:r>
        <w:rPr>
          <w:sz w:val="24"/>
        </w:rPr>
        <w:t>(1987)</w:t>
      </w:r>
      <w:r>
        <w:rPr>
          <w:spacing w:val="-1"/>
          <w:sz w:val="24"/>
        </w:rPr>
        <w:t> </w:t>
      </w:r>
      <w:r>
        <w:rPr>
          <w:sz w:val="24"/>
        </w:rPr>
        <w:t>Acropolis Books</w:t>
      </w:r>
      <w:r>
        <w:rPr>
          <w:spacing w:val="1"/>
          <w:sz w:val="24"/>
        </w:rPr>
        <w:t> </w:t>
      </w:r>
      <w:r>
        <w:rPr>
          <w:sz w:val="24"/>
        </w:rPr>
        <w:t>Ltd:</w:t>
      </w:r>
      <w:r>
        <w:rPr>
          <w:spacing w:val="-1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D.C.</w:t>
      </w:r>
    </w:p>
    <w:p>
      <w:pPr>
        <w:pStyle w:val="BodyText"/>
        <w:spacing w:before="5"/>
      </w:pPr>
    </w:p>
    <w:p>
      <w:pPr>
        <w:spacing w:before="0"/>
        <w:ind w:left="912" w:right="112" w:hanging="720"/>
        <w:jc w:val="left"/>
        <w:rPr>
          <w:sz w:val="24"/>
        </w:rPr>
      </w:pPr>
      <w:r>
        <w:rPr>
          <w:sz w:val="24"/>
        </w:rPr>
        <w:t>Ashman</w:t>
      </w:r>
      <w:r>
        <w:rPr>
          <w:spacing w:val="20"/>
          <w:sz w:val="24"/>
        </w:rPr>
        <w:t> </w:t>
      </w:r>
      <w:r>
        <w:rPr>
          <w:sz w:val="24"/>
        </w:rPr>
        <w:t>C.,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Trescott</w:t>
      </w:r>
      <w:r>
        <w:rPr>
          <w:spacing w:val="22"/>
          <w:sz w:val="24"/>
        </w:rPr>
        <w:t> </w:t>
      </w:r>
      <w:r>
        <w:rPr>
          <w:sz w:val="24"/>
        </w:rPr>
        <w:t>P.,</w:t>
      </w:r>
      <w:r>
        <w:rPr>
          <w:spacing w:val="23"/>
          <w:sz w:val="24"/>
        </w:rPr>
        <w:t> </w:t>
      </w:r>
      <w:r>
        <w:rPr>
          <w:i/>
          <w:sz w:val="24"/>
        </w:rPr>
        <w:t>Outrage: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Immunity</w:t>
      </w:r>
      <w:r>
        <w:rPr>
          <w:i/>
          <w:spacing w:val="20"/>
          <w:sz w:val="24"/>
        </w:rPr>
        <w:t> </w:t>
      </w:r>
      <w:r>
        <w:rPr>
          <w:sz w:val="24"/>
        </w:rPr>
        <w:t>(1986)</w:t>
      </w:r>
      <w:r>
        <w:rPr>
          <w:spacing w:val="19"/>
          <w:sz w:val="24"/>
        </w:rPr>
        <w:t> </w:t>
      </w:r>
      <w:r>
        <w:rPr>
          <w:sz w:val="24"/>
        </w:rPr>
        <w:t>W.H.</w:t>
      </w:r>
      <w:r>
        <w:rPr>
          <w:spacing w:val="-57"/>
          <w:sz w:val="24"/>
        </w:rPr>
        <w:t> </w:t>
      </w:r>
      <w:r>
        <w:rPr>
          <w:sz w:val="24"/>
        </w:rPr>
        <w:t>Allen:</w:t>
      </w:r>
      <w:r>
        <w:rPr>
          <w:spacing w:val="1"/>
          <w:sz w:val="24"/>
        </w:rPr>
        <w:t> </w:t>
      </w:r>
      <w:r>
        <w:rPr>
          <w:sz w:val="24"/>
        </w:rPr>
        <w:t>London</w:t>
      </w:r>
    </w:p>
    <w:p>
      <w:pPr>
        <w:spacing w:line="558" w:lineRule="exact" w:before="56"/>
        <w:ind w:left="192" w:right="120" w:firstLine="0"/>
        <w:jc w:val="left"/>
        <w:rPr>
          <w:i/>
          <w:sz w:val="24"/>
        </w:rPr>
      </w:pPr>
      <w:r>
        <w:rPr>
          <w:sz w:val="24"/>
        </w:rPr>
        <w:t>Barker J C., </w:t>
      </w:r>
      <w:r>
        <w:rPr>
          <w:i/>
          <w:sz w:val="24"/>
        </w:rPr>
        <w:t>International Law and International Relations </w:t>
      </w:r>
      <w:r>
        <w:rPr>
          <w:sz w:val="24"/>
        </w:rPr>
        <w:t>(2000) Continuum: London</w:t>
      </w:r>
      <w:r>
        <w:rPr>
          <w:spacing w:val="1"/>
          <w:sz w:val="24"/>
        </w:rPr>
        <w:t> </w:t>
      </w:r>
      <w:r>
        <w:rPr>
          <w:sz w:val="24"/>
        </w:rPr>
        <w:t>Barker</w:t>
      </w:r>
      <w:r>
        <w:rPr>
          <w:spacing w:val="41"/>
          <w:sz w:val="24"/>
        </w:rPr>
        <w:t> </w:t>
      </w:r>
      <w:r>
        <w:rPr>
          <w:sz w:val="24"/>
        </w:rPr>
        <w:t>J</w:t>
      </w:r>
      <w:r>
        <w:rPr>
          <w:spacing w:val="44"/>
          <w:sz w:val="24"/>
        </w:rPr>
        <w:t> </w:t>
      </w:r>
      <w:r>
        <w:rPr>
          <w:sz w:val="24"/>
        </w:rPr>
        <w:t>C.,</w:t>
      </w:r>
      <w:r>
        <w:rPr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Privileges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Immunities: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Evil?</w:t>
      </w:r>
    </w:p>
    <w:p>
      <w:pPr>
        <w:pStyle w:val="BodyText"/>
        <w:spacing w:line="216" w:lineRule="exact"/>
        <w:ind w:left="912"/>
      </w:pPr>
      <w:r>
        <w:rPr/>
        <w:t>(1996)</w:t>
      </w:r>
      <w:r>
        <w:rPr>
          <w:spacing w:val="-2"/>
        </w:rPr>
        <w:t> </w:t>
      </w:r>
      <w:r>
        <w:rPr/>
        <w:t>Dartmouth:</w:t>
      </w:r>
      <w:r>
        <w:rPr>
          <w:spacing w:val="-1"/>
        </w:rPr>
        <w:t> </w:t>
      </w:r>
      <w:r>
        <w:rPr/>
        <w:t>Aldershot</w:t>
      </w:r>
    </w:p>
    <w:p>
      <w:pPr>
        <w:spacing w:line="556" w:lineRule="exact" w:before="58"/>
        <w:ind w:left="192" w:right="125" w:firstLine="0"/>
        <w:jc w:val="left"/>
        <w:rPr>
          <w:i/>
          <w:sz w:val="24"/>
        </w:rPr>
      </w:pPr>
      <w:r>
        <w:rPr>
          <w:sz w:val="24"/>
        </w:rPr>
        <w:t>Bekou O., and Cryer R., </w:t>
      </w:r>
      <w:r>
        <w:rPr>
          <w:i/>
          <w:sz w:val="24"/>
        </w:rPr>
        <w:t>The International Criminal Court </w:t>
      </w:r>
      <w:r>
        <w:rPr>
          <w:sz w:val="24"/>
        </w:rPr>
        <w:t>(2004) Dartmouth: Aldershot</w:t>
      </w:r>
      <w:r>
        <w:rPr>
          <w:spacing w:val="1"/>
          <w:sz w:val="24"/>
        </w:rPr>
        <w:t> </w:t>
      </w:r>
      <w:r>
        <w:rPr>
          <w:sz w:val="24"/>
        </w:rPr>
        <w:t>Berridge G., </w:t>
      </w:r>
      <w:r>
        <w:rPr>
          <w:i/>
          <w:sz w:val="24"/>
        </w:rPr>
        <w:t>Diplomacy: Theory and Practice </w:t>
      </w:r>
      <w:r>
        <w:rPr>
          <w:sz w:val="24"/>
        </w:rPr>
        <w:t>3ed (2005) Macmillan: New York</w:t>
      </w:r>
      <w:r>
        <w:rPr>
          <w:spacing w:val="1"/>
          <w:sz w:val="24"/>
        </w:rPr>
        <w:t> </w:t>
      </w:r>
      <w:r>
        <w:rPr>
          <w:sz w:val="24"/>
        </w:rPr>
        <w:t>Berridge</w:t>
      </w:r>
      <w:r>
        <w:rPr>
          <w:spacing w:val="26"/>
          <w:sz w:val="24"/>
        </w:rPr>
        <w:t> </w:t>
      </w:r>
      <w:r>
        <w:rPr>
          <w:sz w:val="24"/>
        </w:rPr>
        <w:t>G.,</w:t>
      </w:r>
      <w:r>
        <w:rPr>
          <w:spacing w:val="25"/>
          <w:sz w:val="24"/>
        </w:rPr>
        <w:t> </w:t>
      </w:r>
      <w:r>
        <w:rPr>
          <w:i/>
          <w:sz w:val="24"/>
        </w:rPr>
        <w:t>Talking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Enemy: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“Diplomatic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Relations”</w:t>
      </w:r>
    </w:p>
    <w:p>
      <w:pPr>
        <w:spacing w:line="218" w:lineRule="exact"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Communicate</w:t>
      </w:r>
      <w:r>
        <w:rPr>
          <w:i/>
          <w:spacing w:val="-6"/>
          <w:sz w:val="24"/>
        </w:rPr>
        <w:t> </w:t>
      </w:r>
      <w:r>
        <w:rPr>
          <w:sz w:val="24"/>
        </w:rPr>
        <w:t>(1994)</w:t>
      </w:r>
      <w:r>
        <w:rPr>
          <w:spacing w:val="-5"/>
          <w:sz w:val="24"/>
        </w:rPr>
        <w:t> </w:t>
      </w:r>
      <w:r>
        <w:rPr>
          <w:sz w:val="24"/>
        </w:rPr>
        <w:t>St</w:t>
      </w:r>
      <w:r>
        <w:rPr>
          <w:spacing w:val="-4"/>
          <w:sz w:val="24"/>
        </w:rPr>
        <w:t> </w:t>
      </w:r>
      <w:r>
        <w:rPr>
          <w:sz w:val="24"/>
        </w:rPr>
        <w:t>Martin‟s</w:t>
      </w:r>
      <w:r>
        <w:rPr>
          <w:spacing w:val="-6"/>
          <w:sz w:val="24"/>
        </w:rPr>
        <w:t> </w:t>
      </w:r>
      <w:r>
        <w:rPr>
          <w:sz w:val="24"/>
        </w:rPr>
        <w:t>Press: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York</w:t>
      </w:r>
    </w:p>
    <w:p>
      <w:pPr>
        <w:pStyle w:val="BodyText"/>
        <w:spacing w:before="3"/>
      </w:pPr>
    </w:p>
    <w:p>
      <w:pPr>
        <w:spacing w:before="0"/>
        <w:ind w:left="912" w:right="0" w:hanging="720"/>
        <w:jc w:val="left"/>
        <w:rPr>
          <w:sz w:val="24"/>
        </w:rPr>
      </w:pPr>
      <w:r>
        <w:rPr>
          <w:sz w:val="24"/>
        </w:rPr>
        <w:t>Brownlie</w:t>
      </w:r>
      <w:r>
        <w:rPr>
          <w:spacing w:val="8"/>
          <w:sz w:val="24"/>
        </w:rPr>
        <w:t> </w:t>
      </w:r>
      <w:r>
        <w:rPr>
          <w:sz w:val="24"/>
        </w:rPr>
        <w:t>I.,</w:t>
      </w:r>
      <w:r>
        <w:rPr>
          <w:spacing w:val="8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9"/>
          <w:sz w:val="24"/>
        </w:rPr>
        <w:t> </w:t>
      </w:r>
      <w:r>
        <w:rPr>
          <w:sz w:val="24"/>
        </w:rPr>
        <w:t>5ed</w:t>
      </w:r>
      <w:r>
        <w:rPr>
          <w:spacing w:val="7"/>
          <w:sz w:val="24"/>
        </w:rPr>
        <w:t> </w:t>
      </w:r>
      <w:r>
        <w:rPr>
          <w:sz w:val="24"/>
        </w:rPr>
        <w:t>(1998)</w:t>
      </w:r>
      <w:r>
        <w:rPr>
          <w:spacing w:val="7"/>
          <w:sz w:val="24"/>
        </w:rPr>
        <w:t> </w:t>
      </w:r>
      <w:r>
        <w:rPr>
          <w:sz w:val="24"/>
        </w:rPr>
        <w:t>Oxford</w:t>
      </w:r>
      <w:r>
        <w:rPr>
          <w:spacing w:val="7"/>
          <w:sz w:val="24"/>
        </w:rPr>
        <w:t> </w:t>
      </w:r>
      <w:r>
        <w:rPr>
          <w:sz w:val="24"/>
        </w:rPr>
        <w:t>University</w:t>
      </w:r>
      <w:r>
        <w:rPr>
          <w:spacing w:val="3"/>
          <w:sz w:val="24"/>
        </w:rPr>
        <w:t> </w:t>
      </w:r>
      <w:r>
        <w:rPr>
          <w:sz w:val="24"/>
        </w:rPr>
        <w:t>Press: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</w:p>
    <w:p>
      <w:pPr>
        <w:pStyle w:val="BodyText"/>
        <w:spacing w:before="5"/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sz w:val="24"/>
        </w:rPr>
        <w:t>Davidson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Treaties</w:t>
      </w:r>
      <w:r>
        <w:rPr>
          <w:i/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sz w:val="24"/>
        </w:rPr>
        <w:t>Dartmouth:</w:t>
      </w:r>
      <w:r>
        <w:rPr>
          <w:spacing w:val="-1"/>
          <w:sz w:val="24"/>
        </w:rPr>
        <w:t> </w:t>
      </w:r>
      <w:r>
        <w:rPr>
          <w:sz w:val="24"/>
        </w:rPr>
        <w:t>Aldershot</w:t>
      </w:r>
    </w:p>
    <w:p>
      <w:pPr>
        <w:spacing w:line="550" w:lineRule="atLeast" w:before="7"/>
        <w:ind w:left="192" w:right="106" w:firstLine="0"/>
        <w:jc w:val="left"/>
        <w:rPr>
          <w:i/>
          <w:sz w:val="24"/>
        </w:rPr>
      </w:pPr>
      <w:r>
        <w:rPr>
          <w:sz w:val="24"/>
        </w:rPr>
        <w:t>De Waal J., </w:t>
      </w:r>
      <w:r>
        <w:rPr>
          <w:i/>
          <w:sz w:val="24"/>
        </w:rPr>
        <w:t>et al The Bill of Rights Handbook </w:t>
      </w:r>
      <w:r>
        <w:rPr>
          <w:sz w:val="24"/>
        </w:rPr>
        <w:t>4ed (2001) Juta &amp; Co Ltd: Lansdowne 191</w:t>
      </w:r>
      <w:r>
        <w:rPr>
          <w:spacing w:val="-57"/>
          <w:sz w:val="24"/>
        </w:rPr>
        <w:t> </w:t>
      </w:r>
      <w:r>
        <w:rPr>
          <w:sz w:val="24"/>
        </w:rPr>
        <w:t>Denza</w:t>
      </w:r>
      <w:r>
        <w:rPr>
          <w:spacing w:val="6"/>
          <w:sz w:val="24"/>
        </w:rPr>
        <w:t> </w:t>
      </w:r>
      <w:r>
        <w:rPr>
          <w:sz w:val="24"/>
        </w:rPr>
        <w:t>E.,</w:t>
      </w:r>
      <w:r>
        <w:rPr>
          <w:spacing w:val="7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Commentary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Vienna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Diplomatic</w:t>
      </w:r>
    </w:p>
    <w:p>
      <w:pPr>
        <w:spacing w:before="4"/>
        <w:ind w:left="912" w:right="0" w:firstLine="0"/>
        <w:jc w:val="left"/>
        <w:rPr>
          <w:sz w:val="24"/>
        </w:rPr>
      </w:pP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sz w:val="24"/>
        </w:rPr>
        <w:t>2ed</w:t>
      </w:r>
      <w:r>
        <w:rPr>
          <w:spacing w:val="-1"/>
          <w:sz w:val="24"/>
        </w:rPr>
        <w:t> </w:t>
      </w:r>
      <w:r>
        <w:rPr>
          <w:sz w:val="24"/>
        </w:rPr>
        <w:t>(1998)</w:t>
      </w:r>
      <w:r>
        <w:rPr>
          <w:spacing w:val="-1"/>
          <w:sz w:val="24"/>
        </w:rPr>
        <w:t> </w:t>
      </w:r>
      <w:r>
        <w:rPr>
          <w:sz w:val="24"/>
        </w:rPr>
        <w:t>Clarendon</w:t>
      </w:r>
      <w:r>
        <w:rPr>
          <w:spacing w:val="-2"/>
          <w:sz w:val="24"/>
        </w:rPr>
        <w:t> </w:t>
      </w:r>
      <w:r>
        <w:rPr>
          <w:sz w:val="24"/>
        </w:rPr>
        <w:t>Press: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</w:p>
    <w:p>
      <w:pPr>
        <w:pStyle w:val="BodyText"/>
        <w:spacing w:before="5"/>
      </w:pPr>
    </w:p>
    <w:p>
      <w:pPr>
        <w:spacing w:before="0"/>
        <w:ind w:left="912" w:right="115" w:hanging="720"/>
        <w:jc w:val="left"/>
        <w:rPr>
          <w:sz w:val="24"/>
        </w:rPr>
      </w:pPr>
      <w:r>
        <w:rPr>
          <w:sz w:val="24"/>
        </w:rPr>
        <w:t>Devenish</w:t>
      </w:r>
      <w:r>
        <w:rPr>
          <w:spacing w:val="45"/>
          <w:sz w:val="24"/>
        </w:rPr>
        <w:t> </w:t>
      </w:r>
      <w:r>
        <w:rPr>
          <w:sz w:val="24"/>
        </w:rPr>
        <w:t>G</w:t>
      </w:r>
      <w:r>
        <w:rPr>
          <w:spacing w:val="46"/>
          <w:sz w:val="24"/>
        </w:rPr>
        <w:t> </w:t>
      </w:r>
      <w:r>
        <w:rPr>
          <w:sz w:val="24"/>
        </w:rPr>
        <w:t>E.,</w:t>
      </w:r>
      <w:r>
        <w:rPr>
          <w:spacing w:val="46"/>
          <w:sz w:val="24"/>
        </w:rPr>
        <w:t> </w:t>
      </w:r>
      <w:r>
        <w:rPr>
          <w:i/>
          <w:sz w:val="24"/>
        </w:rPr>
        <w:t>Commentary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49"/>
          <w:sz w:val="24"/>
        </w:rPr>
        <w:t> </w:t>
      </w:r>
      <w:r>
        <w:rPr>
          <w:sz w:val="24"/>
        </w:rPr>
        <w:t>(1998)</w:t>
      </w:r>
      <w:r>
        <w:rPr>
          <w:spacing w:val="43"/>
          <w:sz w:val="24"/>
        </w:rPr>
        <w:t> </w:t>
      </w:r>
      <w:r>
        <w:rPr>
          <w:sz w:val="24"/>
        </w:rPr>
        <w:t>Butterworths:</w:t>
      </w:r>
      <w:r>
        <w:rPr>
          <w:spacing w:val="-57"/>
          <w:sz w:val="24"/>
        </w:rPr>
        <w:t> </w:t>
      </w:r>
      <w:r>
        <w:rPr>
          <w:sz w:val="24"/>
        </w:rPr>
        <w:t>Durban</w:t>
      </w:r>
    </w:p>
    <w:p>
      <w:pPr>
        <w:pStyle w:val="BodyText"/>
        <w:spacing w:before="5"/>
      </w:pPr>
    </w:p>
    <w:p>
      <w:pPr>
        <w:spacing w:before="0"/>
        <w:ind w:left="912" w:right="0" w:hanging="720"/>
        <w:jc w:val="left"/>
        <w:rPr>
          <w:sz w:val="24"/>
        </w:rPr>
      </w:pPr>
      <w:r>
        <w:rPr>
          <w:sz w:val="24"/>
        </w:rPr>
        <w:t>Dixon</w:t>
      </w:r>
      <w:r>
        <w:rPr>
          <w:spacing w:val="56"/>
          <w:sz w:val="24"/>
        </w:rPr>
        <w:t> </w:t>
      </w:r>
      <w:r>
        <w:rPr>
          <w:sz w:val="24"/>
        </w:rPr>
        <w:t>M.,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R</w:t>
      </w:r>
      <w:r>
        <w:rPr>
          <w:spacing w:val="55"/>
          <w:sz w:val="24"/>
        </w:rPr>
        <w:t> </w:t>
      </w:r>
      <w:r>
        <w:rPr>
          <w:sz w:val="24"/>
        </w:rPr>
        <w:t>McCorquodale</w:t>
      </w:r>
      <w:r>
        <w:rPr>
          <w:spacing w:val="58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(1991)</w:t>
      </w:r>
      <w:r>
        <w:rPr>
          <w:spacing w:val="-57"/>
          <w:sz w:val="24"/>
        </w:rPr>
        <w:t> </w:t>
      </w:r>
      <w:r>
        <w:rPr>
          <w:sz w:val="24"/>
        </w:rPr>
        <w:t>Blackstone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Limited: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3"/>
      </w:pPr>
    </w:p>
    <w:p>
      <w:pPr>
        <w:spacing w:line="484" w:lineRule="auto" w:before="0"/>
        <w:ind w:left="192" w:right="965" w:firstLine="0"/>
        <w:jc w:val="left"/>
        <w:rPr>
          <w:sz w:val="24"/>
        </w:rPr>
      </w:pPr>
      <w:r>
        <w:rPr>
          <w:sz w:val="24"/>
        </w:rPr>
        <w:t>Dugard J., </w:t>
      </w:r>
      <w:r>
        <w:rPr>
          <w:i/>
          <w:sz w:val="24"/>
        </w:rPr>
        <w:t>International Law: A South African Perspective </w:t>
      </w:r>
      <w:r>
        <w:rPr>
          <w:sz w:val="24"/>
        </w:rPr>
        <w:t>(2000) Juta: Kenwyn</w:t>
      </w:r>
      <w:r>
        <w:rPr>
          <w:spacing w:val="-57"/>
          <w:sz w:val="24"/>
        </w:rPr>
        <w:t> </w:t>
      </w:r>
      <w:r>
        <w:rPr>
          <w:sz w:val="24"/>
        </w:rPr>
        <w:t>Feltham</w:t>
      </w:r>
      <w:r>
        <w:rPr>
          <w:spacing w:val="-1"/>
          <w:sz w:val="24"/>
        </w:rPr>
        <w:t> </w:t>
      </w:r>
      <w:r>
        <w:rPr>
          <w:sz w:val="24"/>
        </w:rPr>
        <w:t>R G.,</w:t>
      </w:r>
      <w:r>
        <w:rPr>
          <w:spacing w:val="-1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sz w:val="24"/>
        </w:rPr>
        <w:t>7ed</w:t>
      </w:r>
      <w:r>
        <w:rPr>
          <w:spacing w:val="2"/>
          <w:sz w:val="24"/>
        </w:rPr>
        <w:t> </w:t>
      </w:r>
      <w:r>
        <w:rPr>
          <w:sz w:val="24"/>
        </w:rPr>
        <w:t>(1998) Longman: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spacing w:before="0"/>
        <w:ind w:left="912" w:right="0" w:hanging="720"/>
        <w:jc w:val="left"/>
        <w:rPr>
          <w:sz w:val="24"/>
        </w:rPr>
      </w:pPr>
      <w:r>
        <w:rPr>
          <w:sz w:val="24"/>
        </w:rPr>
        <w:t>Frey</w:t>
      </w:r>
      <w:r>
        <w:rPr>
          <w:spacing w:val="53"/>
          <w:sz w:val="24"/>
        </w:rPr>
        <w:t> </w:t>
      </w:r>
      <w:r>
        <w:rPr>
          <w:sz w:val="24"/>
        </w:rPr>
        <w:t>L</w:t>
      </w:r>
      <w:r>
        <w:rPr>
          <w:spacing w:val="53"/>
          <w:sz w:val="24"/>
        </w:rPr>
        <w:t> </w:t>
      </w:r>
      <w:r>
        <w:rPr>
          <w:sz w:val="24"/>
        </w:rPr>
        <w:t>S.,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Frey</w:t>
      </w:r>
      <w:r>
        <w:rPr>
          <w:spacing w:val="51"/>
          <w:sz w:val="24"/>
        </w:rPr>
        <w:t> 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z w:val="24"/>
        </w:rPr>
        <w:t>L.,</w:t>
      </w:r>
      <w:r>
        <w:rPr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Immunity</w:t>
      </w:r>
      <w:r>
        <w:rPr>
          <w:i/>
          <w:spacing w:val="59"/>
          <w:sz w:val="24"/>
        </w:rPr>
        <w:t> </w:t>
      </w:r>
      <w:r>
        <w:rPr>
          <w:sz w:val="24"/>
        </w:rPr>
        <w:t>(1999)</w:t>
      </w:r>
      <w:r>
        <w:rPr>
          <w:spacing w:val="55"/>
          <w:sz w:val="24"/>
        </w:rPr>
        <w:t> </w:t>
      </w:r>
      <w:r>
        <w:rPr>
          <w:sz w:val="24"/>
        </w:rPr>
        <w:t>Ohio</w:t>
      </w:r>
      <w:r>
        <w:rPr>
          <w:spacing w:val="56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Press:</w:t>
      </w:r>
      <w:r>
        <w:rPr>
          <w:spacing w:val="2"/>
          <w:sz w:val="24"/>
        </w:rPr>
        <w:t> </w:t>
      </w:r>
      <w:r>
        <w:rPr>
          <w:sz w:val="24"/>
        </w:rPr>
        <w:t>Columbus</w:t>
      </w:r>
    </w:p>
    <w:p>
      <w:pPr>
        <w:pStyle w:val="BodyText"/>
        <w:spacing w:before="1"/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sz w:val="24"/>
        </w:rPr>
        <w:t>Greig</w:t>
      </w:r>
      <w:r>
        <w:rPr>
          <w:spacing w:val="-5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W.,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</w:t>
      </w:r>
      <w:r>
        <w:rPr>
          <w:sz w:val="24"/>
        </w:rPr>
        <w:t>2ed</w:t>
      </w:r>
      <w:r>
        <w:rPr>
          <w:spacing w:val="-2"/>
          <w:sz w:val="24"/>
        </w:rPr>
        <w:t> </w:t>
      </w:r>
      <w:r>
        <w:rPr>
          <w:sz w:val="24"/>
        </w:rPr>
        <w:t>(1976)</w:t>
      </w:r>
      <w:r>
        <w:rPr>
          <w:spacing w:val="-2"/>
          <w:sz w:val="24"/>
        </w:rPr>
        <w:t> </w:t>
      </w:r>
      <w:r>
        <w:rPr>
          <w:sz w:val="24"/>
        </w:rPr>
        <w:t>Butterworths: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5"/>
      </w:pPr>
    </w:p>
    <w:p>
      <w:pPr>
        <w:spacing w:before="0"/>
        <w:ind w:left="912" w:right="0" w:hanging="720"/>
        <w:jc w:val="left"/>
        <w:rPr>
          <w:sz w:val="24"/>
        </w:rPr>
      </w:pPr>
      <w:r>
        <w:rPr>
          <w:sz w:val="24"/>
        </w:rPr>
        <w:t>Harris</w:t>
      </w:r>
      <w:r>
        <w:rPr>
          <w:spacing w:val="27"/>
          <w:sz w:val="24"/>
        </w:rPr>
        <w:t> </w:t>
      </w:r>
      <w:r>
        <w:rPr>
          <w:sz w:val="24"/>
        </w:rPr>
        <w:t>D</w:t>
      </w:r>
      <w:r>
        <w:rPr>
          <w:spacing w:val="27"/>
          <w:sz w:val="24"/>
        </w:rPr>
        <w:t> </w:t>
      </w:r>
      <w:r>
        <w:rPr>
          <w:sz w:val="24"/>
        </w:rPr>
        <w:t>J.,</w:t>
      </w:r>
      <w:r>
        <w:rPr>
          <w:spacing w:val="28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9"/>
          <w:sz w:val="24"/>
        </w:rPr>
        <w:t> </w:t>
      </w:r>
      <w:r>
        <w:rPr>
          <w:sz w:val="24"/>
        </w:rPr>
        <w:t>5ed</w:t>
      </w:r>
      <w:r>
        <w:rPr>
          <w:spacing w:val="27"/>
          <w:sz w:val="24"/>
        </w:rPr>
        <w:t> </w:t>
      </w:r>
      <w:r>
        <w:rPr>
          <w:sz w:val="24"/>
        </w:rPr>
        <w:t>(1998)</w:t>
      </w:r>
      <w:r>
        <w:rPr>
          <w:spacing w:val="26"/>
          <w:sz w:val="24"/>
        </w:rPr>
        <w:t> </w:t>
      </w:r>
      <w:r>
        <w:rPr>
          <w:sz w:val="24"/>
        </w:rPr>
        <w:t>Sweet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Maxwell:</w:t>
      </w:r>
      <w:r>
        <w:rPr>
          <w:spacing w:val="-57"/>
          <w:sz w:val="24"/>
        </w:rPr>
        <w:t> </w:t>
      </w:r>
      <w:r>
        <w:rPr>
          <w:sz w:val="24"/>
        </w:rPr>
        <w:t>London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180" w:bottom="1200" w:left="1680" w:right="1320"/>
        </w:sectPr>
      </w:pPr>
    </w:p>
    <w:p>
      <w:pPr>
        <w:spacing w:before="60"/>
        <w:ind w:left="192" w:right="0" w:firstLine="0"/>
        <w:jc w:val="left"/>
        <w:rPr>
          <w:sz w:val="24"/>
        </w:rPr>
      </w:pPr>
      <w:r>
        <w:rPr>
          <w:sz w:val="24"/>
        </w:rPr>
        <w:t>Hingorani,</w:t>
      </w:r>
      <w:r>
        <w:rPr>
          <w:spacing w:val="25"/>
          <w:sz w:val="24"/>
        </w:rPr>
        <w:t> </w:t>
      </w:r>
      <w:r>
        <w:rPr>
          <w:sz w:val="24"/>
        </w:rPr>
        <w:t>R.C.,</w:t>
      </w:r>
      <w:r>
        <w:rPr>
          <w:spacing w:val="26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oxford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IBH</w:t>
      </w:r>
      <w:r>
        <w:rPr>
          <w:spacing w:val="24"/>
          <w:sz w:val="24"/>
        </w:rPr>
        <w:t> </w:t>
      </w:r>
      <w:r>
        <w:rPr>
          <w:sz w:val="24"/>
        </w:rPr>
        <w:t>publisher,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28"/>
          <w:sz w:val="24"/>
        </w:rPr>
        <w:t> </w:t>
      </w:r>
      <w:r>
        <w:rPr>
          <w:sz w:val="24"/>
        </w:rPr>
        <w:t>Delhi</w:t>
      </w:r>
      <w:r>
        <w:rPr>
          <w:spacing w:val="26"/>
          <w:sz w:val="24"/>
        </w:rPr>
        <w:t> </w:t>
      </w:r>
      <w:r>
        <w:rPr>
          <w:sz w:val="24"/>
        </w:rPr>
        <w:t>Pp.</w:t>
      </w:r>
    </w:p>
    <w:p>
      <w:pPr>
        <w:pStyle w:val="BodyText"/>
        <w:spacing w:before="1"/>
        <w:ind w:left="912"/>
      </w:pPr>
      <w:r>
        <w:rPr/>
        <w:t>184-205</w:t>
      </w:r>
    </w:p>
    <w:p>
      <w:pPr>
        <w:pStyle w:val="BodyText"/>
        <w:spacing w:before="5"/>
      </w:pPr>
    </w:p>
    <w:p>
      <w:pPr>
        <w:spacing w:before="0"/>
        <w:ind w:left="192" w:right="0" w:firstLine="0"/>
        <w:jc w:val="left"/>
        <w:rPr>
          <w:i/>
          <w:sz w:val="24"/>
        </w:rPr>
      </w:pPr>
      <w:r>
        <w:rPr>
          <w:sz w:val="24"/>
        </w:rPr>
        <w:t>Ladan,</w:t>
      </w:r>
      <w:r>
        <w:rPr>
          <w:spacing w:val="-1"/>
          <w:sz w:val="24"/>
        </w:rPr>
        <w:t> </w:t>
      </w:r>
      <w:r>
        <w:rPr>
          <w:sz w:val="24"/>
        </w:rPr>
        <w:t>M.T., Materials</w:t>
      </w:r>
      <w:r>
        <w:rPr>
          <w:spacing w:val="-1"/>
          <w:sz w:val="24"/>
        </w:rPr>
        <w:t> </w:t>
      </w:r>
      <w:r>
        <w:rPr>
          <w:sz w:val="24"/>
        </w:rPr>
        <w:t>and Cases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 Law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912" w:right="119" w:hanging="720"/>
        <w:jc w:val="both"/>
        <w:rPr>
          <w:sz w:val="24"/>
        </w:rPr>
      </w:pPr>
      <w:r>
        <w:rPr>
          <w:sz w:val="24"/>
        </w:rPr>
        <w:t>Lord</w:t>
      </w:r>
      <w:r>
        <w:rPr>
          <w:spacing w:val="1"/>
          <w:sz w:val="24"/>
        </w:rPr>
        <w:t> </w:t>
      </w:r>
      <w:r>
        <w:rPr>
          <w:sz w:val="24"/>
        </w:rPr>
        <w:t>Gore-Booth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Satow’s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sz w:val="24"/>
        </w:rPr>
        <w:t>5ed</w:t>
      </w:r>
      <w:r>
        <w:rPr>
          <w:spacing w:val="1"/>
          <w:sz w:val="24"/>
        </w:rPr>
        <w:t> </w:t>
      </w:r>
      <w:r>
        <w:rPr>
          <w:sz w:val="24"/>
        </w:rPr>
        <w:t>(1979)</w:t>
      </w:r>
      <w:r>
        <w:rPr>
          <w:spacing w:val="1"/>
          <w:sz w:val="24"/>
        </w:rPr>
        <w:t> </w:t>
      </w:r>
      <w:r>
        <w:rPr>
          <w:sz w:val="24"/>
        </w:rPr>
        <w:t>Longman:</w:t>
      </w:r>
      <w:r>
        <w:rPr>
          <w:spacing w:val="1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5"/>
      </w:pPr>
    </w:p>
    <w:p>
      <w:pPr>
        <w:spacing w:before="0"/>
        <w:ind w:left="912" w:right="113" w:hanging="720"/>
        <w:jc w:val="both"/>
        <w:rPr>
          <w:sz w:val="24"/>
        </w:rPr>
      </w:pPr>
      <w:r>
        <w:rPr>
          <w:sz w:val="24"/>
        </w:rPr>
        <w:t>Malanczuk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i/>
          <w:sz w:val="24"/>
        </w:rPr>
        <w:t>Akehurst’s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7ed</w:t>
      </w:r>
      <w:r>
        <w:rPr>
          <w:spacing w:val="1"/>
          <w:sz w:val="24"/>
        </w:rPr>
        <w:t> </w:t>
      </w:r>
      <w:r>
        <w:rPr>
          <w:sz w:val="24"/>
        </w:rPr>
        <w:t>(1997)</w:t>
      </w:r>
      <w:r>
        <w:rPr>
          <w:spacing w:val="1"/>
          <w:sz w:val="24"/>
        </w:rPr>
        <w:t> </w:t>
      </w:r>
      <w:r>
        <w:rPr>
          <w:sz w:val="24"/>
        </w:rPr>
        <w:t>Routledge:</w:t>
      </w:r>
      <w:r>
        <w:rPr>
          <w:spacing w:val="1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5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McClanahan G.V., </w:t>
      </w:r>
      <w:r>
        <w:rPr>
          <w:i/>
          <w:sz w:val="24"/>
        </w:rPr>
        <w:t>Diplomatic Immunity: Principles, Practices, Problems </w:t>
      </w:r>
      <w:r>
        <w:rPr>
          <w:sz w:val="24"/>
        </w:rPr>
        <w:t>(1989) Hurst:</w:t>
      </w:r>
      <w:r>
        <w:rPr>
          <w:spacing w:val="1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3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Schulte C., </w:t>
      </w:r>
      <w:r>
        <w:rPr>
          <w:i/>
          <w:sz w:val="24"/>
        </w:rPr>
        <w:t>Compliance with Decisions of the International Court of Justice</w:t>
      </w:r>
      <w:r>
        <w:rPr>
          <w:i/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Press:</w:t>
      </w:r>
      <w:r>
        <w:rPr>
          <w:spacing w:val="3"/>
          <w:sz w:val="24"/>
        </w:rPr>
        <w:t> </w:t>
      </w:r>
      <w:r>
        <w:rPr>
          <w:sz w:val="24"/>
        </w:rPr>
        <w:t>Oxford</w:t>
      </w:r>
    </w:p>
    <w:p>
      <w:pPr>
        <w:pStyle w:val="BodyText"/>
        <w:spacing w:before="5"/>
      </w:pPr>
    </w:p>
    <w:p>
      <w:pPr>
        <w:spacing w:line="482" w:lineRule="auto" w:before="0"/>
        <w:ind w:left="192" w:right="672" w:firstLine="0"/>
        <w:jc w:val="left"/>
        <w:rPr>
          <w:sz w:val="24"/>
        </w:rPr>
      </w:pPr>
      <w:r>
        <w:rPr>
          <w:sz w:val="24"/>
        </w:rPr>
        <w:t>Shaw M. N., </w:t>
      </w:r>
      <w:r>
        <w:rPr>
          <w:i/>
          <w:sz w:val="24"/>
        </w:rPr>
        <w:t>International Law </w:t>
      </w:r>
      <w:r>
        <w:rPr>
          <w:sz w:val="24"/>
        </w:rPr>
        <w:t>4ed (1997) Cambridge University Press: New York</w:t>
      </w:r>
      <w:r>
        <w:rPr>
          <w:spacing w:val="-57"/>
          <w:sz w:val="24"/>
        </w:rPr>
        <w:t> </w:t>
      </w:r>
      <w:r>
        <w:rPr>
          <w:sz w:val="24"/>
        </w:rPr>
        <w:t>Shearer</w:t>
      </w:r>
      <w:r>
        <w:rPr>
          <w:spacing w:val="2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i/>
          <w:sz w:val="24"/>
        </w:rPr>
        <w:t>Starke’s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11ed</w:t>
      </w:r>
      <w:r>
        <w:rPr>
          <w:spacing w:val="-1"/>
          <w:sz w:val="24"/>
        </w:rPr>
        <w:t> </w:t>
      </w:r>
      <w:r>
        <w:rPr>
          <w:sz w:val="24"/>
        </w:rPr>
        <w:t>(1994)</w:t>
      </w:r>
      <w:r>
        <w:rPr>
          <w:spacing w:val="-1"/>
          <w:sz w:val="24"/>
        </w:rPr>
        <w:t> </w:t>
      </w:r>
      <w:r>
        <w:rPr>
          <w:sz w:val="24"/>
        </w:rPr>
        <w:t>Butterworths:</w:t>
      </w:r>
      <w:r>
        <w:rPr>
          <w:spacing w:val="3"/>
          <w:sz w:val="24"/>
        </w:rPr>
        <w:t> </w:t>
      </w:r>
      <w:r>
        <w:rPr>
          <w:sz w:val="24"/>
        </w:rPr>
        <w:t>London</w:t>
      </w:r>
    </w:p>
    <w:p>
      <w:pPr>
        <w:spacing w:before="2"/>
        <w:ind w:left="912" w:right="116" w:hanging="720"/>
        <w:jc w:val="both"/>
        <w:rPr>
          <w:sz w:val="24"/>
        </w:rPr>
      </w:pPr>
      <w:r>
        <w:rPr>
          <w:sz w:val="24"/>
        </w:rPr>
        <w:t>Van Dervort T. R., </w:t>
      </w:r>
      <w:r>
        <w:rPr>
          <w:i/>
          <w:sz w:val="24"/>
        </w:rPr>
        <w:t>International Law and Organization: An Introduction </w:t>
      </w:r>
      <w:r>
        <w:rPr>
          <w:sz w:val="24"/>
        </w:rPr>
        <w:t>(1998) Sage</w:t>
      </w:r>
      <w:r>
        <w:rPr>
          <w:spacing w:val="1"/>
          <w:sz w:val="24"/>
        </w:rPr>
        <w:t> </w:t>
      </w:r>
      <w:r>
        <w:rPr>
          <w:sz w:val="24"/>
        </w:rPr>
        <w:t>Publication:</w:t>
      </w:r>
      <w:r>
        <w:rPr>
          <w:spacing w:val="-1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5"/>
      </w:pPr>
    </w:p>
    <w:p>
      <w:pPr>
        <w:spacing w:before="0"/>
        <w:ind w:left="912" w:right="113" w:hanging="720"/>
        <w:jc w:val="both"/>
        <w:rPr>
          <w:sz w:val="24"/>
        </w:rPr>
      </w:pPr>
      <w:r>
        <w:rPr>
          <w:sz w:val="24"/>
        </w:rPr>
        <w:t>Von Glahn G., </w:t>
      </w:r>
      <w:r>
        <w:rPr>
          <w:i/>
          <w:sz w:val="24"/>
        </w:rPr>
        <w:t>Law Among Nations: An Introduction to Public International Law </w:t>
      </w:r>
      <w:r>
        <w:rPr>
          <w:sz w:val="24"/>
        </w:rPr>
        <w:t>7ed</w:t>
      </w:r>
      <w:r>
        <w:rPr>
          <w:spacing w:val="1"/>
          <w:sz w:val="24"/>
        </w:rPr>
        <w:t> </w:t>
      </w:r>
      <w:r>
        <w:rPr>
          <w:sz w:val="24"/>
        </w:rPr>
        <w:t>(1996)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Macmillan Company:</w:t>
      </w:r>
      <w:r>
        <w:rPr>
          <w:spacing w:val="2"/>
          <w:sz w:val="24"/>
        </w:rPr>
        <w:t> </w:t>
      </w:r>
      <w:r>
        <w:rPr>
          <w:sz w:val="24"/>
        </w:rPr>
        <w:t>London 193</w:t>
      </w:r>
    </w:p>
    <w:p>
      <w:pPr>
        <w:pStyle w:val="BodyText"/>
        <w:spacing w:before="2"/>
      </w:pPr>
    </w:p>
    <w:p>
      <w:pPr>
        <w:spacing w:before="0"/>
        <w:ind w:left="192" w:right="0" w:firstLine="0"/>
        <w:jc w:val="left"/>
        <w:rPr>
          <w:sz w:val="24"/>
        </w:rPr>
      </w:pPr>
      <w:r>
        <w:rPr>
          <w:sz w:val="24"/>
        </w:rPr>
        <w:t>Wallace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M.,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sz w:val="24"/>
        </w:rPr>
        <w:t>4ed</w:t>
      </w:r>
      <w:r>
        <w:rPr>
          <w:spacing w:val="-1"/>
          <w:sz w:val="24"/>
        </w:rPr>
        <w:t> </w:t>
      </w:r>
      <w:r>
        <w:rPr>
          <w:sz w:val="24"/>
        </w:rPr>
        <w:t>(1997)</w:t>
      </w:r>
      <w:r>
        <w:rPr>
          <w:spacing w:val="-2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Maxwell: London</w:t>
      </w:r>
    </w:p>
    <w:p>
      <w:pPr>
        <w:pStyle w:val="BodyText"/>
        <w:spacing w:before="5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Wilson C. E., </w:t>
      </w:r>
      <w:r>
        <w:rPr>
          <w:i/>
          <w:sz w:val="24"/>
        </w:rPr>
        <w:t>Diplomatic Privileges and Immunities </w:t>
      </w:r>
      <w:r>
        <w:rPr>
          <w:sz w:val="24"/>
        </w:rPr>
        <w:t>(1967) The University of Arizona</w:t>
      </w:r>
      <w:r>
        <w:rPr>
          <w:spacing w:val="1"/>
          <w:sz w:val="24"/>
        </w:rPr>
        <w:t> </w:t>
      </w:r>
      <w:r>
        <w:rPr>
          <w:sz w:val="24"/>
        </w:rPr>
        <w:t>Press:</w:t>
      </w:r>
      <w:r>
        <w:rPr>
          <w:spacing w:val="-1"/>
          <w:sz w:val="24"/>
        </w:rPr>
        <w:t> </w:t>
      </w:r>
      <w:r>
        <w:rPr>
          <w:sz w:val="24"/>
        </w:rPr>
        <w:t>Tucson</w:t>
      </w:r>
    </w:p>
    <w:p>
      <w:pPr>
        <w:pStyle w:val="BodyText"/>
        <w:spacing w:before="11"/>
      </w:pPr>
    </w:p>
    <w:p>
      <w:pPr>
        <w:pStyle w:val="Heading1"/>
        <w:spacing w:line="319" w:lineRule="exact"/>
        <w:ind w:left="192"/>
      </w:pPr>
      <w:r>
        <w:rPr/>
        <w:t>JOURNAL</w:t>
      </w:r>
      <w:r>
        <w:rPr>
          <w:spacing w:val="-3"/>
        </w:rPr>
        <w:t> </w:t>
      </w:r>
      <w:r>
        <w:rPr/>
        <w:t>ARTICLES</w:t>
      </w:r>
    </w:p>
    <w:p>
      <w:pPr>
        <w:pStyle w:val="BodyText"/>
        <w:tabs>
          <w:tab w:pos="1423" w:val="left" w:leader="none"/>
          <w:tab w:pos="1923" w:val="left" w:leader="none"/>
          <w:tab w:pos="2609" w:val="left" w:leader="none"/>
          <w:tab w:pos="3415" w:val="left" w:leader="none"/>
          <w:tab w:pos="4204" w:val="left" w:leader="none"/>
          <w:tab w:pos="4756" w:val="left" w:leader="none"/>
          <w:tab w:pos="6482" w:val="left" w:leader="none"/>
          <w:tab w:pos="7703" w:val="left" w:leader="none"/>
          <w:tab w:pos="8548" w:val="left" w:leader="none"/>
        </w:tabs>
        <w:spacing w:line="273" w:lineRule="exact"/>
        <w:ind w:left="192"/>
      </w:pPr>
      <w:r>
        <w:rPr/>
        <w:t>Akinsanya</w:t>
        <w:tab/>
        <w:t>A.,</w:t>
        <w:tab/>
        <w:t>“The</w:t>
        <w:tab/>
        <w:t>Dikko</w:t>
        <w:tab/>
        <w:t>Affair</w:t>
        <w:tab/>
        <w:t>and</w:t>
        <w:tab/>
        <w:t>Anglo-Nigerian</w:t>
        <w:tab/>
        <w:t>Relations”</w:t>
        <w:tab/>
        <w:t>(1985)</w:t>
        <w:tab/>
        <w:t>34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 </w:t>
      </w:r>
      <w:r>
        <w:rPr>
          <w:sz w:val="24"/>
        </w:rPr>
        <w:t>602</w:t>
      </w:r>
    </w:p>
    <w:p>
      <w:pPr>
        <w:pStyle w:val="BodyText"/>
        <w:spacing w:before="5"/>
      </w:pPr>
    </w:p>
    <w:p>
      <w:pPr>
        <w:pStyle w:val="BodyText"/>
        <w:ind w:left="912" w:right="119" w:hanging="720"/>
        <w:jc w:val="both"/>
      </w:pPr>
      <w:r>
        <w:rPr/>
        <w:t>Barnes W., “Diplomatic Immunity from Local Jurisdiction: Its Historical Development</w:t>
      </w:r>
      <w:r>
        <w:rPr>
          <w:spacing w:val="1"/>
        </w:rPr>
        <w:t> </w:t>
      </w:r>
      <w:r>
        <w:rPr/>
        <w:t>Under International Law and Application in United States Practice” (1960) 43</w:t>
      </w:r>
      <w:r>
        <w:rPr>
          <w:spacing w:val="1"/>
        </w:rPr>
        <w:t> </w:t>
      </w:r>
      <w:r>
        <w:rPr>
          <w:i/>
        </w:rPr>
        <w:t>Department</w:t>
      </w:r>
      <w:r>
        <w:rPr>
          <w:i/>
          <w:spacing w:val="-1"/>
        </w:rPr>
        <w:t> </w:t>
      </w:r>
      <w:r>
        <w:rPr>
          <w:i/>
        </w:rPr>
        <w:t>State Bulletin</w:t>
      </w:r>
      <w:r>
        <w:rPr>
          <w:i/>
          <w:spacing w:val="1"/>
        </w:rPr>
        <w:t> </w:t>
      </w:r>
      <w:r>
        <w:rPr/>
        <w:t>173</w:t>
      </w:r>
    </w:p>
    <w:p>
      <w:pPr>
        <w:pStyle w:val="BodyText"/>
        <w:spacing w:before="3"/>
      </w:pPr>
    </w:p>
    <w:p>
      <w:pPr>
        <w:spacing w:before="0"/>
        <w:ind w:left="912" w:right="114" w:hanging="720"/>
        <w:jc w:val="both"/>
        <w:rPr>
          <w:sz w:val="24"/>
        </w:rPr>
      </w:pPr>
      <w:r>
        <w:rPr>
          <w:sz w:val="24"/>
        </w:rPr>
        <w:t>Belotsky V. P., Jnr “The Effect of the Diplomatic Relations Act” (1981) 11 </w:t>
      </w:r>
      <w:r>
        <w:rPr>
          <w:i/>
          <w:sz w:val="24"/>
        </w:rPr>
        <w:t>California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 Journal</w:t>
      </w:r>
      <w:r>
        <w:rPr>
          <w:i/>
          <w:spacing w:val="2"/>
          <w:sz w:val="24"/>
        </w:rPr>
        <w:t> </w:t>
      </w:r>
      <w:r>
        <w:rPr>
          <w:sz w:val="24"/>
        </w:rPr>
        <w:t>354</w:t>
      </w:r>
    </w:p>
    <w:p>
      <w:pPr>
        <w:pStyle w:val="BodyText"/>
        <w:spacing w:before="5"/>
      </w:pPr>
    </w:p>
    <w:p>
      <w:pPr>
        <w:spacing w:before="0"/>
        <w:ind w:left="912" w:right="120" w:hanging="720"/>
        <w:jc w:val="both"/>
        <w:rPr>
          <w:sz w:val="24"/>
        </w:rPr>
      </w:pPr>
      <w:r>
        <w:rPr>
          <w:sz w:val="24"/>
        </w:rPr>
        <w:t>Benedek M. L., “The Diplomatic Relations Act: The United States Protects Its Own”</w:t>
      </w:r>
      <w:r>
        <w:rPr>
          <w:spacing w:val="1"/>
          <w:sz w:val="24"/>
        </w:rPr>
        <w:t> </w:t>
      </w:r>
      <w:r>
        <w:rPr>
          <w:sz w:val="24"/>
        </w:rPr>
        <w:t>(1979)</w:t>
      </w:r>
      <w:r>
        <w:rPr>
          <w:spacing w:val="-2"/>
          <w:sz w:val="24"/>
        </w:rPr>
        <w:t> </w:t>
      </w:r>
      <w:r>
        <w:rPr>
          <w:sz w:val="24"/>
        </w:rPr>
        <w:t>5 </w:t>
      </w:r>
      <w:r>
        <w:rPr>
          <w:i/>
          <w:sz w:val="24"/>
        </w:rPr>
        <w:t>Brooklyn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International Law</w:t>
      </w:r>
      <w:r>
        <w:rPr>
          <w:i/>
          <w:spacing w:val="3"/>
          <w:sz w:val="24"/>
        </w:rPr>
        <w:t> </w:t>
      </w:r>
      <w:r>
        <w:rPr>
          <w:sz w:val="24"/>
        </w:rPr>
        <w:t>379</w:t>
      </w:r>
    </w:p>
    <w:p>
      <w:pPr>
        <w:pStyle w:val="BodyText"/>
        <w:spacing w:before="2"/>
      </w:pPr>
    </w:p>
    <w:p>
      <w:pPr>
        <w:pStyle w:val="BodyText"/>
        <w:spacing w:before="1"/>
        <w:ind w:left="912" w:right="118" w:hanging="720"/>
        <w:jc w:val="both"/>
      </w:pPr>
      <w:r>
        <w:rPr/>
        <w:t>Botha N., “International Court of Justice – </w:t>
      </w:r>
      <w:r>
        <w:rPr>
          <w:i/>
        </w:rPr>
        <w:t>United States of America v Iran </w:t>
      </w:r>
      <w:r>
        <w:rPr/>
        <w:t>Order in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Measures: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States.</w:t>
      </w:r>
    </w:p>
    <w:p>
      <w:pPr>
        <w:spacing w:after="0"/>
        <w:jc w:val="both"/>
        <w:sectPr>
          <w:pgSz w:w="11910" w:h="16840"/>
          <w:pgMar w:header="0" w:footer="1014" w:top="1180" w:bottom="1200" w:left="1680" w:right="1320"/>
        </w:sectPr>
      </w:pPr>
    </w:p>
    <w:p>
      <w:pPr>
        <w:spacing w:before="60"/>
        <w:ind w:left="912" w:right="116" w:hanging="720"/>
        <w:jc w:val="both"/>
        <w:rPr>
          <w:sz w:val="24"/>
        </w:rPr>
      </w:pPr>
      <w:r>
        <w:rPr>
          <w:sz w:val="24"/>
        </w:rPr>
        <w:t>Diplomatic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Consular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Tehran”</w:t>
      </w:r>
      <w:r>
        <w:rPr>
          <w:spacing w:val="1"/>
          <w:sz w:val="24"/>
        </w:rPr>
        <w:t> </w:t>
      </w:r>
      <w:r>
        <w:rPr>
          <w:sz w:val="24"/>
        </w:rPr>
        <w:t>(1980)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137</w:t>
      </w:r>
    </w:p>
    <w:p>
      <w:pPr>
        <w:pStyle w:val="BodyText"/>
        <w:spacing w:before="6"/>
      </w:pPr>
    </w:p>
    <w:p>
      <w:pPr>
        <w:pStyle w:val="BodyText"/>
        <w:ind w:left="176" w:right="109"/>
        <w:jc w:val="center"/>
      </w:pPr>
      <w:r>
        <w:rPr/>
        <w:t>Botha</w:t>
      </w:r>
      <w:r>
        <w:rPr>
          <w:spacing w:val="-2"/>
        </w:rPr>
        <w:t> </w:t>
      </w:r>
      <w:r>
        <w:rPr/>
        <w:t>N.,</w:t>
      </w:r>
      <w:r>
        <w:rPr>
          <w:spacing w:val="2"/>
        </w:rPr>
        <w:t> </w:t>
      </w:r>
      <w:r>
        <w:rPr/>
        <w:t>“International</w:t>
      </w:r>
      <w:r>
        <w:rPr>
          <w:spacing w:val="2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Justice: United</w:t>
      </w:r>
      <w:r>
        <w:rPr>
          <w:spacing w:val="-2"/>
        </w:rPr>
        <w:t> </w:t>
      </w:r>
      <w:r>
        <w:rPr/>
        <w:t>States Application Against</w:t>
      </w:r>
      <w:r>
        <w:rPr>
          <w:spacing w:val="2"/>
        </w:rPr>
        <w:t> </w:t>
      </w:r>
      <w:r>
        <w:rPr/>
        <w:t>Iran”</w:t>
      </w:r>
      <w:r>
        <w:rPr>
          <w:spacing w:val="1"/>
        </w:rPr>
        <w:t> </w:t>
      </w:r>
      <w:r>
        <w:rPr/>
        <w:t>(1979)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South 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Law</w:t>
      </w:r>
      <w:r>
        <w:rPr>
          <w:i/>
          <w:spacing w:val="3"/>
          <w:sz w:val="24"/>
        </w:rPr>
        <w:t> </w:t>
      </w:r>
      <w:r>
        <w:rPr>
          <w:sz w:val="24"/>
        </w:rPr>
        <w:t>153</w:t>
      </w:r>
    </w:p>
    <w:p>
      <w:pPr>
        <w:pStyle w:val="BodyText"/>
        <w:spacing w:before="2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Brower C. H., “International Immunities: Some Dissident View on the Role of Municipal</w:t>
      </w:r>
      <w:r>
        <w:rPr>
          <w:spacing w:val="-57"/>
          <w:sz w:val="24"/>
        </w:rPr>
        <w:t> </w:t>
      </w:r>
      <w:r>
        <w:rPr>
          <w:sz w:val="24"/>
        </w:rPr>
        <w:t>Courts”</w:t>
      </w:r>
      <w:r>
        <w:rPr>
          <w:spacing w:val="-2"/>
          <w:sz w:val="24"/>
        </w:rPr>
        <w:t> </w:t>
      </w:r>
      <w:r>
        <w:rPr>
          <w:sz w:val="24"/>
        </w:rPr>
        <w:t>41 </w:t>
      </w:r>
      <w:r>
        <w:rPr>
          <w:i/>
          <w:sz w:val="24"/>
        </w:rPr>
        <w:t>Virginia Journal of International Law</w:t>
      </w:r>
      <w:r>
        <w:rPr>
          <w:i/>
          <w:spacing w:val="-1"/>
          <w:sz w:val="24"/>
        </w:rPr>
        <w:t> </w:t>
      </w:r>
      <w:r>
        <w:rPr>
          <w:sz w:val="24"/>
        </w:rPr>
        <w:t>(2000-2001)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5"/>
      </w:pPr>
    </w:p>
    <w:p>
      <w:pPr>
        <w:spacing w:before="0"/>
        <w:ind w:left="912" w:right="113" w:hanging="720"/>
        <w:jc w:val="both"/>
        <w:rPr>
          <w:sz w:val="24"/>
        </w:rPr>
      </w:pPr>
      <w:r>
        <w:rPr>
          <w:sz w:val="24"/>
        </w:rPr>
        <w:t>Brown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“Diplomatic</w:t>
      </w:r>
      <w:r>
        <w:rPr>
          <w:spacing w:val="1"/>
          <w:sz w:val="24"/>
        </w:rPr>
        <w:t> </w:t>
      </w:r>
      <w:r>
        <w:rPr>
          <w:sz w:val="24"/>
        </w:rPr>
        <w:t>Immunity: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Vienna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Diplomatic Relations” (1988) 37 </w:t>
      </w:r>
      <w:r>
        <w:rPr>
          <w:i/>
          <w:sz w:val="24"/>
        </w:rPr>
        <w:t>International &amp; Comparative Law Quarterly </w:t>
      </w:r>
      <w:r>
        <w:rPr>
          <w:sz w:val="24"/>
        </w:rPr>
        <w:t>53</w:t>
      </w:r>
      <w:r>
        <w:rPr>
          <w:spacing w:val="1"/>
          <w:sz w:val="24"/>
        </w:rPr>
        <w:t> </w:t>
      </w:r>
      <w:r>
        <w:rPr>
          <w:sz w:val="24"/>
        </w:rPr>
        <w:t>195</w:t>
      </w:r>
    </w:p>
    <w:p>
      <w:pPr>
        <w:pStyle w:val="BodyText"/>
        <w:spacing w:before="3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Buckley M., “Origins of Diplomatic Immunity in England” (1966-1967) 21 </w:t>
      </w:r>
      <w:r>
        <w:rPr>
          <w:i/>
          <w:sz w:val="24"/>
        </w:rPr>
        <w:t>University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Miami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i/>
          <w:spacing w:val="1"/>
          <w:sz w:val="24"/>
        </w:rPr>
        <w:t> </w:t>
      </w:r>
      <w:r>
        <w:rPr>
          <w:sz w:val="24"/>
        </w:rPr>
        <w:t>349</w:t>
      </w:r>
    </w:p>
    <w:p>
      <w:pPr>
        <w:pStyle w:val="BodyText"/>
        <w:spacing w:before="5"/>
      </w:pPr>
    </w:p>
    <w:p>
      <w:pPr>
        <w:spacing w:before="0"/>
        <w:ind w:left="176" w:right="105" w:firstLine="0"/>
        <w:jc w:val="center"/>
        <w:rPr>
          <w:sz w:val="24"/>
        </w:rPr>
      </w:pPr>
      <w:r>
        <w:rPr>
          <w:sz w:val="24"/>
        </w:rPr>
        <w:t>Davidson</w:t>
      </w:r>
      <w:r>
        <w:rPr>
          <w:spacing w:val="17"/>
          <w:sz w:val="24"/>
        </w:rPr>
        <w:t> </w:t>
      </w:r>
      <w:r>
        <w:rPr>
          <w:sz w:val="24"/>
        </w:rPr>
        <w:t>S.,</w:t>
      </w:r>
      <w:r>
        <w:rPr>
          <w:spacing w:val="1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8"/>
          <w:sz w:val="24"/>
        </w:rPr>
        <w:t> </w:t>
      </w:r>
      <w:r>
        <w:rPr>
          <w:sz w:val="24"/>
        </w:rPr>
        <w:t>“Treatise,</w:t>
      </w:r>
      <w:r>
        <w:rPr>
          <w:spacing w:val="16"/>
          <w:sz w:val="24"/>
        </w:rPr>
        <w:t> </w:t>
      </w:r>
      <w:r>
        <w:rPr>
          <w:sz w:val="24"/>
        </w:rPr>
        <w:t>Extradition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Diplomatic</w:t>
      </w:r>
      <w:r>
        <w:rPr>
          <w:spacing w:val="18"/>
          <w:sz w:val="24"/>
        </w:rPr>
        <w:t> </w:t>
      </w:r>
      <w:r>
        <w:rPr>
          <w:sz w:val="24"/>
        </w:rPr>
        <w:t>Immunity:</w:t>
      </w:r>
      <w:r>
        <w:rPr>
          <w:spacing w:val="19"/>
          <w:sz w:val="24"/>
        </w:rPr>
        <w:t> </w:t>
      </w:r>
      <w:r>
        <w:rPr>
          <w:sz w:val="24"/>
        </w:rPr>
        <w:t>Some</w:t>
      </w:r>
      <w:r>
        <w:rPr>
          <w:spacing w:val="16"/>
          <w:sz w:val="24"/>
        </w:rPr>
        <w:t> </w:t>
      </w:r>
      <w:r>
        <w:rPr>
          <w:sz w:val="24"/>
        </w:rPr>
        <w:t>Recent</w:t>
      </w:r>
      <w:r>
        <w:rPr>
          <w:spacing w:val="-57"/>
          <w:sz w:val="24"/>
        </w:rPr>
        <w:t> </w:t>
      </w:r>
      <w:r>
        <w:rPr>
          <w:sz w:val="24"/>
        </w:rPr>
        <w:t>Developments”</w:t>
      </w:r>
      <w:r>
        <w:rPr>
          <w:spacing w:val="-1"/>
          <w:sz w:val="24"/>
        </w:rPr>
        <w:t> </w:t>
      </w:r>
      <w:r>
        <w:rPr>
          <w:sz w:val="24"/>
        </w:rPr>
        <w:t>(1986) 35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Quarterly</w:t>
      </w:r>
      <w:r>
        <w:rPr>
          <w:i/>
          <w:spacing w:val="3"/>
          <w:sz w:val="24"/>
        </w:rPr>
        <w:t> </w:t>
      </w:r>
      <w:r>
        <w:rPr>
          <w:sz w:val="24"/>
        </w:rPr>
        <w:t>425</w:t>
      </w:r>
    </w:p>
    <w:p>
      <w:pPr>
        <w:pStyle w:val="BodyText"/>
        <w:spacing w:before="5"/>
      </w:pPr>
    </w:p>
    <w:p>
      <w:pPr>
        <w:pStyle w:val="BodyText"/>
        <w:ind w:left="912" w:right="115" w:hanging="720"/>
        <w:jc w:val="both"/>
      </w:pPr>
      <w:r>
        <w:rPr/>
        <w:t>Donoghue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“Perpetual</w:t>
      </w:r>
      <w:r>
        <w:rPr>
          <w:spacing w:val="1"/>
        </w:rPr>
        <w:t> </w:t>
      </w:r>
      <w:r>
        <w:rPr/>
        <w:t>Immunity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Diplomats?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Abisinito Affair: A Restrictive Theory of Diplomatic Immunity” (1988-1989)</w:t>
      </w:r>
      <w:r>
        <w:rPr>
          <w:spacing w:val="1"/>
        </w:rPr>
        <w:t> </w:t>
      </w:r>
      <w:r>
        <w:rPr>
          <w:i/>
        </w:rPr>
        <w:t>Columbia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Transnational Law</w:t>
      </w:r>
      <w:r>
        <w:rPr>
          <w:i/>
          <w:spacing w:val="2"/>
        </w:rPr>
        <w:t> </w:t>
      </w:r>
      <w:r>
        <w:rPr/>
        <w:t>615</w:t>
      </w:r>
    </w:p>
    <w:p>
      <w:pPr>
        <w:pStyle w:val="BodyText"/>
        <w:spacing w:line="556" w:lineRule="exact" w:before="58"/>
        <w:ind w:left="192"/>
      </w:pPr>
      <w:r>
        <w:rPr/>
        <w:t>Dugard J., “Recent Cases: Consular Immunity” (1966) </w:t>
      </w:r>
      <w:r>
        <w:rPr>
          <w:i/>
        </w:rPr>
        <w:t>South African Law Journal </w:t>
      </w:r>
      <w:r>
        <w:rPr/>
        <w:t>126</w:t>
      </w:r>
      <w:r>
        <w:rPr>
          <w:spacing w:val="1"/>
        </w:rPr>
        <w:t> </w:t>
      </w:r>
      <w:r>
        <w:rPr/>
        <w:t>Dulmage</w:t>
      </w:r>
      <w:r>
        <w:rPr>
          <w:spacing w:val="82"/>
        </w:rPr>
        <w:t> </w:t>
      </w:r>
      <w:r>
        <w:rPr/>
        <w:t>C.</w:t>
      </w:r>
      <w:r>
        <w:rPr>
          <w:spacing w:val="83"/>
        </w:rPr>
        <w:t> </w:t>
      </w:r>
      <w:r>
        <w:rPr/>
        <w:t>H.,</w:t>
      </w:r>
      <w:r>
        <w:rPr>
          <w:spacing w:val="85"/>
        </w:rPr>
        <w:t> </w:t>
      </w:r>
      <w:r>
        <w:rPr/>
        <w:t>“Diplomatic</w:t>
      </w:r>
      <w:r>
        <w:rPr>
          <w:spacing w:val="84"/>
        </w:rPr>
        <w:t> </w:t>
      </w:r>
      <w:r>
        <w:rPr/>
        <w:t>Immunity:</w:t>
      </w:r>
      <w:r>
        <w:rPr>
          <w:spacing w:val="86"/>
        </w:rPr>
        <w:t> </w:t>
      </w:r>
      <w:r>
        <w:rPr/>
        <w:t>Implementing</w:t>
      </w:r>
      <w:r>
        <w:rPr>
          <w:spacing w:val="81"/>
        </w:rPr>
        <w:t> </w:t>
      </w:r>
      <w:r>
        <w:rPr/>
        <w:t>the</w:t>
      </w:r>
      <w:r>
        <w:rPr>
          <w:spacing w:val="83"/>
        </w:rPr>
        <w:t> </w:t>
      </w:r>
      <w:r>
        <w:rPr/>
        <w:t>Vienna</w:t>
      </w:r>
      <w:r>
        <w:rPr>
          <w:spacing w:val="84"/>
        </w:rPr>
        <w:t> </w:t>
      </w:r>
      <w:r>
        <w:rPr/>
        <w:t>Convention</w:t>
      </w:r>
      <w:r>
        <w:rPr>
          <w:spacing w:val="83"/>
        </w:rPr>
        <w:t> </w:t>
      </w:r>
      <w:r>
        <w:rPr/>
        <w:t>on</w:t>
      </w:r>
    </w:p>
    <w:p>
      <w:pPr>
        <w:spacing w:line="218" w:lineRule="exact" w:before="0"/>
        <w:ind w:left="912" w:right="0" w:firstLine="0"/>
        <w:jc w:val="left"/>
        <w:rPr>
          <w:i/>
          <w:sz w:val="24"/>
        </w:rPr>
      </w:pPr>
      <w:r>
        <w:rPr>
          <w:sz w:val="24"/>
        </w:rPr>
        <w:t>Diplomatic</w:t>
      </w:r>
      <w:r>
        <w:rPr>
          <w:spacing w:val="51"/>
          <w:sz w:val="24"/>
        </w:rPr>
        <w:t> </w:t>
      </w:r>
      <w:r>
        <w:rPr>
          <w:sz w:val="24"/>
        </w:rPr>
        <w:t>Relations”</w:t>
      </w:r>
      <w:r>
        <w:rPr>
          <w:spacing w:val="52"/>
          <w:sz w:val="24"/>
        </w:rPr>
        <w:t> </w:t>
      </w:r>
      <w:r>
        <w:rPr>
          <w:sz w:val="24"/>
        </w:rPr>
        <w:t>(1978)</w:t>
      </w:r>
      <w:r>
        <w:rPr>
          <w:spacing w:val="53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Reserve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International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sz w:val="24"/>
        </w:rPr>
        <w:t>827</w:t>
      </w:r>
    </w:p>
    <w:p>
      <w:pPr>
        <w:pStyle w:val="BodyText"/>
        <w:spacing w:before="5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Edmondson L. S., “Espionage in Transnational Law” (1971-1972) 5 </w:t>
      </w:r>
      <w:r>
        <w:rPr>
          <w:i/>
          <w:sz w:val="24"/>
        </w:rPr>
        <w:t>Vanderbilt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434 196</w:t>
      </w:r>
    </w:p>
    <w:p>
      <w:pPr>
        <w:pStyle w:val="BodyText"/>
        <w:spacing w:before="2"/>
      </w:pPr>
    </w:p>
    <w:p>
      <w:pPr>
        <w:spacing w:before="0"/>
        <w:ind w:left="912" w:right="119" w:hanging="720"/>
        <w:jc w:val="both"/>
        <w:rPr>
          <w:sz w:val="24"/>
        </w:rPr>
      </w:pPr>
      <w:r>
        <w:rPr>
          <w:sz w:val="24"/>
        </w:rPr>
        <w:t>Elgavish D., “Did Diplomatic Immunity Exist in the Ancient Near East?” (2000)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 of International Law</w:t>
      </w:r>
      <w:r>
        <w:rPr>
          <w:i/>
          <w:spacing w:val="3"/>
          <w:sz w:val="24"/>
        </w:rPr>
        <w:t> </w:t>
      </w:r>
      <w:r>
        <w:rPr>
          <w:sz w:val="24"/>
        </w:rPr>
        <w:t>73</w:t>
      </w:r>
    </w:p>
    <w:p>
      <w:pPr>
        <w:pStyle w:val="BodyText"/>
        <w:spacing w:before="6"/>
      </w:pPr>
    </w:p>
    <w:p>
      <w:pPr>
        <w:pStyle w:val="BodyText"/>
        <w:ind w:left="912" w:right="119" w:hanging="720"/>
        <w:jc w:val="both"/>
      </w:pPr>
      <w:r>
        <w:rPr/>
        <w:t>Farahmand A. M., “Diplomatic Immunity and Diplomatic Crime: A Legislative Proposal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Curtail Abuse”</w:t>
      </w:r>
      <w:r>
        <w:rPr>
          <w:spacing w:val="-1"/>
        </w:rPr>
        <w:t> </w:t>
      </w:r>
      <w:r>
        <w:rPr/>
        <w:t>(1989-1990)</w:t>
      </w:r>
      <w:r>
        <w:rPr>
          <w:spacing w:val="-1"/>
        </w:rPr>
        <w:t> </w:t>
      </w:r>
      <w:r>
        <w:rPr/>
        <w:t>16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Legislation</w:t>
      </w:r>
      <w:r>
        <w:rPr>
          <w:i/>
          <w:spacing w:val="1"/>
        </w:rPr>
        <w:t> </w:t>
      </w:r>
      <w:r>
        <w:rPr/>
        <w:t>89</w:t>
      </w:r>
    </w:p>
    <w:p>
      <w:pPr>
        <w:pStyle w:val="BodyText"/>
        <w:spacing w:before="5"/>
      </w:pPr>
    </w:p>
    <w:p>
      <w:pPr>
        <w:pStyle w:val="BodyText"/>
        <w:ind w:left="176" w:right="105"/>
        <w:jc w:val="center"/>
      </w:pPr>
      <w:r>
        <w:rPr/>
        <w:t>Farhangi</w:t>
      </w:r>
      <w:r>
        <w:rPr>
          <w:spacing w:val="6"/>
        </w:rPr>
        <w:t> </w:t>
      </w:r>
      <w:r>
        <w:rPr/>
        <w:t>L.</w:t>
      </w:r>
      <w:r>
        <w:rPr>
          <w:spacing w:val="61"/>
        </w:rPr>
        <w:t> </w:t>
      </w:r>
      <w:r>
        <w:rPr/>
        <w:t>S.,</w:t>
      </w:r>
      <w:r>
        <w:rPr>
          <w:spacing w:val="62"/>
        </w:rPr>
        <w:t> </w:t>
      </w:r>
      <w:r>
        <w:rPr/>
        <w:t>“Insuring</w:t>
      </w:r>
      <w:r>
        <w:rPr>
          <w:spacing w:val="58"/>
        </w:rPr>
        <w:t> </w:t>
      </w:r>
      <w:r>
        <w:rPr/>
        <w:t>Against</w:t>
      </w:r>
      <w:r>
        <w:rPr>
          <w:spacing w:val="63"/>
        </w:rPr>
        <w:t> </w:t>
      </w:r>
      <w:r>
        <w:rPr/>
        <w:t>Abuse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Diplomatic</w:t>
      </w:r>
      <w:r>
        <w:rPr>
          <w:spacing w:val="63"/>
        </w:rPr>
        <w:t> </w:t>
      </w:r>
      <w:r>
        <w:rPr/>
        <w:t>Immunity”</w:t>
      </w:r>
      <w:r>
        <w:rPr>
          <w:spacing w:val="64"/>
        </w:rPr>
        <w:t> </w:t>
      </w:r>
      <w:r>
        <w:rPr/>
        <w:t>(1985-1986)</w:t>
      </w:r>
      <w:r>
        <w:rPr>
          <w:spacing w:val="60"/>
        </w:rPr>
        <w:t> </w:t>
      </w:r>
      <w:r>
        <w:rPr/>
        <w:t>38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Stanford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 </w:t>
      </w:r>
      <w:r>
        <w:rPr>
          <w:sz w:val="24"/>
        </w:rPr>
        <w:t>1517</w:t>
      </w:r>
    </w:p>
    <w:p>
      <w:pPr>
        <w:pStyle w:val="BodyText"/>
        <w:spacing w:before="2"/>
      </w:pPr>
    </w:p>
    <w:p>
      <w:pPr>
        <w:pStyle w:val="BodyText"/>
        <w:ind w:left="912" w:right="122" w:hanging="720"/>
        <w:jc w:val="both"/>
      </w:pPr>
      <w:r>
        <w:rPr/>
        <w:t>Frey L., and Frey M., “The Bounds of Immunity: The Sá Case. Politics, Law, and</w:t>
      </w:r>
      <w:r>
        <w:rPr>
          <w:spacing w:val="1"/>
        </w:rPr>
        <w:t> </w:t>
      </w:r>
      <w:r>
        <w:rPr/>
        <w:t>Diplomacy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Commonwealth England”</w:t>
      </w:r>
      <w:r>
        <w:rPr>
          <w:spacing w:val="-2"/>
        </w:rPr>
        <w:t> </w:t>
      </w:r>
      <w:r>
        <w:rPr/>
        <w:t>(1990)</w:t>
      </w:r>
      <w:r>
        <w:rPr>
          <w:spacing w:val="-1"/>
        </w:rPr>
        <w:t> </w:t>
      </w:r>
      <w:r>
        <w:rPr>
          <w:i/>
        </w:rPr>
        <w:t>Canadian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History</w:t>
      </w:r>
      <w:r>
        <w:rPr>
          <w:i/>
          <w:spacing w:val="-1"/>
        </w:rPr>
        <w:t> </w:t>
      </w:r>
      <w:r>
        <w:rPr/>
        <w:t>41</w:t>
      </w:r>
    </w:p>
    <w:p>
      <w:pPr>
        <w:pStyle w:val="BodyText"/>
        <w:spacing w:before="5"/>
      </w:pPr>
    </w:p>
    <w:p>
      <w:pPr>
        <w:spacing w:before="0"/>
        <w:ind w:left="912" w:right="123" w:hanging="720"/>
        <w:jc w:val="both"/>
        <w:rPr>
          <w:sz w:val="24"/>
        </w:rPr>
      </w:pPr>
      <w:r>
        <w:rPr>
          <w:sz w:val="24"/>
        </w:rPr>
        <w:t>Garcia-Mora M. R., “Treason, Sedition and Espionage as Political Offences Under 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Extradition” (1964-1965)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Pittsburgh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"/>
          <w:sz w:val="24"/>
        </w:rPr>
        <w:t> </w:t>
      </w:r>
      <w:r>
        <w:rPr>
          <w:sz w:val="24"/>
        </w:rPr>
        <w:t>65</w:t>
      </w:r>
    </w:p>
    <w:p>
      <w:pPr>
        <w:pStyle w:val="BodyText"/>
        <w:spacing w:before="5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Garley R. S., “Compensation for „Victims‟ of Diplomatic Immunity in the United Sates: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Proposal” (1980-1981) 4</w:t>
      </w:r>
      <w:r>
        <w:rPr>
          <w:spacing w:val="1"/>
          <w:sz w:val="24"/>
        </w:rPr>
        <w:t> </w:t>
      </w:r>
      <w:r>
        <w:rPr>
          <w:i/>
          <w:sz w:val="24"/>
        </w:rPr>
        <w:t>Fordham International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Law Journal</w:t>
      </w:r>
      <w:r>
        <w:rPr>
          <w:i/>
          <w:spacing w:val="1"/>
          <w:sz w:val="24"/>
        </w:rPr>
        <w:t> </w:t>
      </w:r>
      <w:r>
        <w:rPr>
          <w:sz w:val="24"/>
        </w:rPr>
        <w:t>135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BodyText"/>
        <w:spacing w:before="60"/>
        <w:ind w:left="912" w:right="114" w:hanging="720"/>
        <w:jc w:val="both"/>
      </w:pPr>
      <w:r>
        <w:rPr/>
        <w:t>Goldberg A. J., “The Shoot-Out at the Libyan Self-Styled People‟s Bureau: A Case of</w:t>
      </w:r>
      <w:r>
        <w:rPr>
          <w:spacing w:val="1"/>
        </w:rPr>
        <w:t> </w:t>
      </w:r>
      <w:r>
        <w:rPr/>
        <w:t>State-Supported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Terrorism”</w:t>
      </w:r>
      <w:r>
        <w:rPr>
          <w:spacing w:val="1"/>
        </w:rPr>
        <w:t> </w:t>
      </w:r>
      <w:r>
        <w:rPr/>
        <w:t>(1984-1985)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>
          <w:i/>
        </w:rPr>
        <w:t>South</w:t>
      </w:r>
      <w:r>
        <w:rPr>
          <w:i/>
          <w:spacing w:val="1"/>
        </w:rPr>
        <w:t> </w:t>
      </w:r>
      <w:r>
        <w:rPr>
          <w:i/>
        </w:rPr>
        <w:t>Dakota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1</w:t>
      </w:r>
      <w:r>
        <w:rPr>
          <w:spacing w:val="-1"/>
        </w:rPr>
        <w:t> </w:t>
      </w:r>
      <w:r>
        <w:rPr/>
        <w:t>197</w:t>
      </w:r>
    </w:p>
    <w:p>
      <w:pPr>
        <w:pStyle w:val="BodyText"/>
        <w:spacing w:before="6"/>
      </w:pPr>
    </w:p>
    <w:p>
      <w:pPr>
        <w:pStyle w:val="BodyText"/>
        <w:ind w:left="912" w:right="116" w:hanging="720"/>
        <w:jc w:val="both"/>
      </w:pPr>
      <w:r>
        <w:rPr/>
        <w:t>Goodman D.H., “Reciprocity as</w:t>
      </w:r>
      <w:r>
        <w:rPr>
          <w:spacing w:val="60"/>
        </w:rPr>
        <w:t> </w:t>
      </w:r>
      <w:r>
        <w:rPr/>
        <w:t>a Means of Curtailing Diplomatic Immunity Abuse in</w:t>
      </w:r>
      <w:r>
        <w:rPr>
          <w:spacing w:val="1"/>
        </w:rPr>
        <w:t> </w:t>
      </w:r>
      <w:r>
        <w:rPr/>
        <w:t>the United States: The United States Needs to Play Hardball” (1988-1989) 11</w:t>
      </w:r>
      <w:r>
        <w:rPr>
          <w:spacing w:val="1"/>
        </w:rPr>
        <w:t> </w:t>
      </w:r>
      <w:r>
        <w:rPr>
          <w:i/>
        </w:rPr>
        <w:t>Houston</w:t>
      </w:r>
      <w:r>
        <w:rPr>
          <w:i/>
          <w:spacing w:val="-1"/>
        </w:rPr>
        <w:t> </w:t>
      </w:r>
      <w:r>
        <w:rPr>
          <w:i/>
        </w:rPr>
        <w:t>Journal of International Law</w:t>
      </w:r>
      <w:r>
        <w:rPr>
          <w:i/>
          <w:spacing w:val="2"/>
        </w:rPr>
        <w:t> </w:t>
      </w:r>
      <w:r>
        <w:rPr/>
        <w:t>393</w:t>
      </w:r>
    </w:p>
    <w:p>
      <w:pPr>
        <w:pStyle w:val="BodyText"/>
        <w:spacing w:before="2"/>
      </w:pPr>
    </w:p>
    <w:p>
      <w:pPr>
        <w:spacing w:before="0"/>
        <w:ind w:left="912" w:right="113" w:hanging="720"/>
        <w:jc w:val="both"/>
        <w:rPr>
          <w:sz w:val="24"/>
        </w:rPr>
      </w:pPr>
      <w:r>
        <w:rPr>
          <w:sz w:val="24"/>
        </w:rPr>
        <w:t>Green L. C., “Trends in the Law Concerning Diplomats” (1981) 19 </w:t>
      </w:r>
      <w:r>
        <w:rPr>
          <w:i/>
          <w:sz w:val="24"/>
        </w:rPr>
        <w:t>Canadian Yearbook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International Law</w:t>
      </w:r>
      <w:r>
        <w:rPr>
          <w:sz w:val="24"/>
        </w:rPr>
        <w:t>132</w:t>
      </w:r>
    </w:p>
    <w:p>
      <w:pPr>
        <w:pStyle w:val="BodyText"/>
        <w:spacing w:before="5"/>
      </w:pPr>
    </w:p>
    <w:p>
      <w:pPr>
        <w:pStyle w:val="BodyText"/>
        <w:ind w:left="192"/>
      </w:pPr>
      <w:r>
        <w:rPr/>
        <w:t>Grzybowski</w:t>
      </w:r>
      <w:r>
        <w:rPr>
          <w:spacing w:val="11"/>
        </w:rPr>
        <w:t> </w:t>
      </w:r>
      <w:r>
        <w:rPr/>
        <w:t>K.,</w:t>
      </w:r>
      <w:r>
        <w:rPr>
          <w:spacing w:val="70"/>
        </w:rPr>
        <w:t> </w:t>
      </w:r>
      <w:r>
        <w:rPr/>
        <w:t>“The</w:t>
      </w:r>
      <w:r>
        <w:rPr>
          <w:spacing w:val="71"/>
        </w:rPr>
        <w:t> </w:t>
      </w:r>
      <w:r>
        <w:rPr/>
        <w:t>Regime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Diplomacy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the</w:t>
      </w:r>
      <w:r>
        <w:rPr>
          <w:spacing w:val="70"/>
        </w:rPr>
        <w:t> </w:t>
      </w:r>
      <w:r>
        <w:rPr/>
        <w:t>Tehran</w:t>
      </w:r>
      <w:r>
        <w:rPr>
          <w:spacing w:val="69"/>
        </w:rPr>
        <w:t> </w:t>
      </w:r>
      <w:r>
        <w:rPr/>
        <w:t>Hostages”</w:t>
      </w:r>
      <w:r>
        <w:rPr>
          <w:spacing w:val="69"/>
        </w:rPr>
        <w:t> </w:t>
      </w:r>
      <w:r>
        <w:rPr/>
        <w:t>(1981)</w:t>
      </w:r>
      <w:r>
        <w:rPr>
          <w:spacing w:val="70"/>
        </w:rPr>
        <w:t> </w:t>
      </w:r>
      <w:r>
        <w:rPr/>
        <w:t>30</w:t>
      </w:r>
    </w:p>
    <w:p>
      <w:pPr>
        <w:spacing w:before="1"/>
        <w:ind w:left="91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r>
        <w:rPr>
          <w:sz w:val="24"/>
        </w:rPr>
        <w:t>42</w:t>
      </w:r>
    </w:p>
    <w:p>
      <w:pPr>
        <w:pStyle w:val="BodyText"/>
        <w:spacing w:line="556" w:lineRule="exact" w:before="57"/>
        <w:ind w:left="192"/>
      </w:pPr>
      <w:r>
        <w:rPr/>
        <w:t>Gardiner, R.K., „</w:t>
      </w:r>
      <w:r>
        <w:rPr>
          <w:i/>
        </w:rPr>
        <w:t>International Law</w:t>
      </w:r>
      <w:r>
        <w:rPr/>
        <w:t>,‟ Pearson Longman London (2003), pp. 339-387</w:t>
      </w:r>
      <w:r>
        <w:rPr>
          <w:spacing w:val="1"/>
        </w:rPr>
        <w:t> </w:t>
      </w:r>
      <w:r>
        <w:rPr/>
        <w:t>Harris</w:t>
      </w:r>
      <w:r>
        <w:rPr>
          <w:spacing w:val="50"/>
        </w:rPr>
        <w:t> </w:t>
      </w:r>
      <w:r>
        <w:rPr/>
        <w:t>L.</w:t>
      </w:r>
      <w:r>
        <w:rPr>
          <w:spacing w:val="48"/>
        </w:rPr>
        <w:t> </w:t>
      </w:r>
      <w:r>
        <w:rPr/>
        <w:t>J.,</w:t>
      </w:r>
      <w:r>
        <w:rPr>
          <w:spacing w:val="48"/>
        </w:rPr>
        <w:t> </w:t>
      </w:r>
      <w:r>
        <w:rPr/>
        <w:t>“Diplomatic</w:t>
      </w:r>
      <w:r>
        <w:rPr>
          <w:spacing w:val="49"/>
        </w:rPr>
        <w:t> </w:t>
      </w:r>
      <w:r>
        <w:rPr/>
        <w:t>Immunities: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New</w:t>
      </w:r>
      <w:r>
        <w:rPr>
          <w:spacing w:val="50"/>
        </w:rPr>
        <w:t> </w:t>
      </w:r>
      <w:r>
        <w:rPr/>
        <w:t>Regime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soon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52"/>
        </w:rPr>
        <w:t> </w:t>
      </w:r>
      <w:r>
        <w:rPr/>
        <w:t>adopted</w:t>
      </w:r>
      <w:r>
        <w:rPr>
          <w:spacing w:val="48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</w:p>
    <w:p>
      <w:pPr>
        <w:spacing w:line="218" w:lineRule="exact" w:before="0"/>
        <w:ind w:left="912" w:right="0" w:firstLine="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States”</w:t>
      </w:r>
      <w:r>
        <w:rPr>
          <w:spacing w:val="-3"/>
          <w:sz w:val="24"/>
        </w:rPr>
        <w:t> </w:t>
      </w:r>
      <w:r>
        <w:rPr>
          <w:sz w:val="24"/>
        </w:rPr>
        <w:t>(1968)</w:t>
      </w:r>
      <w:r>
        <w:rPr>
          <w:spacing w:val="-2"/>
          <w:sz w:val="24"/>
        </w:rPr>
        <w:t> </w:t>
      </w:r>
      <w:r>
        <w:rPr>
          <w:sz w:val="24"/>
        </w:rPr>
        <w:t>62</w:t>
      </w:r>
      <w:r>
        <w:rPr>
          <w:spacing w:val="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98</w:t>
      </w:r>
    </w:p>
    <w:p>
      <w:pPr>
        <w:pStyle w:val="BodyText"/>
        <w:spacing w:before="5"/>
      </w:pPr>
    </w:p>
    <w:p>
      <w:pPr>
        <w:spacing w:before="0"/>
        <w:ind w:left="912" w:right="118" w:hanging="720"/>
        <w:jc w:val="both"/>
        <w:rPr>
          <w:sz w:val="24"/>
        </w:rPr>
      </w:pPr>
      <w:r>
        <w:rPr>
          <w:sz w:val="24"/>
        </w:rPr>
        <w:t>Higgins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1"/>
          <w:sz w:val="24"/>
        </w:rPr>
        <w:t> </w:t>
      </w:r>
      <w:r>
        <w:rPr>
          <w:sz w:val="24"/>
        </w:rPr>
        <w:t>Immunities: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61"/>
          <w:sz w:val="24"/>
        </w:rPr>
        <w:t> </w:t>
      </w:r>
      <w:r>
        <w:rPr>
          <w:sz w:val="24"/>
        </w:rPr>
        <w:t>Kingdom</w:t>
      </w:r>
      <w:r>
        <w:rPr>
          <w:spacing w:val="1"/>
          <w:sz w:val="24"/>
        </w:rPr>
        <w:t> </w:t>
      </w:r>
      <w:r>
        <w:rPr>
          <w:sz w:val="24"/>
        </w:rPr>
        <w:t>Experience'”</w:t>
      </w:r>
      <w:r>
        <w:rPr>
          <w:spacing w:val="-2"/>
          <w:sz w:val="24"/>
        </w:rPr>
        <w:t> </w:t>
      </w:r>
      <w:r>
        <w:rPr>
          <w:sz w:val="24"/>
        </w:rPr>
        <w:t>(1985) </w:t>
      </w:r>
      <w:r>
        <w:rPr>
          <w:i/>
          <w:sz w:val="24"/>
        </w:rPr>
        <w:t>American Journal of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"/>
          <w:sz w:val="24"/>
        </w:rPr>
        <w:t> </w:t>
      </w:r>
      <w:r>
        <w:rPr>
          <w:sz w:val="24"/>
        </w:rPr>
        <w:t>641</w:t>
      </w:r>
    </w:p>
    <w:p>
      <w:pPr>
        <w:pStyle w:val="BodyText"/>
        <w:spacing w:before="3"/>
      </w:pPr>
    </w:p>
    <w:p>
      <w:pPr>
        <w:spacing w:before="0"/>
        <w:ind w:left="912" w:right="114" w:hanging="720"/>
        <w:jc w:val="both"/>
        <w:rPr>
          <w:sz w:val="24"/>
        </w:rPr>
      </w:pPr>
      <w:r>
        <w:rPr>
          <w:sz w:val="24"/>
        </w:rPr>
        <w:t>Higgins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“UK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1"/>
          <w:sz w:val="24"/>
        </w:rPr>
        <w:t> </w:t>
      </w:r>
      <w:r>
        <w:rPr>
          <w:sz w:val="24"/>
        </w:rPr>
        <w:t>Immunities: Government Response and Report” (1986) 80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135</w:t>
      </w:r>
    </w:p>
    <w:p>
      <w:pPr>
        <w:pStyle w:val="BodyText"/>
        <w:spacing w:before="5"/>
      </w:pPr>
    </w:p>
    <w:p>
      <w:pPr>
        <w:spacing w:before="0"/>
        <w:ind w:left="912" w:right="124" w:hanging="720"/>
        <w:jc w:val="both"/>
        <w:rPr>
          <w:sz w:val="24"/>
        </w:rPr>
      </w:pPr>
      <w:r>
        <w:rPr>
          <w:sz w:val="24"/>
        </w:rPr>
        <w:t>Hill C., “Sanctions Constraining Diplomatic Representatives to Abide by the Local Law”</w:t>
      </w:r>
      <w:r>
        <w:rPr>
          <w:spacing w:val="-57"/>
          <w:sz w:val="24"/>
        </w:rPr>
        <w:t> </w:t>
      </w:r>
      <w:r>
        <w:rPr>
          <w:sz w:val="24"/>
        </w:rPr>
        <w:t>(1931)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International Law </w:t>
      </w:r>
      <w:r>
        <w:rPr>
          <w:sz w:val="24"/>
        </w:rPr>
        <w:t>252</w:t>
      </w:r>
    </w:p>
    <w:p>
      <w:pPr>
        <w:pStyle w:val="BodyText"/>
        <w:spacing w:before="5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Hoffman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“Reconstructing</w:t>
      </w:r>
      <w:r>
        <w:rPr>
          <w:spacing w:val="1"/>
          <w:sz w:val="24"/>
        </w:rPr>
        <w:t> </w:t>
      </w:r>
      <w:r>
        <w:rPr>
          <w:sz w:val="24"/>
        </w:rPr>
        <w:t>Diplomacy”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2"/>
          <w:sz w:val="24"/>
        </w:rPr>
        <w:t> </w:t>
      </w:r>
      <w:r>
        <w:rPr>
          <w:sz w:val="24"/>
        </w:rPr>
        <w:t>525</w:t>
      </w:r>
    </w:p>
    <w:p>
      <w:pPr>
        <w:pStyle w:val="BodyText"/>
        <w:spacing w:before="2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Hurst C. J. B., (Sir) “Diplomatic Immunities – Modern Developments” (1929) 10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Law</w:t>
      </w:r>
      <w:r>
        <w:rPr>
          <w:i/>
          <w:spacing w:val="2"/>
          <w:sz w:val="24"/>
        </w:rPr>
        <w:t> </w:t>
      </w:r>
      <w:r>
        <w:rPr>
          <w:sz w:val="24"/>
        </w:rPr>
        <w:t>1198</w:t>
      </w:r>
    </w:p>
    <w:p>
      <w:pPr>
        <w:pStyle w:val="BodyText"/>
        <w:spacing w:before="6"/>
      </w:pPr>
    </w:p>
    <w:p>
      <w:pPr>
        <w:spacing w:before="0"/>
        <w:ind w:left="912" w:right="124" w:hanging="720"/>
        <w:jc w:val="both"/>
        <w:rPr>
          <w:sz w:val="24"/>
        </w:rPr>
      </w:pPr>
      <w:r>
        <w:rPr>
          <w:sz w:val="24"/>
        </w:rPr>
        <w:t>International Law Commission “Draft Articles on Special Missions with Commentaries”</w:t>
      </w:r>
      <w:r>
        <w:rPr>
          <w:spacing w:val="1"/>
          <w:sz w:val="24"/>
        </w:rPr>
        <w:t> </w:t>
      </w:r>
      <w:r>
        <w:rPr>
          <w:sz w:val="24"/>
        </w:rPr>
        <w:t>(1967)</w:t>
      </w:r>
      <w:r>
        <w:rPr>
          <w:spacing w:val="-1"/>
          <w:sz w:val="24"/>
        </w:rPr>
        <w:t> </w:t>
      </w:r>
      <w:r>
        <w:rPr>
          <w:sz w:val="24"/>
        </w:rPr>
        <w:t>vol. 2 </w:t>
      </w:r>
      <w:r>
        <w:rPr>
          <w:i/>
          <w:sz w:val="24"/>
        </w:rPr>
        <w:t>Yearbook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 Commission</w:t>
      </w:r>
      <w:r>
        <w:rPr>
          <w:i/>
          <w:spacing w:val="2"/>
          <w:sz w:val="24"/>
        </w:rPr>
        <w:t> </w:t>
      </w:r>
      <w:r>
        <w:rPr>
          <w:sz w:val="24"/>
        </w:rPr>
        <w:t>347</w:t>
      </w:r>
    </w:p>
    <w:p>
      <w:pPr>
        <w:pStyle w:val="BodyText"/>
        <w:spacing w:before="5"/>
      </w:pPr>
    </w:p>
    <w:p>
      <w:pPr>
        <w:pStyle w:val="BodyText"/>
        <w:ind w:left="192"/>
      </w:pPr>
      <w:r>
        <w:rPr/>
        <w:t>International</w:t>
      </w:r>
      <w:r>
        <w:rPr>
          <w:spacing w:val="42"/>
        </w:rPr>
        <w:t> </w:t>
      </w:r>
      <w:r>
        <w:rPr/>
        <w:t>Law</w:t>
      </w:r>
      <w:r>
        <w:rPr>
          <w:spacing w:val="39"/>
        </w:rPr>
        <w:t> </w:t>
      </w:r>
      <w:r>
        <w:rPr/>
        <w:t>Commission</w:t>
      </w:r>
      <w:r>
        <w:rPr>
          <w:spacing w:val="40"/>
        </w:rPr>
        <w:t> </w:t>
      </w:r>
      <w:r>
        <w:rPr/>
        <w:t>“Summary</w:t>
      </w:r>
      <w:r>
        <w:rPr>
          <w:spacing w:val="34"/>
        </w:rPr>
        <w:t> </w:t>
      </w:r>
      <w:r>
        <w:rPr/>
        <w:t>record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917</w:t>
      </w:r>
      <w:r>
        <w:rPr>
          <w:sz w:val="16"/>
        </w:rPr>
        <w:t>th</w:t>
      </w:r>
      <w:r>
        <w:rPr>
          <w:spacing w:val="3"/>
          <w:sz w:val="16"/>
        </w:rPr>
        <w:t> </w:t>
      </w:r>
      <w:r>
        <w:rPr/>
        <w:t>meeting”</w:t>
      </w:r>
      <w:r>
        <w:rPr>
          <w:spacing w:val="40"/>
        </w:rPr>
        <w:t> </w:t>
      </w:r>
      <w:r>
        <w:rPr/>
        <w:t>(1967)</w:t>
      </w:r>
      <w:r>
        <w:rPr>
          <w:spacing w:val="38"/>
        </w:rPr>
        <w:t> </w:t>
      </w:r>
      <w:r>
        <w:rPr/>
        <w:t>vol.</w:t>
      </w:r>
      <w:r>
        <w:rPr>
          <w:spacing w:val="40"/>
        </w:rPr>
        <w:t> </w:t>
      </w:r>
      <w:r>
        <w:rPr/>
        <w:t>1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Yearbook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2"/>
          <w:sz w:val="24"/>
        </w:rPr>
        <w:t> </w:t>
      </w:r>
      <w:r>
        <w:rPr>
          <w:sz w:val="24"/>
        </w:rPr>
        <w:t>121</w:t>
      </w:r>
    </w:p>
    <w:p>
      <w:pPr>
        <w:pStyle w:val="BodyText"/>
        <w:spacing w:before="2"/>
      </w:pPr>
    </w:p>
    <w:p>
      <w:pPr>
        <w:spacing w:before="0"/>
        <w:ind w:left="912" w:right="120" w:hanging="720"/>
        <w:jc w:val="both"/>
        <w:rPr>
          <w:sz w:val="24"/>
        </w:rPr>
      </w:pPr>
      <w:r>
        <w:rPr>
          <w:sz w:val="24"/>
        </w:rPr>
        <w:t>Jones Jr D. A., “Diplomatic Immunity: Recent Developments in Law and Practice”</w:t>
      </w:r>
      <w:r>
        <w:rPr>
          <w:spacing w:val="1"/>
          <w:sz w:val="24"/>
        </w:rPr>
        <w:t> </w:t>
      </w:r>
      <w:r>
        <w:rPr>
          <w:sz w:val="24"/>
        </w:rPr>
        <w:t>(1991)</w:t>
      </w:r>
      <w:r>
        <w:rPr>
          <w:spacing w:val="-2"/>
          <w:sz w:val="24"/>
        </w:rPr>
        <w:t> </w:t>
      </w:r>
      <w:r>
        <w:rPr>
          <w:sz w:val="24"/>
        </w:rPr>
        <w:t>85 </w:t>
      </w:r>
      <w:r>
        <w:rPr>
          <w:i/>
          <w:sz w:val="24"/>
        </w:rPr>
        <w:t>American Society of International 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sz w:val="24"/>
        </w:rPr>
        <w:t>261</w:t>
      </w:r>
    </w:p>
    <w:p>
      <w:pPr>
        <w:pStyle w:val="BodyText"/>
        <w:spacing w:before="5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Jones</w:t>
      </w:r>
      <w:r>
        <w:rPr>
          <w:spacing w:val="1"/>
          <w:sz w:val="24"/>
        </w:rPr>
        <w:t> </w:t>
      </w:r>
      <w:r>
        <w:rPr>
          <w:sz w:val="24"/>
        </w:rPr>
        <w:t>R. G., “Termination of Diplomatic Immunity” (1948) 25</w:t>
      </w:r>
      <w:r>
        <w:rPr>
          <w:spacing w:val="1"/>
          <w:sz w:val="24"/>
        </w:rPr>
        <w:t> </w:t>
      </w:r>
      <w:r>
        <w:rPr>
          <w:i/>
          <w:sz w:val="24"/>
        </w:rPr>
        <w:t>British Yearbook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262</w:t>
      </w:r>
    </w:p>
    <w:p>
      <w:pPr>
        <w:pStyle w:val="BodyText"/>
        <w:spacing w:before="5"/>
      </w:pPr>
    </w:p>
    <w:p>
      <w:pPr>
        <w:pStyle w:val="BodyText"/>
        <w:ind w:left="912" w:right="121" w:hanging="720"/>
        <w:jc w:val="both"/>
      </w:pPr>
      <w:r>
        <w:rPr/>
        <w:t>Kear S., “Diplomatic Innovation: Nasser and the Origins of the Interests Section” (2001)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12 No. 3 </w:t>
      </w:r>
      <w:r>
        <w:rPr>
          <w:i/>
        </w:rPr>
        <w:t>Diplomacy</w:t>
      </w:r>
      <w:r>
        <w:rPr>
          <w:i/>
          <w:spacing w:val="1"/>
        </w:rPr>
        <w:t> </w:t>
      </w:r>
      <w:r>
        <w:rPr>
          <w:i/>
        </w:rPr>
        <w:t>and Statecraft</w:t>
      </w:r>
      <w:r>
        <w:rPr>
          <w:i/>
          <w:spacing w:val="2"/>
        </w:rPr>
        <w:t> </w:t>
      </w:r>
      <w:r>
        <w:rPr/>
        <w:t>65</w:t>
      </w:r>
    </w:p>
    <w:p>
      <w:pPr>
        <w:spacing w:after="0"/>
        <w:jc w:val="both"/>
        <w:sectPr>
          <w:pgSz w:w="11910" w:h="16840"/>
          <w:pgMar w:header="0" w:footer="1014" w:top="1180" w:bottom="1200" w:left="1680" w:right="1320"/>
        </w:sectPr>
      </w:pPr>
    </w:p>
    <w:p>
      <w:pPr>
        <w:spacing w:before="60"/>
        <w:ind w:left="912" w:right="116" w:hanging="720"/>
        <w:jc w:val="both"/>
        <w:rPr>
          <w:sz w:val="24"/>
        </w:rPr>
      </w:pPr>
      <w:r>
        <w:rPr>
          <w:sz w:val="24"/>
        </w:rPr>
        <w:t>Keaton J. J., “Does the Fifth Amendment Takings Clause Mandate Relief for Victims of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1"/>
          <w:sz w:val="24"/>
        </w:rPr>
        <w:t> </w:t>
      </w:r>
      <w:r>
        <w:rPr>
          <w:sz w:val="24"/>
        </w:rPr>
        <w:t>Immunity</w:t>
      </w:r>
      <w:r>
        <w:rPr>
          <w:spacing w:val="1"/>
          <w:sz w:val="24"/>
        </w:rPr>
        <w:t> </w:t>
      </w:r>
      <w:r>
        <w:rPr>
          <w:sz w:val="24"/>
        </w:rPr>
        <w:t>Abuse?”</w:t>
      </w:r>
      <w:r>
        <w:rPr>
          <w:spacing w:val="1"/>
          <w:sz w:val="24"/>
        </w:rPr>
        <w:t> </w:t>
      </w:r>
      <w:r>
        <w:rPr>
          <w:sz w:val="24"/>
        </w:rPr>
        <w:t>(1989-1990)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i/>
          <w:sz w:val="24"/>
        </w:rPr>
        <w:t>Hastings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sz w:val="24"/>
        </w:rPr>
        <w:t>567</w:t>
      </w:r>
    </w:p>
    <w:p>
      <w:pPr>
        <w:pStyle w:val="BodyText"/>
        <w:spacing w:before="6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Kingsbury B., “Foreword: Is the Proliferation of International Courts and Tribunals a</w:t>
      </w:r>
      <w:r>
        <w:rPr>
          <w:spacing w:val="1"/>
          <w:sz w:val="24"/>
        </w:rPr>
        <w:t> </w:t>
      </w:r>
      <w:r>
        <w:rPr>
          <w:sz w:val="24"/>
        </w:rPr>
        <w:t>Systemic</w:t>
      </w:r>
      <w:r>
        <w:rPr>
          <w:spacing w:val="1"/>
          <w:sz w:val="24"/>
        </w:rPr>
        <w:t> </w:t>
      </w:r>
      <w:r>
        <w:rPr>
          <w:sz w:val="24"/>
        </w:rPr>
        <w:t>Problem?”</w:t>
      </w:r>
      <w:r>
        <w:rPr>
          <w:spacing w:val="1"/>
          <w:sz w:val="24"/>
        </w:rPr>
        <w:t> </w:t>
      </w:r>
      <w:r>
        <w:rPr>
          <w:sz w:val="24"/>
        </w:rPr>
        <w:t>(1998-1999)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Politics </w:t>
      </w:r>
      <w:r>
        <w:rPr>
          <w:sz w:val="24"/>
        </w:rPr>
        <w:t>679</w:t>
      </w:r>
    </w:p>
    <w:p>
      <w:pPr>
        <w:pStyle w:val="BodyText"/>
        <w:spacing w:before="2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Koffler W. W., “A Passing Glimpse at Diplomatic Immunity” (1965-1966) 54 </w:t>
      </w:r>
      <w:r>
        <w:rPr>
          <w:i/>
          <w:sz w:val="24"/>
        </w:rPr>
        <w:t>Kentucky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Journal</w:t>
      </w:r>
      <w:r>
        <w:rPr>
          <w:i/>
          <w:spacing w:val="1"/>
          <w:sz w:val="24"/>
        </w:rPr>
        <w:t> </w:t>
      </w:r>
      <w:r>
        <w:rPr>
          <w:sz w:val="24"/>
        </w:rPr>
        <w:t>259</w:t>
      </w:r>
    </w:p>
    <w:p>
      <w:pPr>
        <w:pStyle w:val="BodyText"/>
        <w:spacing w:before="5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Labuschagne J. M. T., “Diplomatic Immunity as Criminal Defence: An Anthropo-Legal</w:t>
      </w:r>
      <w:r>
        <w:rPr>
          <w:spacing w:val="1"/>
          <w:sz w:val="24"/>
        </w:rPr>
        <w:t> </w:t>
      </w:r>
      <w:r>
        <w:rPr>
          <w:sz w:val="24"/>
        </w:rPr>
        <w:t>Anachronism” (1997) 22</w:t>
      </w:r>
      <w:r>
        <w:rPr>
          <w:spacing w:val="2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</w:t>
      </w:r>
      <w:r>
        <w:rPr>
          <w:i/>
          <w:spacing w:val="3"/>
          <w:sz w:val="24"/>
        </w:rPr>
        <w:t> </w:t>
      </w:r>
      <w:r>
        <w:rPr>
          <w:sz w:val="24"/>
        </w:rPr>
        <w:t>32</w:t>
      </w:r>
      <w:r>
        <w:rPr>
          <w:spacing w:val="-4"/>
          <w:sz w:val="24"/>
        </w:rPr>
        <w:t> </w:t>
      </w:r>
      <w:r>
        <w:rPr>
          <w:sz w:val="24"/>
        </w:rPr>
        <w:t>199</w:t>
      </w:r>
    </w:p>
    <w:p>
      <w:pPr>
        <w:pStyle w:val="BodyText"/>
        <w:spacing w:before="3"/>
      </w:pPr>
    </w:p>
    <w:p>
      <w:pPr>
        <w:spacing w:before="0"/>
        <w:ind w:left="912" w:right="122" w:hanging="720"/>
        <w:jc w:val="both"/>
        <w:rPr>
          <w:sz w:val="24"/>
        </w:rPr>
      </w:pPr>
      <w:r>
        <w:rPr>
          <w:sz w:val="24"/>
        </w:rPr>
        <w:t>Larschan B., “The Abisinito Affair: A Restrictive Theory of Diplomatic Immunity?”</w:t>
      </w:r>
      <w:r>
        <w:rPr>
          <w:spacing w:val="1"/>
          <w:sz w:val="24"/>
        </w:rPr>
        <w:t> </w:t>
      </w:r>
      <w:r>
        <w:rPr>
          <w:sz w:val="24"/>
        </w:rPr>
        <w:t>(1987-1988)</w:t>
      </w:r>
      <w:r>
        <w:rPr>
          <w:spacing w:val="-2"/>
          <w:sz w:val="24"/>
        </w:rPr>
        <w:t> </w:t>
      </w:r>
      <w:r>
        <w:rPr>
          <w:sz w:val="24"/>
        </w:rPr>
        <w:t>26 </w:t>
      </w:r>
      <w:r>
        <w:rPr>
          <w:i/>
          <w:sz w:val="24"/>
        </w:rPr>
        <w:t>Columbia Journal of Transnational Law</w:t>
      </w:r>
      <w:r>
        <w:rPr>
          <w:i/>
          <w:spacing w:val="2"/>
          <w:sz w:val="24"/>
        </w:rPr>
        <w:t> </w:t>
      </w:r>
      <w:r>
        <w:rPr>
          <w:sz w:val="24"/>
        </w:rPr>
        <w:t>283</w:t>
      </w:r>
    </w:p>
    <w:p>
      <w:pPr>
        <w:pStyle w:val="BodyText"/>
        <w:spacing w:before="5"/>
      </w:pPr>
    </w:p>
    <w:p>
      <w:pPr>
        <w:pStyle w:val="BodyText"/>
        <w:ind w:left="192"/>
      </w:pPr>
      <w:r>
        <w:rPr/>
        <w:t>Lillich</w:t>
      </w:r>
      <w:r>
        <w:rPr>
          <w:spacing w:val="36"/>
        </w:rPr>
        <w:t> </w:t>
      </w:r>
      <w:r>
        <w:rPr/>
        <w:t>R.</w:t>
      </w:r>
      <w:r>
        <w:rPr>
          <w:spacing w:val="37"/>
        </w:rPr>
        <w:t> </w:t>
      </w:r>
      <w:r>
        <w:rPr/>
        <w:t>B.,</w:t>
      </w:r>
      <w:r>
        <w:rPr>
          <w:spacing w:val="36"/>
        </w:rPr>
        <w:t> </w:t>
      </w:r>
      <w:r>
        <w:rPr/>
        <w:t>“A</w:t>
      </w:r>
      <w:r>
        <w:rPr>
          <w:spacing w:val="36"/>
        </w:rPr>
        <w:t> </w:t>
      </w:r>
      <w:r>
        <w:rPr/>
        <w:t>Case</w:t>
      </w:r>
      <w:r>
        <w:rPr>
          <w:spacing w:val="37"/>
        </w:rPr>
        <w:t> </w:t>
      </w:r>
      <w:r>
        <w:rPr/>
        <w:t>Study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Consular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Diplomatic</w:t>
      </w:r>
      <w:r>
        <w:rPr>
          <w:spacing w:val="38"/>
        </w:rPr>
        <w:t> </w:t>
      </w:r>
      <w:r>
        <w:rPr/>
        <w:t>Immunity”</w:t>
      </w:r>
      <w:r>
        <w:rPr>
          <w:spacing w:val="37"/>
        </w:rPr>
        <w:t> </w:t>
      </w:r>
      <w:r>
        <w:rPr/>
        <w:t>(1960-1961)</w:t>
      </w:r>
      <w:r>
        <w:rPr>
          <w:spacing w:val="36"/>
        </w:rPr>
        <w:t> </w:t>
      </w:r>
      <w:r>
        <w:rPr/>
        <w:t>12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Syracuse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 Review</w:t>
      </w:r>
      <w:r>
        <w:rPr>
          <w:i/>
          <w:spacing w:val="1"/>
          <w:sz w:val="24"/>
        </w:rPr>
        <w:t> </w:t>
      </w:r>
      <w:r>
        <w:rPr>
          <w:sz w:val="24"/>
        </w:rPr>
        <w:t>305</w:t>
      </w:r>
    </w:p>
    <w:p>
      <w:pPr>
        <w:pStyle w:val="BodyText"/>
        <w:spacing w:before="5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Lloyd</w:t>
      </w:r>
      <w:r>
        <w:rPr>
          <w:spacing w:val="-2"/>
          <w:sz w:val="24"/>
        </w:rPr>
        <w:t> </w:t>
      </w:r>
      <w:r>
        <w:rPr>
          <w:sz w:val="24"/>
        </w:rPr>
        <w:t>L.,</w:t>
      </w:r>
      <w:r>
        <w:rPr>
          <w:spacing w:val="-3"/>
          <w:sz w:val="24"/>
        </w:rPr>
        <w:t> </w:t>
      </w:r>
      <w:r>
        <w:rPr>
          <w:sz w:val="24"/>
        </w:rPr>
        <w:t>“What‟s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Name?‟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Curious</w:t>
      </w:r>
      <w:r>
        <w:rPr>
          <w:spacing w:val="-3"/>
          <w:sz w:val="24"/>
        </w:rPr>
        <w:t> </w:t>
      </w:r>
      <w:r>
        <w:rPr>
          <w:sz w:val="24"/>
        </w:rPr>
        <w:t>Tale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Commissioner”</w:t>
      </w:r>
      <w:r>
        <w:rPr>
          <w:spacing w:val="-58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i/>
          <w:sz w:val="24"/>
        </w:rPr>
        <w:t>Diplomacy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Statecraft</w:t>
      </w:r>
      <w:r>
        <w:rPr>
          <w:i/>
          <w:spacing w:val="2"/>
          <w:sz w:val="24"/>
        </w:rPr>
        <w:t> </w:t>
      </w:r>
      <w:r>
        <w:rPr>
          <w:sz w:val="24"/>
        </w:rPr>
        <w:t>47</w:t>
      </w:r>
    </w:p>
    <w:p>
      <w:pPr>
        <w:pStyle w:val="BodyText"/>
        <w:spacing w:before="3"/>
      </w:pPr>
    </w:p>
    <w:p>
      <w:pPr>
        <w:spacing w:before="0"/>
        <w:ind w:left="912" w:right="117" w:hanging="720"/>
        <w:jc w:val="both"/>
        <w:rPr>
          <w:sz w:val="24"/>
        </w:rPr>
      </w:pPr>
      <w:r>
        <w:rPr>
          <w:sz w:val="24"/>
        </w:rPr>
        <w:t>Lyons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“Immunities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Jurisdictional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-57"/>
          <w:sz w:val="24"/>
        </w:rPr>
        <w:t> </w:t>
      </w:r>
      <w:r>
        <w:rPr>
          <w:sz w:val="24"/>
        </w:rPr>
        <w:t>Envoys” (1953) 30</w:t>
      </w:r>
      <w:r>
        <w:rPr>
          <w:spacing w:val="-1"/>
          <w:sz w:val="24"/>
        </w:rPr>
        <w:t> </w:t>
      </w:r>
      <w:r>
        <w:rPr>
          <w:i/>
          <w:sz w:val="24"/>
        </w:rPr>
        <w:t>British Yearbook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Law</w:t>
      </w:r>
      <w:r>
        <w:rPr>
          <w:i/>
          <w:spacing w:val="1"/>
          <w:sz w:val="24"/>
        </w:rPr>
        <w:t> </w:t>
      </w:r>
      <w:r>
        <w:rPr>
          <w:sz w:val="24"/>
        </w:rPr>
        <w:t>116</w:t>
      </w:r>
    </w:p>
    <w:p>
      <w:pPr>
        <w:pStyle w:val="BodyText"/>
        <w:spacing w:before="4"/>
      </w:pPr>
    </w:p>
    <w:p>
      <w:pPr>
        <w:spacing w:before="1"/>
        <w:ind w:left="912" w:right="115" w:hanging="720"/>
        <w:jc w:val="both"/>
        <w:rPr>
          <w:sz w:val="24"/>
        </w:rPr>
      </w:pPr>
      <w:r>
        <w:rPr>
          <w:sz w:val="24"/>
        </w:rPr>
        <w:t>Lyons A. B., “Personal Immunities of Diplomatic Agents” (1954) 31 </w:t>
      </w:r>
      <w:r>
        <w:rPr>
          <w:i/>
          <w:sz w:val="24"/>
        </w:rPr>
        <w:t>British Yearbook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sz w:val="24"/>
        </w:rPr>
        <w:t>299</w:t>
      </w:r>
    </w:p>
    <w:p>
      <w:pPr>
        <w:pStyle w:val="BodyText"/>
        <w:spacing w:before="4"/>
      </w:pPr>
    </w:p>
    <w:p>
      <w:pPr>
        <w:pStyle w:val="BodyText"/>
        <w:spacing w:before="1"/>
        <w:ind w:left="912" w:right="115" w:hanging="720"/>
        <w:jc w:val="both"/>
      </w:pPr>
      <w:r>
        <w:rPr/>
        <w:t>Maginnis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“Limiting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Immunity: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1946</w:t>
      </w:r>
      <w:r>
        <w:rPr>
          <w:spacing w:val="1"/>
        </w:rPr>
        <w:t> </w:t>
      </w:r>
      <w:r>
        <w:rPr/>
        <w:t>Convention on the Privileges and Immunities of the United Nations” (2002-2003)</w:t>
      </w:r>
      <w:r>
        <w:rPr>
          <w:spacing w:val="-57"/>
        </w:rPr>
        <w:t> </w:t>
      </w:r>
      <w:r>
        <w:rPr>
          <w:i/>
        </w:rPr>
        <w:t>Brooklyn</w:t>
      </w:r>
      <w:r>
        <w:rPr>
          <w:i/>
          <w:spacing w:val="-1"/>
        </w:rPr>
        <w:t> </w:t>
      </w:r>
      <w:r>
        <w:rPr>
          <w:i/>
        </w:rPr>
        <w:t>Journal of International Law</w:t>
      </w:r>
      <w:r>
        <w:rPr>
          <w:i/>
          <w:spacing w:val="3"/>
        </w:rPr>
        <w:t> </w:t>
      </w:r>
      <w:r>
        <w:rPr/>
        <w:t>989</w:t>
      </w:r>
    </w:p>
    <w:p>
      <w:pPr>
        <w:pStyle w:val="BodyText"/>
        <w:spacing w:before="2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Marmon Jnr W. F., “The Diplomatic Relations Act of 1978 and its Consequence” (1978-</w:t>
      </w:r>
      <w:r>
        <w:rPr>
          <w:spacing w:val="1"/>
          <w:sz w:val="24"/>
        </w:rPr>
        <w:t> </w:t>
      </w:r>
      <w:r>
        <w:rPr>
          <w:sz w:val="24"/>
        </w:rPr>
        <w:t>1979)</w:t>
      </w:r>
      <w:r>
        <w:rPr>
          <w:spacing w:val="-2"/>
          <w:sz w:val="24"/>
        </w:rPr>
        <w:t> </w:t>
      </w:r>
      <w:r>
        <w:rPr>
          <w:sz w:val="24"/>
        </w:rPr>
        <w:t>19 </w:t>
      </w:r>
      <w:r>
        <w:rPr>
          <w:i/>
          <w:sz w:val="24"/>
        </w:rPr>
        <w:t>Virginia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Law</w:t>
      </w:r>
      <w:r>
        <w:rPr>
          <w:sz w:val="24"/>
        </w:rPr>
        <w:t>131</w:t>
      </w:r>
    </w:p>
    <w:p>
      <w:pPr>
        <w:pStyle w:val="BodyText"/>
        <w:spacing w:before="5"/>
      </w:pPr>
    </w:p>
    <w:p>
      <w:pPr>
        <w:pStyle w:val="BodyText"/>
        <w:ind w:left="912" w:right="121" w:hanging="720"/>
        <w:jc w:val="both"/>
      </w:pPr>
      <w:r>
        <w:rPr/>
        <w:t>O‟Neil</w:t>
      </w:r>
      <w:r>
        <w:rPr>
          <w:spacing w:val="15"/>
        </w:rPr>
        <w:t> </w:t>
      </w:r>
      <w:r>
        <w:rPr/>
        <w:t>T.</w:t>
      </w:r>
      <w:r>
        <w:rPr>
          <w:spacing w:val="13"/>
        </w:rPr>
        <w:t> </w:t>
      </w:r>
      <w:r>
        <w:rPr/>
        <w:t>A.,</w:t>
      </w:r>
      <w:r>
        <w:rPr>
          <w:spacing w:val="14"/>
        </w:rPr>
        <w:t> </w:t>
      </w:r>
      <w:r>
        <w:rPr/>
        <w:t>“A</w:t>
      </w:r>
      <w:r>
        <w:rPr>
          <w:spacing w:val="13"/>
        </w:rPr>
        <w:t> </w:t>
      </w:r>
      <w:r>
        <w:rPr/>
        <w:t>New</w:t>
      </w:r>
      <w:r>
        <w:rPr>
          <w:spacing w:val="14"/>
        </w:rPr>
        <w:t> </w:t>
      </w:r>
      <w:r>
        <w:rPr/>
        <w:t>Regime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Diplomatic</w:t>
      </w:r>
      <w:r>
        <w:rPr>
          <w:spacing w:val="16"/>
        </w:rPr>
        <w:t> </w:t>
      </w:r>
      <w:r>
        <w:rPr/>
        <w:t>Immunity: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Diplomatic</w:t>
      </w:r>
      <w:r>
        <w:rPr>
          <w:spacing w:val="16"/>
        </w:rPr>
        <w:t> </w:t>
      </w:r>
      <w:r>
        <w:rPr/>
        <w:t>Relations</w:t>
      </w:r>
      <w:r>
        <w:rPr>
          <w:spacing w:val="14"/>
        </w:rPr>
        <w:t> </w:t>
      </w:r>
      <w:r>
        <w:rPr/>
        <w:t>Act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1978”</w:t>
      </w:r>
      <w:r>
        <w:rPr>
          <w:spacing w:val="-1"/>
        </w:rPr>
        <w:t> </w:t>
      </w:r>
      <w:r>
        <w:rPr/>
        <w:t>(1979-1980) 54</w:t>
      </w:r>
      <w:r>
        <w:rPr>
          <w:spacing w:val="1"/>
        </w:rPr>
        <w:t> </w:t>
      </w:r>
      <w:r>
        <w:rPr>
          <w:i/>
        </w:rPr>
        <w:t>Tulane Law Review</w:t>
      </w:r>
      <w:r>
        <w:rPr>
          <w:i/>
          <w:spacing w:val="1"/>
        </w:rPr>
        <w:t> </w:t>
      </w:r>
      <w:r>
        <w:rPr/>
        <w:t>661 200</w:t>
      </w:r>
    </w:p>
    <w:p>
      <w:pPr>
        <w:pStyle w:val="BodyText"/>
        <w:spacing w:before="5"/>
      </w:pPr>
    </w:p>
    <w:p>
      <w:pPr>
        <w:pStyle w:val="BodyText"/>
        <w:ind w:left="192"/>
      </w:pPr>
      <w:r>
        <w:rPr/>
        <w:t>Ogdon</w:t>
      </w:r>
      <w:r>
        <w:rPr>
          <w:spacing w:val="55"/>
        </w:rPr>
        <w:t> </w:t>
      </w:r>
      <w:r>
        <w:rPr/>
        <w:t>M.,</w:t>
      </w:r>
      <w:r>
        <w:rPr>
          <w:spacing w:val="56"/>
        </w:rPr>
        <w:t> </w:t>
      </w:r>
      <w:r>
        <w:rPr/>
        <w:t>“The</w:t>
      </w:r>
      <w:r>
        <w:rPr>
          <w:spacing w:val="53"/>
        </w:rPr>
        <w:t> </w:t>
      </w:r>
      <w:r>
        <w:rPr/>
        <w:t>Growth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Purpose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Law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Diplomatic</w:t>
      </w:r>
      <w:r>
        <w:rPr>
          <w:spacing w:val="57"/>
        </w:rPr>
        <w:t> </w:t>
      </w:r>
      <w:r>
        <w:rPr/>
        <w:t>Immunity”</w:t>
      </w:r>
      <w:r>
        <w:rPr>
          <w:spacing w:val="54"/>
        </w:rPr>
        <w:t> </w:t>
      </w:r>
      <w:r>
        <w:rPr/>
        <w:t>(1937)</w:t>
      </w:r>
    </w:p>
    <w:p>
      <w:pPr>
        <w:spacing w:before="0"/>
        <w:ind w:left="912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 </w:t>
      </w:r>
      <w:r>
        <w:rPr>
          <w:sz w:val="24"/>
        </w:rPr>
        <w:t>449</w:t>
      </w:r>
    </w:p>
    <w:p>
      <w:pPr>
        <w:pStyle w:val="BodyText"/>
        <w:spacing w:before="3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Parkhill J. S., “Diplomacy in the Modern World: A Reconsideration of the Bases for</w:t>
      </w:r>
      <w:r>
        <w:rPr>
          <w:spacing w:val="1"/>
          <w:sz w:val="24"/>
        </w:rPr>
        <w:t> </w:t>
      </w:r>
      <w:r>
        <w:rPr>
          <w:sz w:val="24"/>
        </w:rPr>
        <w:t>Diplomatic Immunity in the Era of High-Tech Communication” (1997-1998) 21</w:t>
      </w:r>
      <w:r>
        <w:rPr>
          <w:spacing w:val="1"/>
          <w:sz w:val="24"/>
        </w:rPr>
        <w:t> </w:t>
      </w:r>
      <w:r>
        <w:rPr>
          <w:i/>
          <w:sz w:val="24"/>
        </w:rPr>
        <w:t>Hastings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i/>
          <w:spacing w:val="3"/>
          <w:sz w:val="24"/>
        </w:rPr>
        <w:t> </w:t>
      </w:r>
      <w:r>
        <w:rPr>
          <w:sz w:val="24"/>
        </w:rPr>
        <w:t>565</w:t>
      </w:r>
    </w:p>
    <w:p>
      <w:pPr>
        <w:pStyle w:val="BodyText"/>
        <w:spacing w:before="5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Pecoraro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“Diplomatic</w:t>
      </w:r>
      <w:r>
        <w:rPr>
          <w:spacing w:val="1"/>
          <w:sz w:val="24"/>
        </w:rPr>
        <w:t> </w:t>
      </w:r>
      <w:r>
        <w:rPr>
          <w:sz w:val="24"/>
        </w:rPr>
        <w:t>Immunity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Restrictive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Diplomatic Immunity − </w:t>
      </w:r>
      <w:r>
        <w:rPr>
          <w:i/>
          <w:sz w:val="24"/>
        </w:rPr>
        <w:t>The Abisinito Affair</w:t>
      </w:r>
      <w:r>
        <w:rPr>
          <w:sz w:val="24"/>
        </w:rPr>
        <w:t>” (1988) 29 </w:t>
      </w:r>
      <w:r>
        <w:rPr>
          <w:i/>
          <w:sz w:val="24"/>
        </w:rPr>
        <w:t>Harvard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Journal </w:t>
      </w:r>
      <w:r>
        <w:rPr>
          <w:sz w:val="24"/>
        </w:rPr>
        <w:t>533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180" w:bottom="1200" w:left="1680" w:right="1320"/>
        </w:sectPr>
      </w:pPr>
    </w:p>
    <w:p>
      <w:pPr>
        <w:spacing w:before="60"/>
        <w:ind w:left="912" w:right="123" w:hanging="720"/>
        <w:jc w:val="both"/>
        <w:rPr>
          <w:sz w:val="24"/>
        </w:rPr>
      </w:pPr>
      <w:r>
        <w:rPr>
          <w:sz w:val="24"/>
        </w:rPr>
        <w:t>Preuss</w:t>
      </w:r>
      <w:r>
        <w:rPr>
          <w:spacing w:val="1"/>
          <w:sz w:val="24"/>
        </w:rPr>
        <w:t> </w:t>
      </w:r>
      <w:r>
        <w:rPr>
          <w:sz w:val="24"/>
        </w:rPr>
        <w:t>L., “Capacity for</w:t>
      </w:r>
      <w:r>
        <w:rPr>
          <w:spacing w:val="1"/>
          <w:sz w:val="24"/>
        </w:rPr>
        <w:t> </w:t>
      </w:r>
      <w:r>
        <w:rPr>
          <w:sz w:val="24"/>
        </w:rPr>
        <w:t>Legation and Theoretical Basis of Diplomatic</w:t>
      </w:r>
      <w:r>
        <w:rPr>
          <w:spacing w:val="1"/>
          <w:sz w:val="24"/>
        </w:rPr>
        <w:t> </w:t>
      </w:r>
      <w:r>
        <w:rPr>
          <w:sz w:val="24"/>
        </w:rPr>
        <w:t>Immunities”</w:t>
      </w:r>
      <w:r>
        <w:rPr>
          <w:spacing w:val="1"/>
          <w:sz w:val="24"/>
        </w:rPr>
        <w:t> </w:t>
      </w:r>
      <w:r>
        <w:rPr>
          <w:sz w:val="24"/>
        </w:rPr>
        <w:t>(1932-1933)</w:t>
      </w:r>
      <w:r>
        <w:rPr>
          <w:spacing w:val="-2"/>
          <w:sz w:val="24"/>
        </w:rPr>
        <w:t> </w:t>
      </w:r>
      <w:r>
        <w:rPr>
          <w:sz w:val="24"/>
        </w:rPr>
        <w:t>10 </w:t>
      </w:r>
      <w:r>
        <w:rPr>
          <w:i/>
          <w:sz w:val="24"/>
        </w:rPr>
        <w:t>New York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 Quarterly Review </w:t>
      </w:r>
      <w:r>
        <w:rPr>
          <w:sz w:val="24"/>
        </w:rPr>
        <w:t>170</w:t>
      </w:r>
    </w:p>
    <w:p>
      <w:pPr>
        <w:pStyle w:val="BodyText"/>
        <w:spacing w:before="6"/>
      </w:pPr>
    </w:p>
    <w:p>
      <w:pPr>
        <w:pStyle w:val="BodyText"/>
        <w:ind w:left="912" w:right="127" w:hanging="720"/>
        <w:jc w:val="both"/>
      </w:pPr>
      <w:r>
        <w:rPr/>
        <w:t>Przetacznik</w:t>
      </w:r>
      <w:r>
        <w:rPr>
          <w:spacing w:val="1"/>
        </w:rPr>
        <w:t> </w:t>
      </w:r>
      <w:r>
        <w:rPr/>
        <w:t>F., “The History of the Jurisdictional Immunity of the Diplomatic Agents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Law”</w:t>
      </w:r>
      <w:r>
        <w:rPr>
          <w:spacing w:val="-1"/>
        </w:rPr>
        <w:t> </w:t>
      </w:r>
      <w:r>
        <w:rPr/>
        <w:t>(1978) </w:t>
      </w:r>
      <w:r>
        <w:rPr>
          <w:i/>
        </w:rPr>
        <w:t>Anglo-American Law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348</w:t>
      </w:r>
    </w:p>
    <w:p>
      <w:pPr>
        <w:pStyle w:val="BodyText"/>
        <w:spacing w:before="2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Ross M.S., “Rethinking Diplomatic Immunity: A Review of Remedial Approaches to</w:t>
      </w:r>
      <w:r>
        <w:rPr>
          <w:spacing w:val="1"/>
          <w:sz w:val="24"/>
        </w:rPr>
        <w:t> </w:t>
      </w:r>
      <w:r>
        <w:rPr>
          <w:sz w:val="24"/>
        </w:rPr>
        <w:t>Address the Abuses of Diplomatic Privileges and Immunities” (1989)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4"/>
          <w:sz w:val="24"/>
        </w:rPr>
        <w:t> </w:t>
      </w:r>
      <w:r>
        <w:rPr>
          <w:sz w:val="24"/>
        </w:rPr>
        <w:t>173</w:t>
      </w:r>
    </w:p>
    <w:p>
      <w:pPr>
        <w:pStyle w:val="BodyText"/>
        <w:spacing w:line="558" w:lineRule="exact" w:before="59"/>
        <w:ind w:left="192" w:right="118"/>
        <w:jc w:val="both"/>
      </w:pPr>
      <w:r>
        <w:rPr/>
        <w:t>Starke, J.G., „</w:t>
      </w:r>
      <w:r>
        <w:rPr>
          <w:i/>
        </w:rPr>
        <w:t>Introduction to International Law’</w:t>
      </w:r>
      <w:r>
        <w:rPr/>
        <w:t>, 8</w:t>
      </w:r>
      <w:r>
        <w:rPr>
          <w:vertAlign w:val="superscript"/>
        </w:rPr>
        <w:t>th</w:t>
      </w:r>
      <w:r>
        <w:rPr>
          <w:vertAlign w:val="baseline"/>
        </w:rPr>
        <w:t> ed Butterworth.(1977) Pp. 440-448</w:t>
      </w:r>
      <w:r>
        <w:rPr>
          <w:spacing w:val="1"/>
          <w:vertAlign w:val="baseline"/>
        </w:rPr>
        <w:t> </w:t>
      </w:r>
      <w:r>
        <w:rPr>
          <w:vertAlign w:val="baseline"/>
        </w:rPr>
        <w:t>Sofer</w:t>
      </w:r>
      <w:r>
        <w:rPr>
          <w:spacing w:val="3"/>
          <w:vertAlign w:val="baseline"/>
        </w:rPr>
        <w:t> </w:t>
      </w:r>
      <w:r>
        <w:rPr>
          <w:vertAlign w:val="baseline"/>
        </w:rPr>
        <w:t>S.,</w:t>
      </w:r>
      <w:r>
        <w:rPr>
          <w:spacing w:val="3"/>
          <w:vertAlign w:val="baseline"/>
        </w:rPr>
        <w:t> </w:t>
      </w:r>
      <w:r>
        <w:rPr>
          <w:vertAlign w:val="baseline"/>
        </w:rPr>
        <w:t>“Being a</w:t>
      </w:r>
      <w:r>
        <w:rPr>
          <w:spacing w:val="3"/>
          <w:vertAlign w:val="baseline"/>
        </w:rPr>
        <w:t> </w:t>
      </w:r>
      <w:r>
        <w:rPr>
          <w:vertAlign w:val="baseline"/>
        </w:rPr>
        <w:t>„Pathetic</w:t>
      </w:r>
      <w:r>
        <w:rPr>
          <w:spacing w:val="2"/>
          <w:vertAlign w:val="baseline"/>
        </w:rPr>
        <w:t> </w:t>
      </w:r>
      <w:r>
        <w:rPr>
          <w:vertAlign w:val="baseline"/>
        </w:rPr>
        <w:t>Hero‟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Politics: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Diplomat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Historical</w:t>
      </w:r>
    </w:p>
    <w:p>
      <w:pPr>
        <w:spacing w:line="213" w:lineRule="exact" w:before="0"/>
        <w:ind w:left="912" w:right="0" w:firstLine="0"/>
        <w:jc w:val="both"/>
        <w:rPr>
          <w:sz w:val="24"/>
        </w:rPr>
      </w:pPr>
      <w:r>
        <w:rPr>
          <w:sz w:val="24"/>
        </w:rPr>
        <w:t>Actor”</w:t>
      </w:r>
      <w:r>
        <w:rPr>
          <w:spacing w:val="-3"/>
          <w:sz w:val="24"/>
        </w:rPr>
        <w:t> </w:t>
      </w:r>
      <w:r>
        <w:rPr>
          <w:sz w:val="24"/>
        </w:rPr>
        <w:t>(2001) 12</w:t>
      </w:r>
      <w:r>
        <w:rPr>
          <w:spacing w:val="-1"/>
          <w:sz w:val="24"/>
        </w:rPr>
        <w:t> </w:t>
      </w:r>
      <w:r>
        <w:rPr>
          <w:i/>
          <w:sz w:val="24"/>
        </w:rPr>
        <w:t>Diplomacy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Statecraft</w:t>
      </w:r>
      <w:r>
        <w:rPr>
          <w:i/>
          <w:spacing w:val="2"/>
          <w:sz w:val="24"/>
        </w:rPr>
        <w:t> </w:t>
      </w:r>
      <w:r>
        <w:rPr>
          <w:sz w:val="24"/>
        </w:rPr>
        <w:t>107</w:t>
      </w:r>
    </w:p>
    <w:p>
      <w:pPr>
        <w:pStyle w:val="BodyText"/>
        <w:spacing w:before="4"/>
      </w:pPr>
    </w:p>
    <w:p>
      <w:pPr>
        <w:spacing w:before="1"/>
        <w:ind w:left="912" w:right="114" w:hanging="720"/>
        <w:jc w:val="both"/>
        <w:rPr>
          <w:sz w:val="24"/>
        </w:rPr>
      </w:pPr>
      <w:r>
        <w:rPr>
          <w:sz w:val="24"/>
        </w:rPr>
        <w:t>Southwick J. T.,</w:t>
      </w:r>
      <w:r>
        <w:rPr>
          <w:spacing w:val="1"/>
          <w:sz w:val="24"/>
        </w:rPr>
        <w:t> </w:t>
      </w:r>
      <w:r>
        <w:rPr>
          <w:sz w:val="24"/>
        </w:rPr>
        <w:t>“Abuse of Diplomatic Privilege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Immunity: Compensatory and</w:t>
      </w:r>
      <w:r>
        <w:rPr>
          <w:spacing w:val="1"/>
          <w:sz w:val="24"/>
        </w:rPr>
        <w:t> </w:t>
      </w:r>
      <w:r>
        <w:rPr>
          <w:sz w:val="24"/>
        </w:rPr>
        <w:t>Restrictive Reforms” (1988-1989) 15 </w:t>
      </w:r>
      <w:r>
        <w:rPr>
          <w:i/>
          <w:sz w:val="24"/>
        </w:rPr>
        <w:t>Syracuse Journal of International Law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> </w:t>
      </w:r>
      <w:r>
        <w:rPr>
          <w:sz w:val="24"/>
        </w:rPr>
        <w:t>83</w:t>
      </w:r>
    </w:p>
    <w:p>
      <w:pPr>
        <w:pStyle w:val="BodyText"/>
        <w:spacing w:before="4"/>
      </w:pPr>
    </w:p>
    <w:p>
      <w:pPr>
        <w:pStyle w:val="BodyText"/>
        <w:ind w:left="192"/>
        <w:jc w:val="both"/>
      </w:pPr>
      <w:r>
        <w:rPr/>
        <w:t>Sutton</w:t>
      </w:r>
      <w:r>
        <w:rPr>
          <w:spacing w:val="18"/>
        </w:rPr>
        <w:t> </w:t>
      </w:r>
      <w:r>
        <w:rPr/>
        <w:t>S.,</w:t>
      </w:r>
      <w:r>
        <w:rPr>
          <w:spacing w:val="15"/>
        </w:rPr>
        <w:t> </w:t>
      </w:r>
      <w:r>
        <w:rPr/>
        <w:t>“Diplomatic</w:t>
      </w:r>
      <w:r>
        <w:rPr>
          <w:spacing w:val="18"/>
        </w:rPr>
        <w:t> </w:t>
      </w:r>
      <w:r>
        <w:rPr/>
        <w:t>Immunity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Siege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Libyan</w:t>
      </w:r>
      <w:r>
        <w:rPr>
          <w:spacing w:val="17"/>
        </w:rPr>
        <w:t> </w:t>
      </w:r>
      <w:r>
        <w:rPr/>
        <w:t>People‟s</w:t>
      </w:r>
      <w:r>
        <w:rPr>
          <w:spacing w:val="19"/>
        </w:rPr>
        <w:t> </w:t>
      </w:r>
      <w:r>
        <w:rPr/>
        <w:t>Bureau”</w:t>
      </w:r>
      <w:r>
        <w:rPr>
          <w:spacing w:val="16"/>
        </w:rPr>
        <w:t> </w:t>
      </w:r>
      <w:r>
        <w:rPr/>
        <w:t>(1985)</w:t>
      </w:r>
    </w:p>
    <w:p>
      <w:pPr>
        <w:spacing w:before="0"/>
        <w:ind w:left="912" w:right="0" w:firstLine="0"/>
        <w:jc w:val="both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193</w:t>
      </w:r>
    </w:p>
    <w:p>
      <w:pPr>
        <w:pStyle w:val="BodyText"/>
        <w:spacing w:before="3"/>
      </w:pPr>
    </w:p>
    <w:p>
      <w:pPr>
        <w:pStyle w:val="BodyText"/>
        <w:ind w:left="912" w:right="114" w:hanging="720"/>
        <w:jc w:val="both"/>
      </w:pPr>
      <w:r>
        <w:rPr/>
        <w:t>Valdez A. L., “Privileges and Immunities under the Vienna Convention on Diplomatic</w:t>
      </w:r>
      <w:r>
        <w:rPr>
          <w:spacing w:val="1"/>
        </w:rPr>
        <w:t> </w:t>
      </w:r>
      <w:r>
        <w:rPr/>
        <w:t>Relations and the Diplomatic Relations Act of</w:t>
      </w:r>
      <w:r>
        <w:rPr>
          <w:spacing w:val="1"/>
        </w:rPr>
        <w:t> </w:t>
      </w:r>
      <w:r>
        <w:rPr/>
        <w:t>1978” (1981) 15</w:t>
      </w:r>
      <w:r>
        <w:rPr>
          <w:spacing w:val="60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Law </w:t>
      </w:r>
      <w:r>
        <w:rPr/>
        <w:t>411</w:t>
      </w:r>
    </w:p>
    <w:p>
      <w:pPr>
        <w:spacing w:line="550" w:lineRule="atLeast" w:before="7"/>
        <w:ind w:left="192" w:right="121" w:firstLine="0"/>
        <w:jc w:val="both"/>
        <w:rPr>
          <w:sz w:val="24"/>
        </w:rPr>
      </w:pPr>
      <w:r>
        <w:rPr>
          <w:sz w:val="24"/>
        </w:rPr>
        <w:t>Van Wyk D. H., “Immunity” (1979) </w:t>
      </w:r>
      <w:r>
        <w:rPr>
          <w:i/>
          <w:sz w:val="24"/>
        </w:rPr>
        <w:t>South African Yearbook on International Law </w:t>
      </w:r>
      <w:r>
        <w:rPr>
          <w:sz w:val="24"/>
        </w:rPr>
        <w:t>159</w:t>
      </w:r>
      <w:r>
        <w:rPr>
          <w:spacing w:val="1"/>
          <w:sz w:val="24"/>
        </w:rPr>
        <w:t> </w:t>
      </w:r>
      <w:r>
        <w:rPr>
          <w:sz w:val="24"/>
        </w:rPr>
        <w:t>Ward</w:t>
      </w:r>
      <w:r>
        <w:rPr>
          <w:spacing w:val="28"/>
          <w:sz w:val="24"/>
        </w:rPr>
        <w:t> </w:t>
      </w:r>
      <w:r>
        <w:rPr>
          <w:sz w:val="24"/>
        </w:rPr>
        <w:t>N.</w:t>
      </w:r>
      <w:r>
        <w:rPr>
          <w:spacing w:val="28"/>
          <w:sz w:val="24"/>
        </w:rPr>
        <w:t> </w:t>
      </w:r>
      <w:r>
        <w:rPr>
          <w:sz w:val="24"/>
        </w:rPr>
        <w:t>P.,</w:t>
      </w:r>
      <w:r>
        <w:rPr>
          <w:spacing w:val="29"/>
          <w:sz w:val="24"/>
        </w:rPr>
        <w:t> </w:t>
      </w:r>
      <w:r>
        <w:rPr>
          <w:sz w:val="24"/>
        </w:rPr>
        <w:t>“Espionage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Forfeiture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Diplomatic</w:t>
      </w:r>
      <w:r>
        <w:rPr>
          <w:spacing w:val="30"/>
          <w:sz w:val="24"/>
        </w:rPr>
        <w:t> </w:t>
      </w:r>
      <w:r>
        <w:rPr>
          <w:sz w:val="24"/>
        </w:rPr>
        <w:t>Immunity”</w:t>
      </w:r>
      <w:r>
        <w:rPr>
          <w:spacing w:val="30"/>
          <w:sz w:val="24"/>
        </w:rPr>
        <w:t> </w:t>
      </w:r>
      <w:r>
        <w:rPr>
          <w:sz w:val="24"/>
        </w:rPr>
        <w:t>(1997)</w:t>
      </w:r>
      <w:r>
        <w:rPr>
          <w:spacing w:val="28"/>
          <w:sz w:val="24"/>
        </w:rPr>
        <w:t> </w:t>
      </w:r>
      <w:r>
        <w:rPr>
          <w:sz w:val="24"/>
        </w:rPr>
        <w:t>11</w:t>
      </w:r>
    </w:p>
    <w:p>
      <w:pPr>
        <w:spacing w:before="7"/>
        <w:ind w:left="912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Lawyer </w:t>
      </w:r>
      <w:r>
        <w:rPr>
          <w:sz w:val="24"/>
        </w:rPr>
        <w:t>657</w:t>
      </w:r>
    </w:p>
    <w:p>
      <w:pPr>
        <w:pStyle w:val="BodyText"/>
        <w:spacing w:before="2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Whomersley C.A., “Some Reflections on the Immunity of Individuals for Official Acts”</w:t>
      </w:r>
      <w:r>
        <w:rPr>
          <w:spacing w:val="1"/>
          <w:sz w:val="24"/>
        </w:rPr>
        <w:t> </w:t>
      </w:r>
      <w:r>
        <w:rPr>
          <w:sz w:val="24"/>
        </w:rPr>
        <w:t>(1992) 41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Quarterly</w:t>
      </w:r>
      <w:r>
        <w:rPr>
          <w:i/>
          <w:spacing w:val="2"/>
          <w:sz w:val="24"/>
        </w:rPr>
        <w:t> </w:t>
      </w:r>
      <w:r>
        <w:rPr>
          <w:sz w:val="24"/>
        </w:rPr>
        <w:t>848</w:t>
      </w:r>
    </w:p>
    <w:p>
      <w:pPr>
        <w:pStyle w:val="BodyText"/>
        <w:spacing w:before="5"/>
      </w:pPr>
    </w:p>
    <w:p>
      <w:pPr>
        <w:spacing w:before="0"/>
        <w:ind w:left="912" w:right="114" w:hanging="720"/>
        <w:jc w:val="both"/>
        <w:rPr>
          <w:sz w:val="24"/>
        </w:rPr>
      </w:pPr>
      <w:r>
        <w:rPr>
          <w:sz w:val="24"/>
        </w:rPr>
        <w:t>Wiebalck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“Abuse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Immunity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1"/>
          <w:sz w:val="24"/>
        </w:rPr>
        <w:t> </w:t>
      </w:r>
      <w:r>
        <w:rPr>
          <w:sz w:val="24"/>
        </w:rPr>
        <w:t>Mail”</w:t>
      </w:r>
      <w:r>
        <w:rPr>
          <w:spacing w:val="1"/>
          <w:sz w:val="24"/>
        </w:rPr>
        <w:t> </w:t>
      </w:r>
      <w:r>
        <w:rPr>
          <w:sz w:val="24"/>
        </w:rPr>
        <w:t>(1984)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Yearbook of International Law</w:t>
      </w:r>
      <w:r>
        <w:rPr>
          <w:i/>
          <w:spacing w:val="1"/>
          <w:sz w:val="24"/>
        </w:rPr>
        <w:t> </w:t>
      </w:r>
      <w:r>
        <w:rPr>
          <w:sz w:val="24"/>
        </w:rPr>
        <w:t>175</w:t>
      </w:r>
    </w:p>
    <w:p>
      <w:pPr>
        <w:pStyle w:val="BodyText"/>
        <w:spacing w:before="6"/>
      </w:pPr>
    </w:p>
    <w:p>
      <w:pPr>
        <w:spacing w:before="0"/>
        <w:ind w:left="912" w:right="112" w:hanging="720"/>
        <w:jc w:val="both"/>
        <w:rPr>
          <w:sz w:val="24"/>
        </w:rPr>
      </w:pPr>
      <w:r>
        <w:rPr>
          <w:sz w:val="24"/>
        </w:rPr>
        <w:t>Wilson R. A., “Diplomatic Immunity from Criminal Jurisdiction: Essential to Effective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Relations”</w:t>
      </w:r>
      <w:r>
        <w:rPr>
          <w:spacing w:val="1"/>
          <w:sz w:val="24"/>
        </w:rPr>
        <w:t> </w:t>
      </w:r>
      <w:r>
        <w:rPr>
          <w:sz w:val="24"/>
        </w:rPr>
        <w:t>(1984)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i/>
          <w:sz w:val="24"/>
        </w:rPr>
        <w:t>Loyola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Angeles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Journal </w:t>
      </w:r>
      <w:r>
        <w:rPr>
          <w:sz w:val="24"/>
        </w:rPr>
        <w:t>113 202</w:t>
      </w:r>
    </w:p>
    <w:p>
      <w:pPr>
        <w:pStyle w:val="BodyText"/>
        <w:spacing w:before="2"/>
      </w:pPr>
    </w:p>
    <w:p>
      <w:pPr>
        <w:spacing w:before="0"/>
        <w:ind w:left="912" w:right="116" w:hanging="720"/>
        <w:jc w:val="both"/>
        <w:rPr>
          <w:sz w:val="24"/>
        </w:rPr>
      </w:pPr>
      <w:r>
        <w:rPr>
          <w:sz w:val="24"/>
        </w:rPr>
        <w:t>Wright S.L.,</w:t>
      </w:r>
      <w:r>
        <w:rPr>
          <w:spacing w:val="1"/>
          <w:sz w:val="24"/>
        </w:rPr>
        <w:t> </w:t>
      </w:r>
      <w:r>
        <w:rPr>
          <w:sz w:val="24"/>
        </w:rPr>
        <w:t>“Diplomatic</w:t>
      </w:r>
      <w:r>
        <w:rPr>
          <w:spacing w:val="1"/>
          <w:sz w:val="24"/>
        </w:rPr>
        <w:t> </w:t>
      </w:r>
      <w:r>
        <w:rPr>
          <w:sz w:val="24"/>
        </w:rPr>
        <w:t>Immunity: A Proposal</w:t>
      </w:r>
      <w:r>
        <w:rPr>
          <w:spacing w:val="60"/>
          <w:sz w:val="24"/>
        </w:rPr>
        <w:t> </w:t>
      </w:r>
      <w:r>
        <w:rPr>
          <w:sz w:val="24"/>
        </w:rPr>
        <w:t>for Amending the</w:t>
      </w:r>
      <w:r>
        <w:rPr>
          <w:spacing w:val="60"/>
          <w:sz w:val="24"/>
        </w:rPr>
        <w:t> </w:t>
      </w:r>
      <w:r>
        <w:rPr>
          <w:sz w:val="24"/>
        </w:rPr>
        <w:t>Vienna Convention</w:t>
      </w:r>
      <w:r>
        <w:rPr>
          <w:spacing w:val="-57"/>
          <w:sz w:val="24"/>
        </w:rPr>
        <w:t> </w:t>
      </w:r>
      <w:r>
        <w:rPr>
          <w:sz w:val="24"/>
        </w:rPr>
        <w:t>to Deter Violent Criminal Acts” (1987) 5 </w:t>
      </w:r>
      <w:r>
        <w:rPr>
          <w:i/>
          <w:sz w:val="24"/>
        </w:rPr>
        <w:t>Boston University International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177</w:t>
      </w:r>
    </w:p>
    <w:p>
      <w:pPr>
        <w:pStyle w:val="BodyText"/>
        <w:spacing w:before="5"/>
      </w:pPr>
    </w:p>
    <w:p>
      <w:pPr>
        <w:spacing w:before="0"/>
        <w:ind w:left="912" w:right="114" w:hanging="720"/>
        <w:jc w:val="both"/>
        <w:rPr>
          <w:sz w:val="24"/>
        </w:rPr>
      </w:pPr>
      <w:r>
        <w:rPr>
          <w:sz w:val="24"/>
        </w:rPr>
        <w:t>Young E., “The Development of the Law of Diplomatic Relations” (1964) 40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Law</w:t>
      </w:r>
      <w:r>
        <w:rPr>
          <w:i/>
          <w:spacing w:val="2"/>
          <w:sz w:val="24"/>
        </w:rPr>
        <w:t> </w:t>
      </w:r>
      <w:r>
        <w:rPr>
          <w:sz w:val="24"/>
        </w:rPr>
        <w:t>141</w:t>
      </w:r>
    </w:p>
    <w:p>
      <w:pPr>
        <w:pStyle w:val="BodyText"/>
        <w:spacing w:before="5"/>
      </w:pPr>
    </w:p>
    <w:p>
      <w:pPr>
        <w:spacing w:before="0"/>
        <w:ind w:left="912" w:right="119" w:hanging="720"/>
        <w:jc w:val="both"/>
        <w:rPr>
          <w:sz w:val="24"/>
        </w:rPr>
      </w:pPr>
      <w:r>
        <w:rPr>
          <w:sz w:val="24"/>
        </w:rPr>
        <w:t>Zaid M. S., “Diplomatic Immunity: To Have or not to Have, that is the Question” (1998)</w:t>
      </w:r>
      <w:r>
        <w:rPr>
          <w:spacing w:val="1"/>
          <w:sz w:val="24"/>
        </w:rPr>
        <w:t> </w:t>
      </w:r>
      <w:r>
        <w:rPr>
          <w:sz w:val="24"/>
        </w:rPr>
        <w:t>4 </w:t>
      </w:r>
      <w:r>
        <w:rPr>
          <w:i/>
          <w:sz w:val="24"/>
        </w:rPr>
        <w:t>ILSA Journal of 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"/>
          <w:sz w:val="24"/>
        </w:rPr>
        <w:t> </w:t>
      </w:r>
      <w:r>
        <w:rPr>
          <w:sz w:val="24"/>
        </w:rPr>
        <w:t>623 203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180" w:bottom="1200" w:left="1680" w:right="1320"/>
        </w:sectPr>
      </w:pPr>
    </w:p>
    <w:p>
      <w:pPr>
        <w:pStyle w:val="Heading1"/>
        <w:spacing w:line="319" w:lineRule="exact" w:before="68"/>
        <w:ind w:left="192"/>
      </w:pPr>
      <w:r>
        <w:rPr/>
        <w:t>INTERNET</w:t>
      </w:r>
      <w:r>
        <w:rPr>
          <w:spacing w:val="-4"/>
        </w:rPr>
        <w:t> </w:t>
      </w:r>
      <w:r>
        <w:rPr/>
        <w:t>RESOURCES</w:t>
      </w:r>
    </w:p>
    <w:p>
      <w:pPr>
        <w:pStyle w:val="BodyText"/>
        <w:ind w:left="912" w:hanging="720"/>
      </w:pPr>
      <w:r>
        <w:rPr/>
        <w:t>Betrame</w:t>
      </w:r>
      <w:r>
        <w:rPr>
          <w:spacing w:val="23"/>
        </w:rPr>
        <w:t> </w:t>
      </w:r>
      <w:r>
        <w:rPr/>
        <w:t>J.,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5"/>
        </w:rPr>
        <w:t> </w:t>
      </w:r>
      <w:r>
        <w:rPr>
          <w:i/>
        </w:rPr>
        <w:t>al</w:t>
      </w:r>
      <w:r>
        <w:rPr>
          <w:i/>
          <w:spacing w:val="26"/>
        </w:rPr>
        <w:t> </w:t>
      </w:r>
      <w:r>
        <w:rPr/>
        <w:t>“Drinking</w:t>
      </w:r>
      <w:r>
        <w:rPr>
          <w:spacing w:val="22"/>
        </w:rPr>
        <w:t> </w:t>
      </w:r>
      <w:r>
        <w:rPr/>
        <w:t>with</w:t>
      </w:r>
      <w:r>
        <w:rPr>
          <w:spacing w:val="27"/>
        </w:rPr>
        <w:t> </w:t>
      </w:r>
      <w:r>
        <w:rPr/>
        <w:t>Immunity: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Russian</w:t>
      </w:r>
      <w:r>
        <w:rPr>
          <w:spacing w:val="24"/>
        </w:rPr>
        <w:t> </w:t>
      </w:r>
      <w:r>
        <w:rPr/>
        <w:t>diplomat‟s</w:t>
      </w:r>
      <w:r>
        <w:rPr>
          <w:spacing w:val="24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results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tragedy”</w:t>
      </w:r>
      <w:r>
        <w:rPr>
          <w:spacing w:val="-5"/>
        </w:rPr>
        <w:t> </w:t>
      </w:r>
      <w:r>
        <w:rPr/>
        <w:t>(2001)</w:t>
      </w:r>
      <w:r>
        <w:rPr>
          <w:spacing w:val="-6"/>
        </w:rPr>
        <w:t> </w:t>
      </w:r>
      <w:hyperlink r:id="rId23">
        <w:r>
          <w:rPr>
            <w:color w:val="0000FF"/>
            <w:u w:val="single" w:color="0000FF"/>
          </w:rPr>
          <w:t>http://www.macleans.ca/topstories/world/article.jsp?content=464</w:t>
        </w:r>
      </w:hyperlink>
    </w:p>
    <w:p>
      <w:pPr>
        <w:pStyle w:val="BodyText"/>
        <w:ind w:left="912"/>
      </w:pPr>
      <w:hyperlink r:id="rId23">
        <w:r>
          <w:rPr>
            <w:color w:val="0000FF"/>
            <w:u w:val="single" w:color="0000FF"/>
          </w:rPr>
          <w:t>35</w:t>
        </w:r>
      </w:hyperlink>
      <w:r>
        <w:rPr>
          <w:color w:val="0000FF"/>
          <w:spacing w:val="-1"/>
        </w:rPr>
        <w:t> </w:t>
      </w:r>
      <w:r>
        <w:rPr/>
        <w:t>[Accessed on</w:t>
      </w:r>
      <w:r>
        <w:rPr>
          <w:spacing w:val="-1"/>
        </w:rPr>
        <w:t> </w:t>
      </w:r>
      <w:r>
        <w:rPr/>
        <w:t>28 February</w:t>
      </w:r>
      <w:r>
        <w:rPr>
          <w:spacing w:val="-5"/>
        </w:rPr>
        <w:t> </w:t>
      </w:r>
      <w:r>
        <w:rPr/>
        <w:t>2005]</w:t>
      </w:r>
    </w:p>
    <w:p>
      <w:pPr>
        <w:pStyle w:val="BodyText"/>
        <w:spacing w:before="2"/>
      </w:pPr>
    </w:p>
    <w:p>
      <w:pPr>
        <w:spacing w:before="0"/>
        <w:ind w:left="912" w:right="115" w:hanging="720"/>
        <w:jc w:val="both"/>
        <w:rPr>
          <w:sz w:val="24"/>
        </w:rPr>
      </w:pPr>
      <w:r>
        <w:rPr>
          <w:sz w:val="24"/>
        </w:rPr>
        <w:t>Foy P., „Huntsman Sign Measure Tracking Law-Breaking Foreign Diplomats‟ in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 Press Sate and Local Wire</w:t>
      </w:r>
      <w:r>
        <w:rPr>
          <w:sz w:val="24"/>
        </w:rPr>
        <w:t>, April 25, 2005. From an e-mail received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 mission in South Africa.</w:t>
      </w:r>
    </w:p>
    <w:p>
      <w:pPr>
        <w:pStyle w:val="BodyText"/>
        <w:spacing w:before="5"/>
      </w:pPr>
    </w:p>
    <w:p>
      <w:pPr>
        <w:pStyle w:val="BodyText"/>
        <w:tabs>
          <w:tab w:pos="1370" w:val="left" w:leader="none"/>
          <w:tab w:pos="2027" w:val="left" w:leader="none"/>
          <w:tab w:pos="3698" w:val="left" w:leader="none"/>
          <w:tab w:pos="4485" w:val="left" w:leader="none"/>
          <w:tab w:pos="5037" w:val="left" w:leader="none"/>
          <w:tab w:pos="5963" w:val="left" w:leader="none"/>
          <w:tab w:pos="7060" w:val="left" w:leader="none"/>
          <w:tab w:pos="8144" w:val="left" w:leader="none"/>
        </w:tabs>
        <w:ind w:left="912" w:right="120" w:hanging="720"/>
      </w:pPr>
      <w:r>
        <w:rPr/>
        <w:t>Hopkins</w:t>
        <w:tab/>
        <w:t>K.,</w:t>
        <w:tab/>
        <w:t>„International</w:t>
        <w:tab/>
        <w:t>Law</w:t>
        <w:tab/>
        <w:t>in</w:t>
        <w:tab/>
        <w:t>South</w:t>
        <w:tab/>
        <w:t>African</w:t>
        <w:tab/>
        <w:t>Courts‟</w:t>
        <w:tab/>
      </w:r>
      <w:r>
        <w:rPr>
          <w:spacing w:val="-1"/>
        </w:rPr>
        <w:t>(2001)</w:t>
      </w:r>
      <w:r>
        <w:rPr>
          <w:spacing w:val="-57"/>
        </w:rPr>
        <w:t> </w:t>
      </w:r>
      <w:hyperlink r:id="rId32">
        <w:r>
          <w:rPr/>
          <w:t>http://www.derebus.org.za/nxt/gateway.dll/bsxha/szjba/tzjba/6hnba/upqga</w:t>
        </w:r>
      </w:hyperlink>
      <w:r>
        <w:rPr>
          <w:spacing w:val="1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on 23 October 2006]</w:t>
      </w:r>
    </w:p>
    <w:p>
      <w:pPr>
        <w:pStyle w:val="BodyText"/>
        <w:spacing w:before="3"/>
      </w:pPr>
    </w:p>
    <w:p>
      <w:pPr>
        <w:pStyle w:val="BodyText"/>
        <w:ind w:left="912" w:right="122" w:hanging="720"/>
        <w:jc w:val="both"/>
      </w:pPr>
      <w:hyperlink r:id="rId33">
        <w:r>
          <w:rPr/>
          <w:t>http://papers.ssrn.com/sol3/papers.cfm?abstract_id=893905</w:t>
        </w:r>
      </w:hyperlink>
      <w:r>
        <w:rPr>
          <w:spacing w:val="1"/>
        </w:rPr>
        <w:t> </w:t>
      </w:r>
      <w:r>
        <w:rPr/>
        <w:t>[Accessed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2006] Hays</w:t>
      </w:r>
      <w:r>
        <w:rPr>
          <w:spacing w:val="-1"/>
        </w:rPr>
        <w:t> </w:t>
      </w:r>
      <w:r>
        <w:rPr/>
        <w:t>“What is</w:t>
      </w:r>
      <w:r>
        <w:rPr>
          <w:spacing w:val="-2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Immunity?”</w:t>
      </w:r>
      <w:r>
        <w:rPr>
          <w:spacing w:val="-1"/>
        </w:rPr>
        <w:t> </w:t>
      </w:r>
      <w:r>
        <w:rPr/>
        <w:t>(2000)</w:t>
      </w:r>
    </w:p>
    <w:p>
      <w:pPr>
        <w:pStyle w:val="BodyText"/>
        <w:spacing w:before="5"/>
      </w:pPr>
    </w:p>
    <w:p>
      <w:pPr>
        <w:pStyle w:val="BodyText"/>
        <w:ind w:left="912" w:hanging="720"/>
      </w:pPr>
      <w:hyperlink r:id="rId34">
        <w:r>
          <w:rPr>
            <w:color w:val="0000FF"/>
            <w:spacing w:val="-1"/>
            <w:u w:val="single" w:color="0000FF"/>
          </w:rPr>
          <w:t>http://www.calea.org/newweb/newsletter/No73/what_is_diplomati_immunity.htm</w:t>
        </w:r>
      </w:hyperlink>
      <w:r>
        <w:rPr>
          <w:color w:val="0000FF"/>
        </w:rPr>
        <w:t> </w:t>
      </w:r>
      <w:r>
        <w:rPr/>
        <w:t>[Accessed on 20 May</w:t>
      </w:r>
      <w:r>
        <w:rPr>
          <w:spacing w:val="-5"/>
        </w:rPr>
        <w:t> </w:t>
      </w:r>
      <w:r>
        <w:rPr/>
        <w:t>2005]</w:t>
      </w:r>
    </w:p>
    <w:p>
      <w:pPr>
        <w:pStyle w:val="BodyText"/>
        <w:tabs>
          <w:tab w:pos="1353" w:val="left" w:leader="none"/>
          <w:tab w:pos="1809" w:val="left" w:leader="none"/>
          <w:tab w:pos="2813" w:val="left" w:leader="none"/>
          <w:tab w:pos="4003" w:val="left" w:leader="none"/>
          <w:tab w:pos="4458" w:val="left" w:leader="none"/>
          <w:tab w:pos="5792" w:val="left" w:leader="none"/>
          <w:tab w:pos="7006" w:val="left" w:leader="none"/>
          <w:tab w:pos="7613" w:val="left" w:leader="none"/>
        </w:tabs>
        <w:spacing w:line="556" w:lineRule="exact" w:before="58"/>
        <w:ind w:left="192" w:right="121"/>
      </w:pPr>
      <w:hyperlink r:id="rId35">
        <w:r>
          <w:rPr/>
          <w:t>http://www.state.gov/ofm/resource/22839.htm </w:t>
        </w:r>
      </w:hyperlink>
      <w:r>
        <w:rPr/>
        <w:t>[Accessed on 23 September 2005</w:t>
      </w:r>
      <w:r>
        <w:rPr>
          <w:spacing w:val="1"/>
        </w:rPr>
        <w:t> </w:t>
      </w:r>
      <w:r>
        <w:rPr/>
        <w:t>Members</w:t>
        <w:tab/>
        <w:t>of</w:t>
        <w:tab/>
        <w:t>Family:</w:t>
        <w:tab/>
        <w:t>Cessation</w:t>
        <w:tab/>
        <w:t>of</w:t>
        <w:tab/>
        <w:t>Diplomatic</w:t>
        <w:tab/>
        <w:t>Privileges</w:t>
        <w:tab/>
        <w:t>and</w:t>
        <w:tab/>
      </w:r>
      <w:r>
        <w:rPr>
          <w:w w:val="95"/>
        </w:rPr>
        <w:t>Immunities‟</w:t>
      </w:r>
    </w:p>
    <w:p>
      <w:pPr>
        <w:pStyle w:val="BodyText"/>
        <w:spacing w:line="218" w:lineRule="exact"/>
        <w:ind w:left="912"/>
      </w:pPr>
      <w:hyperlink r:id="rId36">
        <w:r>
          <w:rPr>
            <w:color w:val="0000FF"/>
            <w:u w:val="single" w:color="0000FF"/>
          </w:rPr>
          <w:t>http://www.dfa.gov.za/department.prot1.htm#intro</w:t>
        </w:r>
      </w:hyperlink>
      <w:r>
        <w:rPr>
          <w:color w:val="0000FF"/>
          <w:spacing w:val="107"/>
        </w:rPr>
        <w:t> </w:t>
      </w:r>
      <w:r>
        <w:rPr/>
        <w:t>[Accessed</w:t>
      </w:r>
      <w:r>
        <w:rPr>
          <w:spacing w:val="104"/>
        </w:rPr>
        <w:t> </w:t>
      </w:r>
      <w:r>
        <w:rPr/>
        <w:t>on</w:t>
      </w:r>
      <w:r>
        <w:rPr>
          <w:spacing w:val="105"/>
        </w:rPr>
        <w:t> </w:t>
      </w:r>
      <w:r>
        <w:rPr/>
        <w:t>16</w:t>
      </w:r>
      <w:r>
        <w:rPr>
          <w:spacing w:val="104"/>
        </w:rPr>
        <w:t> </w:t>
      </w:r>
      <w:r>
        <w:rPr/>
        <w:t>February</w:t>
      </w:r>
    </w:p>
    <w:p>
      <w:pPr>
        <w:pStyle w:val="BodyText"/>
        <w:ind w:left="912"/>
      </w:pPr>
      <w:r>
        <w:rPr/>
        <w:t>2006]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State</w:t>
      </w:r>
      <w:r>
        <w:rPr>
          <w:spacing w:val="-3"/>
        </w:rPr>
        <w:t> </w:t>
      </w:r>
      <w:r>
        <w:rPr/>
        <w:t>“Parking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Diplomatic</w:t>
      </w:r>
      <w:r>
        <w:rPr>
          <w:spacing w:val="-3"/>
        </w:rPr>
        <w:t> </w:t>
      </w:r>
      <w:r>
        <w:rPr/>
        <w:t>Vehicles”</w:t>
      </w:r>
    </w:p>
    <w:p>
      <w:pPr>
        <w:pStyle w:val="BodyText"/>
        <w:spacing w:before="4"/>
      </w:pPr>
    </w:p>
    <w:p>
      <w:pPr>
        <w:pStyle w:val="BodyText"/>
        <w:spacing w:before="1"/>
        <w:ind w:left="912" w:right="119" w:hanging="720"/>
        <w:jc w:val="both"/>
      </w:pPr>
      <w:r>
        <w:rPr/>
        <w:t>Neary L., (anchor) “Senator Hillary Rodham Clinton discusses the Senate proposal to</w:t>
      </w:r>
      <w:r>
        <w:rPr>
          <w:spacing w:val="1"/>
        </w:rPr>
        <w:t> </w:t>
      </w:r>
      <w:r>
        <w:rPr/>
        <w:t>collect nearly $21 million from thousands of unpaid parking tickets by foreign</w:t>
      </w:r>
      <w:r>
        <w:rPr>
          <w:spacing w:val="1"/>
        </w:rPr>
        <w:t> </w:t>
      </w:r>
      <w:r>
        <w:rPr/>
        <w:t>diplomats”</w:t>
      </w:r>
    </w:p>
    <w:p>
      <w:pPr>
        <w:pStyle w:val="BodyText"/>
        <w:spacing w:before="2"/>
      </w:pPr>
    </w:p>
    <w:p>
      <w:pPr>
        <w:pStyle w:val="BodyText"/>
        <w:ind w:left="912" w:right="112" w:hanging="720"/>
        <w:jc w:val="both"/>
      </w:pPr>
      <w:r>
        <w:rPr/>
        <w:t>Schmidt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“Testing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Immunity‟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Maggi,</w:t>
      </w:r>
      <w:r>
        <w:rPr>
          <w:spacing w:val="1"/>
        </w:rPr>
        <w:t> </w:t>
      </w:r>
      <w:r>
        <w:rPr/>
        <w:t>Waltrick</w:t>
      </w:r>
      <w:r>
        <w:rPr>
          <w:spacing w:val="-57"/>
        </w:rPr>
        <w:t> </w:t>
      </w:r>
      <w:r>
        <w:rPr/>
        <w:t>“Family Settles Georgian Case; McQueen Case still Pending” (1998) from an e-</w:t>
      </w:r>
      <w:r>
        <w:rPr>
          <w:spacing w:val="1"/>
        </w:rPr>
        <w:t> </w:t>
      </w:r>
      <w:r>
        <w:rPr/>
        <w:t>mail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US mission in</w:t>
      </w:r>
      <w:r>
        <w:rPr>
          <w:spacing w:val="-3"/>
        </w:rPr>
        <w:t> </w:t>
      </w:r>
      <w:r>
        <w:rPr/>
        <w:t>South Africa.</w:t>
      </w:r>
    </w:p>
    <w:p>
      <w:pPr>
        <w:pStyle w:val="BodyText"/>
        <w:spacing w:before="5"/>
      </w:pPr>
    </w:p>
    <w:p>
      <w:pPr>
        <w:pStyle w:val="BodyText"/>
        <w:ind w:left="912" w:right="149" w:hanging="720"/>
      </w:pPr>
      <w:hyperlink r:id="rId37">
        <w:r>
          <w:rPr>
            <w:color w:val="0000FF"/>
            <w:spacing w:val="-1"/>
            <w:u w:val="single" w:color="0000FF"/>
          </w:rPr>
          <w:t>www.washingtontimes.com.news/2012/dec/13.workersabusedbyimmunediplomat?pagea</w:t>
        </w:r>
      </w:hyperlink>
      <w:r>
        <w:rPr>
          <w:color w:val="0000FF"/>
        </w:rPr>
        <w:t> </w:t>
      </w:r>
      <w:hyperlink r:id="rId37">
        <w:r>
          <w:rPr>
            <w:color w:val="0000FF"/>
            <w:u w:val="single" w:color="0000FF"/>
          </w:rPr>
          <w:t>ll</w:t>
        </w:r>
      </w:hyperlink>
    </w:p>
    <w:sectPr>
      <w:pgSz w:w="11910" w:h="16840"/>
      <w:pgMar w:header="0" w:footer="1014" w:top="1500" w:bottom="120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709991pt;margin-top:780.200012pt;width:11.6pt;height:13.05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89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950012pt;margin-top:780.200012pt;width:13.3pt;height:13.05pt;mso-position-horizontal-relative:page;mso-position-vertical-relative:page;z-index:-171893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48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8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45.940002pt;width:144.020pt;height:.71997pt;mso-position-horizontal-relative:page;mso-position-vertical-relative:page;z-index:-17188352" filled="true" fillcolor="#000000" stroked="false">
          <v:fill type="solid"/>
          <w10:wrap type="none"/>
        </v:rect>
      </w:pict>
    </w:r>
    <w:r>
      <w:rPr/>
      <w:pict>
        <v:shape style="position:absolute;margin-left:299.950012pt;margin-top:780.200012pt;width:17.3pt;height:13.05pt;mso-position-horizontal-relative:page;mso-position-vertical-relative:page;z-index:-17187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8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34.899963pt;width:144.020pt;height:.72003pt;mso-position-horizontal-relative:page;mso-position-vertical-relative:page;z-index:-17186816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9.299988pt;width:55.2pt;height:14.4pt;mso-position-horizontal-relative:page;mso-position-vertical-relative:page;z-index:-171863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36.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8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85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58.059998pt;width:144.020pt;height:.71997pt;mso-position-horizontal-relative:page;mso-position-vertical-relative:page;z-index:-17184768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8.459961pt;width:50pt;height:14.75pt;mso-position-horizontal-relative:page;mso-position-vertical-relative:page;z-index:-17184256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101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8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624001pt;margin-top:749.299988pt;width:29.35pt;height:14.4pt;mso-position-horizontal-relative:page;mso-position-vertical-relative:page;z-index:-171832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82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70.299988pt;width:144.020pt;height:.71997pt;mso-position-horizontal-relative:page;mso-position-vertical-relative:page;z-index:-17182208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9.299988pt;width:323pt;height:14.4pt;mso-position-horizontal-relative:page;mso-position-vertical-relative:page;z-index:-171816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United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States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Diplomatic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Consular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Staff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Tehran</w:t>
                </w:r>
                <w:r>
                  <w:rPr>
                    <w:rFonts w:ascii="Calibri"/>
                    <w:i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(1980)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ICJ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Rep.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81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709991pt;margin-top:780.200012pt;width:7.6pt;height:13.05pt;mso-position-horizontal-relative:page;mso-position-vertical-relative:page;z-index:-171975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70.299988pt;width:144.020pt;height:.71997pt;mso-position-horizontal-relative:page;mso-position-vertical-relative:page;z-index:-17180672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8.459961pt;width:30.05pt;height:14.75pt;mso-position-horizontal-relative:page;mso-position-vertical-relative:page;z-index:-17180160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120</w:t>
                </w:r>
                <w:r>
                  <w:rPr>
                    <w:rFonts w:ascii="Calibri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7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7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70.299988pt;width:144.020pt;height:.71997pt;mso-position-horizontal-relative:page;mso-position-vertical-relative:page;z-index:-17178624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9.299988pt;width:29.35pt;height:14.4pt;mso-position-horizontal-relative:page;mso-position-vertical-relative:page;z-index:-171781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7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71.5pt;width:144.020pt;height:.71997pt;mso-position-horizontal-relative:page;mso-position-vertical-relative:page;z-index:-17177088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9.299988pt;width:115.85pt;height:14.4pt;mso-position-horizontal-relative:page;mso-position-vertical-relative:page;z-index:-171765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Shaw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240.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76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90002pt;margin-top:780.200012pt;width:22.75pt;height:13.05pt;mso-position-horizontal-relative:page;mso-position-vertical-relative:page;z-index:-17175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9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22.660034pt;width:144.020pt;height:.71997pt;mso-position-horizontal-relative:page;mso-position-vertical-relative:page;z-index:-17196544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8.459961pt;width:245.65pt;height:14.75pt;mso-position-horizontal-relative:page;mso-position-vertical-relative:page;z-index:-17196032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Ross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.S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(1989)</w:t>
                </w:r>
                <w:r>
                  <w:rPr>
                    <w:rFonts w:ascii="Calibri" w:hAnsi="Calibri"/>
                    <w:spacing w:val="4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“</w:t>
                </w:r>
                <w:r>
                  <w:rPr>
                    <w:rFonts w:ascii="Calibri" w:hAnsi="Calibri"/>
                    <w:i/>
                    <w:sz w:val="20"/>
                    <w:vertAlign w:val="baseline"/>
                  </w:rPr>
                  <w:t>Rethinking Diplomatic Immunity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: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p.173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9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624001pt;margin-top:748.459961pt;width:54.35pt;height:14.75pt;mso-position-horizontal-relative:page;mso-position-vertical-relative:page;z-index:-17195008" type="#_x0000_t202" filled="false" stroked="false">
          <v:textbox inset="0,0,0,0">
            <w:txbxContent>
              <w:p>
                <w:pPr>
                  <w:spacing w:before="34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43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  <w:r>
                  <w:rPr>
                    <w:rFonts w:ascii="Calibri"/>
                    <w:spacing w:val="4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p.171.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9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47.139954pt;width:144.020pt;height:.72003pt;mso-position-horizontal-relative:page;mso-position-vertical-relative:page;z-index:-17193472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9.299988pt;width:123.8pt;height:14.4pt;mso-position-horizontal-relative:page;mso-position-vertical-relative:page;z-index:-171929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Frey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Frey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M.,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92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719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624001pt;margin-top:683.73999pt;width:144.020pt;height:.71997pt;mso-position-horizontal-relative:page;mso-position-vertical-relative:page;z-index:-17191424" filled="true" fillcolor="#000000" stroked="false">
          <v:fill type="solid"/>
          <w10:wrap type="none"/>
        </v:rect>
      </w:pict>
    </w:r>
    <w:r>
      <w:rPr/>
      <w:pict>
        <v:shape style="position:absolute;margin-left:92.624001pt;margin-top:749.299988pt;width:29.35pt;height:14.4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950012pt;margin-top:780.200012pt;width:17.3pt;height:13.05pt;mso-position-horizontal-relative:page;mso-position-vertical-relative:page;z-index:-1719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91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1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91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72" w:hanging="7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79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912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1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732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3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93" w:hanging="3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5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1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912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72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1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296" w:right="25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4"/>
      <w:ind w:left="3067" w:right="3022" w:firstLine="83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12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"/>
      <w:ind w:left="912" w:hanging="72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calea.org/newweb/newsletter/No73/what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hyperlink" Target="http://www.dfa.gov.za/foreign/forrep/forf.html" TargetMode="Externa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hyperlink" Target="http://www.macleans.ca/topstories/world/article.jsp?content=46435" TargetMode="Externa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hyperlink" Target="http://www.derebus.org.za/nxt/gateway.dll/bsxha/szjba/tzjba/6hnba/upqga" TargetMode="External"/><Relationship Id="rId33" Type="http://schemas.openxmlformats.org/officeDocument/2006/relationships/hyperlink" Target="http://papers.ssrn.com/sol3/papers.cfm?abstract_id=893905" TargetMode="External"/><Relationship Id="rId34" Type="http://schemas.openxmlformats.org/officeDocument/2006/relationships/hyperlink" Target="http://www.calea.org/newweb/newsletter/No73/what_is_diplomati_immunity.htm" TargetMode="External"/><Relationship Id="rId35" Type="http://schemas.openxmlformats.org/officeDocument/2006/relationships/hyperlink" Target="http://www.state.gov/ofm/resource/22839.htm" TargetMode="External"/><Relationship Id="rId36" Type="http://schemas.openxmlformats.org/officeDocument/2006/relationships/hyperlink" Target="http://www.dfa.gov.za/department.prot1.htm#intro" TargetMode="External"/><Relationship Id="rId37" Type="http://schemas.openxmlformats.org/officeDocument/2006/relationships/hyperlink" Target="http://www.washingtontimes.com.news/2012/dec/13.workersabusedbyimmunediplomat?pageall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2023-10-30T16:01:02Z</dcterms:created>
  <dcterms:modified xsi:type="dcterms:W3CDTF">2023-10-30T16:01:02Z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